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973" w:rsidRDefault="00E40973" w:rsidP="00115366">
      <w:pPr>
        <w:spacing w:after="0" w:line="240" w:lineRule="auto"/>
        <w:jc w:val="center"/>
        <w:rPr>
          <w:rFonts w:ascii="Times New Roman" w:hAnsi="Times New Roman" w:cs="Times New Roman"/>
          <w:b/>
          <w:noProof/>
          <w:sz w:val="32"/>
          <w:szCs w:val="32"/>
          <w:lang w:eastAsia="ru-RU"/>
        </w:rPr>
      </w:pPr>
    </w:p>
    <w:p w:rsidR="00E40973" w:rsidRDefault="00E40973" w:rsidP="00115366">
      <w:pPr>
        <w:spacing w:after="0" w:line="240" w:lineRule="auto"/>
        <w:jc w:val="center"/>
        <w:rPr>
          <w:rFonts w:ascii="Times New Roman" w:hAnsi="Times New Roman" w:cs="Times New Roman"/>
          <w:b/>
          <w:noProof/>
          <w:sz w:val="32"/>
          <w:szCs w:val="32"/>
          <w:lang w:eastAsia="ru-RU"/>
        </w:rPr>
      </w:pPr>
    </w:p>
    <w:p w:rsidR="00E40973" w:rsidRDefault="00E40973" w:rsidP="00115366">
      <w:pPr>
        <w:spacing w:after="0" w:line="240" w:lineRule="auto"/>
        <w:jc w:val="center"/>
        <w:rPr>
          <w:rFonts w:ascii="Times New Roman" w:hAnsi="Times New Roman" w:cs="Times New Roman"/>
          <w:b/>
          <w:noProof/>
          <w:sz w:val="32"/>
          <w:szCs w:val="32"/>
          <w:lang w:eastAsia="ru-RU"/>
        </w:rPr>
      </w:pPr>
    </w:p>
    <w:p w:rsidR="00E40973" w:rsidRDefault="00E40973" w:rsidP="00115366">
      <w:pPr>
        <w:spacing w:after="0" w:line="240" w:lineRule="auto"/>
        <w:jc w:val="center"/>
        <w:rPr>
          <w:rFonts w:ascii="Times New Roman" w:hAnsi="Times New Roman" w:cs="Times New Roman"/>
          <w:b/>
          <w:noProof/>
          <w:sz w:val="32"/>
          <w:szCs w:val="32"/>
          <w:lang w:eastAsia="ru-RU"/>
        </w:rPr>
      </w:pPr>
    </w:p>
    <w:p w:rsidR="00EF0766" w:rsidRDefault="00E40973" w:rsidP="00115366">
      <w:pPr>
        <w:spacing w:after="0" w:line="240" w:lineRule="auto"/>
        <w:jc w:val="center"/>
        <w:rPr>
          <w:rFonts w:ascii="Times New Roman" w:hAnsi="Times New Roman" w:cs="Times New Roman"/>
          <w:b/>
          <w:sz w:val="32"/>
          <w:szCs w:val="32"/>
        </w:rPr>
      </w:pPr>
      <w:bookmarkStart w:id="0" w:name="_GoBack"/>
      <w:bookmarkEnd w:id="0"/>
      <w:r w:rsidRPr="00E40973">
        <w:rPr>
          <w:rFonts w:ascii="Times New Roman" w:hAnsi="Times New Roman" w:cs="Times New Roman"/>
          <w:b/>
          <w:noProof/>
          <w:sz w:val="32"/>
          <w:szCs w:val="32"/>
          <w:lang w:eastAsia="ru-RU"/>
        </w:rPr>
        <w:drawing>
          <wp:inline distT="0" distB="0" distL="0" distR="0">
            <wp:extent cx="6120765" cy="8649242"/>
            <wp:effectExtent l="0" t="0" r="0" b="0"/>
            <wp:docPr id="1" name="Рисунок 1" descr="F:\Зайцева сканы\ВПФ 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йцева сканы\ВПФ 1-4.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8649242"/>
                    </a:xfrm>
                    <a:prstGeom prst="rect">
                      <a:avLst/>
                    </a:prstGeom>
                    <a:noFill/>
                    <a:ln>
                      <a:noFill/>
                    </a:ln>
                  </pic:spPr>
                </pic:pic>
              </a:graphicData>
            </a:graphic>
          </wp:inline>
        </w:drawing>
      </w:r>
    </w:p>
    <w:p w:rsidR="0053768A" w:rsidRPr="00115366" w:rsidRDefault="0053768A" w:rsidP="00115366">
      <w:pPr>
        <w:spacing w:after="0" w:line="240" w:lineRule="auto"/>
        <w:jc w:val="center"/>
        <w:rPr>
          <w:rFonts w:ascii="Times New Roman" w:eastAsia="Calibri" w:hAnsi="Times New Roman" w:cs="Times New Roman"/>
          <w:sz w:val="36"/>
          <w:szCs w:val="36"/>
        </w:rPr>
      </w:pPr>
      <w:r w:rsidRPr="00351745">
        <w:rPr>
          <w:rFonts w:ascii="Times New Roman" w:hAnsi="Times New Roman" w:cs="Times New Roman"/>
          <w:b/>
          <w:sz w:val="32"/>
          <w:szCs w:val="32"/>
        </w:rPr>
        <w:lastRenderedPageBreak/>
        <w:t>Пояснительная записка</w:t>
      </w:r>
    </w:p>
    <w:p w:rsidR="004147AB" w:rsidRDefault="004147AB" w:rsidP="00600A5D">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xml:space="preserve">Среди учащихся, испытывающих трудности в обучении и адаптации к школе, особое место занимают дети, </w:t>
      </w:r>
      <w:r>
        <w:rPr>
          <w:rFonts w:ascii="Times New Roman" w:eastAsia="Times New Roman" w:hAnsi="Times New Roman" w:cs="Times New Roman"/>
          <w:sz w:val="28"/>
          <w:szCs w:val="28"/>
          <w:lang w:eastAsia="ru-RU"/>
        </w:rPr>
        <w:t>с особыми образовательными потребностями.</w:t>
      </w:r>
      <w:r w:rsidRPr="00D00A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Данная программа составлена в соответствии с П</w:t>
      </w:r>
      <w:r w:rsidRPr="001910CC">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ом</w:t>
      </w:r>
      <w:r w:rsidRPr="001910CC">
        <w:rPr>
          <w:rFonts w:ascii="Times New Roman" w:eastAsia="Times New Roman" w:hAnsi="Times New Roman" w:cs="Times New Roman"/>
          <w:sz w:val="28"/>
          <w:szCs w:val="28"/>
          <w:lang w:eastAsia="ru-RU"/>
        </w:rPr>
        <w:t xml:space="preserve"> Минобрнау</w:t>
      </w:r>
      <w:r>
        <w:rPr>
          <w:rFonts w:ascii="Times New Roman" w:eastAsia="Times New Roman" w:hAnsi="Times New Roman" w:cs="Times New Roman"/>
          <w:sz w:val="28"/>
          <w:szCs w:val="28"/>
          <w:lang w:eastAsia="ru-RU"/>
        </w:rPr>
        <w:t>ки России от 19.12.2014 N 1598 «Об</w:t>
      </w:r>
      <w:r w:rsidRPr="001910CC">
        <w:rPr>
          <w:rFonts w:ascii="Times New Roman" w:eastAsia="Times New Roman" w:hAnsi="Times New Roman" w:cs="Times New Roman"/>
          <w:sz w:val="28"/>
          <w:szCs w:val="28"/>
          <w:lang w:eastAsia="ru-RU"/>
        </w:rPr>
        <w:t xml:space="preserve"> утверждении федерального государственного образовательного стандарта начального общего образования обучающихся с огран</w:t>
      </w:r>
      <w:r>
        <w:rPr>
          <w:rFonts w:ascii="Times New Roman" w:eastAsia="Times New Roman" w:hAnsi="Times New Roman" w:cs="Times New Roman"/>
          <w:sz w:val="28"/>
          <w:szCs w:val="28"/>
          <w:lang w:eastAsia="ru-RU"/>
        </w:rPr>
        <w:t>иченными возможностями здоровья</w:t>
      </w:r>
      <w:r w:rsidR="00262668">
        <w:rPr>
          <w:rFonts w:ascii="Times New Roman" w:eastAsia="Times New Roman" w:hAnsi="Times New Roman" w:cs="Times New Roman"/>
          <w:sz w:val="28"/>
          <w:szCs w:val="28"/>
          <w:lang w:eastAsia="ru-RU"/>
        </w:rPr>
        <w:t>»</w:t>
      </w:r>
      <w:r w:rsidR="00600A5D" w:rsidRPr="00600A5D">
        <w:rPr>
          <w:rFonts w:ascii="Times New Roman" w:eastAsia="Times New Roman" w:hAnsi="Times New Roman" w:cs="Times New Roman"/>
          <w:sz w:val="28"/>
          <w:szCs w:val="28"/>
          <w:lang w:eastAsia="ru-RU"/>
        </w:rPr>
        <w:t xml:space="preserve"> и </w:t>
      </w:r>
      <w:r w:rsidR="00600A5D" w:rsidRPr="00600A5D">
        <w:rPr>
          <w:rFonts w:ascii="Times New Roman" w:eastAsia="Times New Roman" w:hAnsi="Times New Roman" w:cs="Times New Roman"/>
          <w:color w:val="000000"/>
          <w:sz w:val="28"/>
          <w:szCs w:val="28"/>
          <w:lang w:eastAsia="ru-RU"/>
        </w:rPr>
        <w:t xml:space="preserve">предназначена для </w:t>
      </w:r>
      <w:r w:rsidR="00600A5D">
        <w:rPr>
          <w:rFonts w:ascii="Times New Roman" w:eastAsia="Times New Roman" w:hAnsi="Times New Roman" w:cs="Times New Roman"/>
          <w:color w:val="000000"/>
          <w:sz w:val="28"/>
          <w:szCs w:val="28"/>
          <w:lang w:eastAsia="ru-RU"/>
        </w:rPr>
        <w:t>коррекционной работы</w:t>
      </w:r>
      <w:r w:rsidR="00600A5D" w:rsidRPr="00600A5D">
        <w:rPr>
          <w:rFonts w:ascii="Times New Roman" w:eastAsia="Times New Roman" w:hAnsi="Times New Roman" w:cs="Times New Roman"/>
          <w:color w:val="000000"/>
          <w:sz w:val="28"/>
          <w:szCs w:val="28"/>
          <w:lang w:eastAsia="ru-RU"/>
        </w:rPr>
        <w:t xml:space="preserve"> с группой учащихся </w:t>
      </w:r>
      <w:r w:rsidR="00600A5D">
        <w:rPr>
          <w:rFonts w:ascii="Times New Roman" w:eastAsia="Times New Roman" w:hAnsi="Times New Roman" w:cs="Times New Roman"/>
          <w:color w:val="000000"/>
          <w:sz w:val="28"/>
          <w:szCs w:val="28"/>
          <w:lang w:eastAsia="ru-RU"/>
        </w:rPr>
        <w:t>(ЗПР, вариант 7.2)</w:t>
      </w:r>
      <w:r w:rsidR="00600A5D" w:rsidRPr="00600A5D">
        <w:rPr>
          <w:rFonts w:ascii="Times New Roman" w:eastAsia="Times New Roman" w:hAnsi="Times New Roman" w:cs="Times New Roman"/>
          <w:color w:val="000000"/>
          <w:sz w:val="28"/>
          <w:szCs w:val="28"/>
          <w:lang w:eastAsia="ru-RU"/>
        </w:rPr>
        <w:t xml:space="preserve"> с 1-го по 4 классы, испытывающих трудно</w:t>
      </w:r>
      <w:r w:rsidR="00600A5D" w:rsidRPr="00600A5D">
        <w:rPr>
          <w:rFonts w:ascii="Times New Roman" w:eastAsia="Times New Roman" w:hAnsi="Times New Roman" w:cs="Times New Roman"/>
          <w:color w:val="000000"/>
          <w:sz w:val="28"/>
          <w:szCs w:val="28"/>
          <w:lang w:eastAsia="ru-RU"/>
        </w:rPr>
        <w:softHyphen/>
        <w:t xml:space="preserve">сти </w:t>
      </w:r>
      <w:r w:rsidR="001D44A5" w:rsidRPr="00600A5D">
        <w:rPr>
          <w:rFonts w:ascii="Times New Roman" w:eastAsia="Times New Roman" w:hAnsi="Times New Roman" w:cs="Times New Roman"/>
          <w:color w:val="000000"/>
          <w:sz w:val="28"/>
          <w:szCs w:val="28"/>
          <w:lang w:eastAsia="ru-RU"/>
        </w:rPr>
        <w:t>формирования высших</w:t>
      </w:r>
      <w:r w:rsidR="00600A5D">
        <w:rPr>
          <w:rFonts w:ascii="Times New Roman" w:eastAsia="Times New Roman" w:hAnsi="Times New Roman" w:cs="Times New Roman"/>
          <w:color w:val="000000"/>
          <w:sz w:val="28"/>
          <w:szCs w:val="28"/>
          <w:lang w:eastAsia="ru-RU"/>
        </w:rPr>
        <w:t xml:space="preserve"> психических функций и эмоционально-волевой сферы.</w:t>
      </w:r>
    </w:p>
    <w:p w:rsidR="004147AB" w:rsidRDefault="004147AB" w:rsidP="004147AB">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 ЗПР не имеют</w:t>
      </w:r>
      <w:r w:rsidRPr="00D00A7B">
        <w:rPr>
          <w:rFonts w:ascii="Times New Roman" w:eastAsia="Times New Roman" w:hAnsi="Times New Roman" w:cs="Times New Roman"/>
          <w:sz w:val="28"/>
          <w:szCs w:val="28"/>
          <w:lang w:eastAsia="ru-RU"/>
        </w:rPr>
        <w:t xml:space="preserve"> выраженных сенсорных отклонений, а также грубых нарушений интеллектуального и речевого развития.</w:t>
      </w:r>
      <w:r>
        <w:rPr>
          <w:rFonts w:ascii="Times New Roman" w:eastAsia="Times New Roman" w:hAnsi="Times New Roman" w:cs="Times New Roman"/>
          <w:sz w:val="28"/>
          <w:szCs w:val="28"/>
          <w:lang w:eastAsia="ru-RU"/>
        </w:rPr>
        <w:t xml:space="preserve"> У них недостаточно формированы способности</w:t>
      </w:r>
      <w:r w:rsidRPr="00D00A7B">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 xml:space="preserve">усвоению знаний, и </w:t>
      </w:r>
      <w:r w:rsidRPr="00D00A7B">
        <w:rPr>
          <w:rFonts w:ascii="Times New Roman" w:eastAsia="Times New Roman" w:hAnsi="Times New Roman" w:cs="Times New Roman"/>
          <w:sz w:val="28"/>
          <w:szCs w:val="28"/>
          <w:lang w:eastAsia="ru-RU"/>
        </w:rPr>
        <w:t>сочетается</w:t>
      </w:r>
      <w:r>
        <w:rPr>
          <w:rFonts w:ascii="Times New Roman" w:eastAsia="Times New Roman" w:hAnsi="Times New Roman" w:cs="Times New Roman"/>
          <w:sz w:val="28"/>
          <w:szCs w:val="28"/>
          <w:lang w:eastAsia="ru-RU"/>
        </w:rPr>
        <w:t xml:space="preserve"> это</w:t>
      </w:r>
      <w:r w:rsidRPr="00D00A7B">
        <w:rPr>
          <w:rFonts w:ascii="Times New Roman" w:eastAsia="Times New Roman" w:hAnsi="Times New Roman" w:cs="Times New Roman"/>
          <w:sz w:val="28"/>
          <w:szCs w:val="28"/>
          <w:lang w:eastAsia="ru-RU"/>
        </w:rPr>
        <w:t xml:space="preserve"> с ослабленным нервно-психическим или соматическим здоровьем. Трудности в обучении могут быть обусловлены незрелостью эмоционально-личностной сферы, снижением уровня развития познавательной деятельности или сочетанием тех и других неблагоприятных факторов. Значительную роль в неуспеваемости детей играет неблагоприятная ситуация развития, в частности - отсутствие стимуляции развития познавательной деятельности. Итак, задержка психического развития может быть обусловлена следующими причинами:</w:t>
      </w:r>
    </w:p>
    <w:p w:rsidR="0053768A" w:rsidRPr="00D00A7B"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социально-педагогическими (отсутствие заботы родителей, нормальных условий для обучения и воспитания детей, педагогическая запущенность, нахождение ребенка в трудной жизненной ситуации);</w:t>
      </w:r>
    </w:p>
    <w:p w:rsidR="0053768A" w:rsidRPr="00D00A7B"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физиологическими (тяжелые инфекционные заболевания, черепно-мозговые травмы, наследственная предрасположенность и др.)</w:t>
      </w:r>
    </w:p>
    <w:p w:rsidR="004147AB" w:rsidRDefault="0053768A" w:rsidP="004147AB">
      <w:pPr>
        <w:spacing w:after="0" w:line="360" w:lineRule="auto"/>
        <w:ind w:firstLine="567"/>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Задержка психического развития проявляется в нарушении познавательной деятельности в связи с незрелостью эмоционально-волевой сферы, пониженной работоспособностью, функциональной недостаточностью ряда высших психических функций. Нарушение эмоционально-волевой сферы проявляются в слабости волевых установок, эмоциональной неустойчивости, импульсивности, возбудимости или вялости, апатичности.</w:t>
      </w:r>
    </w:p>
    <w:p w:rsidR="004147AB" w:rsidRDefault="0053768A" w:rsidP="004147AB">
      <w:pPr>
        <w:spacing w:after="0" w:line="360" w:lineRule="auto"/>
        <w:ind w:firstLine="567"/>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lastRenderedPageBreak/>
        <w:t xml:space="preserve">Недостаточная выраженность познавательных интересов сочетается с нарушениями внимания, памяти, слабостью зрительного и слухового </w:t>
      </w:r>
    </w:p>
    <w:p w:rsidR="00985331" w:rsidRDefault="0053768A" w:rsidP="004147AB">
      <w:pPr>
        <w:spacing w:after="0" w:line="360" w:lineRule="auto"/>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восприятия, плохой координацией движений.</w:t>
      </w:r>
    </w:p>
    <w:p w:rsidR="00985331" w:rsidRDefault="0053768A" w:rsidP="00985331">
      <w:pPr>
        <w:spacing w:after="0" w:line="360" w:lineRule="auto"/>
        <w:ind w:firstLine="567"/>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xml:space="preserve">Недоразвитие речи может проявляться в нарушениях звукопроизношения, бедности словаря, трудности усвоения логико-грамматических конструкций, </w:t>
      </w:r>
    </w:p>
    <w:p w:rsidR="0053768A" w:rsidRDefault="0053768A" w:rsidP="00985331">
      <w:pPr>
        <w:spacing w:after="0" w:line="360" w:lineRule="auto"/>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понятий.</w:t>
      </w:r>
    </w:p>
    <w:p w:rsidR="0053768A" w:rsidRPr="00D00A7B"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Снижение познавательной активности проявляется в ограниченности запаса знаний об окружающем мире и практических навыков, соответствующих возрасту. Недоразвитие моторики руки отрицательно отражается на продуктивной деятельности – лепке, рисовании, конструировании.</w:t>
      </w:r>
    </w:p>
    <w:p w:rsidR="0053768A" w:rsidRPr="00D00A7B"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xml:space="preserve">Недостаточная готовность к школе проявляется в замедленном формировании соответствующих возрасту элементов учебной деятельности. Ребенок понимает задание, но нуждается в помощи взрослого для усвоения способа действия и осуществления </w:t>
      </w:r>
      <w:r w:rsidR="00262668" w:rsidRPr="00D00A7B">
        <w:rPr>
          <w:rFonts w:ascii="Times New Roman" w:eastAsia="Times New Roman" w:hAnsi="Times New Roman" w:cs="Times New Roman"/>
          <w:sz w:val="28"/>
          <w:szCs w:val="28"/>
          <w:lang w:eastAsia="ru-RU"/>
        </w:rPr>
        <w:t>переноса,</w:t>
      </w:r>
      <w:r w:rsidRPr="00D00A7B">
        <w:rPr>
          <w:rFonts w:ascii="Times New Roman" w:eastAsia="Times New Roman" w:hAnsi="Times New Roman" w:cs="Times New Roman"/>
          <w:sz w:val="28"/>
          <w:szCs w:val="28"/>
          <w:lang w:eastAsia="ru-RU"/>
        </w:rPr>
        <w:t xml:space="preserve"> усвоенного на другие предметы и действия при выполнении последующих заданий.</w:t>
      </w:r>
    </w:p>
    <w:p w:rsidR="0053768A" w:rsidRPr="00D00A7B"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Способность принимать помощь, осваивать принцип действия и переносить его на аналогичные задания отл</w:t>
      </w:r>
      <w:r w:rsidR="00262668">
        <w:rPr>
          <w:rFonts w:ascii="Times New Roman" w:eastAsia="Times New Roman" w:hAnsi="Times New Roman" w:cs="Times New Roman"/>
          <w:sz w:val="28"/>
          <w:szCs w:val="28"/>
          <w:lang w:eastAsia="ru-RU"/>
        </w:rPr>
        <w:t>ичает детей с ЗПР от детей с УО</w:t>
      </w:r>
      <w:r w:rsidRPr="00D00A7B">
        <w:rPr>
          <w:rFonts w:ascii="Times New Roman" w:eastAsia="Times New Roman" w:hAnsi="Times New Roman" w:cs="Times New Roman"/>
          <w:sz w:val="28"/>
          <w:szCs w:val="28"/>
          <w:lang w:eastAsia="ru-RU"/>
        </w:rPr>
        <w:t>.</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xml:space="preserve">У детей с ЗПР потенциально сохранены возможности интеллектуального развития. Им необходимо создать условия для обучения, развития, воспитания, такие дети способны интегрироваться в общеобразовательную среду. Коррекционно-развивающее обучение позволяет обеспечить оптимальные условия для детей с трудностями в обучении и адаптации к школе. </w:t>
      </w:r>
    </w:p>
    <w:p w:rsidR="0053768A" w:rsidRPr="00EE219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EE2197">
        <w:rPr>
          <w:rFonts w:ascii="Times New Roman" w:eastAsia="Times New Roman" w:hAnsi="Times New Roman" w:cs="Times New Roman"/>
          <w:sz w:val="28"/>
          <w:szCs w:val="28"/>
          <w:lang w:eastAsia="ru-RU"/>
        </w:rPr>
        <w:t xml:space="preserve">Программа опирается на теорию «Поэтапного формирования умственных действий» П.Я.Гальперина, и теорию психического развития и ведущей деятельности Л.С. Выготского - Б.Д. Эльконина. В теории П.Я. Гальперина об управляемом формировании умственных действий, наиболее полно разработана проблема интериоризации (переноса во внутренний план). При этом внешнее материальное действие, прежде чем стать умственным, проходит ряд этапов. На каждом из этих этапов происходят существенные изменения и приобретаются новые свойства. Принципиально важно, чтобы исходные формы внешнего, материального действия предполагали участие других людей (учителей), </w:t>
      </w:r>
      <w:r w:rsidRPr="00EE2197">
        <w:rPr>
          <w:rFonts w:ascii="Times New Roman" w:eastAsia="Times New Roman" w:hAnsi="Times New Roman" w:cs="Times New Roman"/>
          <w:sz w:val="28"/>
          <w:szCs w:val="28"/>
          <w:lang w:eastAsia="ru-RU"/>
        </w:rPr>
        <w:lastRenderedPageBreak/>
        <w:t>которые дают образцы этого действия, побуждают к совместному его использованию и осуществляют контроль за правильным его протеканием. Позже и функция контроля интериоризируется, превращаясь в особую деятельность внимания. Данная теория на практике показала, что, обучая детей приемам мышления, способам решения разнообразных задач, управляя процессом усвоения научных понятий, можно сделать намного более эффективным усвоение школьных предметов в более быстром темпе и на более высоком уровне. Основоположником деятельностной теории учения является Л.С. Выготский. Деятельность учения он рассматривал как специфическую деятельность, в которой происходит формирование психических новообразований через присвоение культурно-исторического опыта. Источники развития, таким образом, заложены не в самом ребенке, а в его учебной деятельности, направленной на освоение способов приобретения знаний. Л.С. Выготский выделил два уровня развития ребенка: один уровень он назвал уровнем актуального развития. Другой уровень – «Зона ближайшего развития». Зона ближайшего развития выдвигает положение о том, что обучение должно опережать развитие, забегать вперед. Только такое обучение может быть признано «хорошим», «правильным», так как оно ориентируется на те функции, и тот уровень их сформированности, которые станут определять будущее развитие. Если уровень актуального развития отражает итоги развития, то зона ближайшего развития «характеризует развитие на завтрашний день». Развитие теоретического мышления, то есть мышления в понятиях, способствует возникновению к концу младшего школьного возраста рефлексии, которая, являясь новообразованием подросткового возраста, преображает познавательную деятельность и характер их отношений к другим людям и самим себе.</w:t>
      </w:r>
    </w:p>
    <w:p w:rsidR="00D02D9C" w:rsidRPr="00EE2197" w:rsidRDefault="0053768A" w:rsidP="00C44490">
      <w:pPr>
        <w:spacing w:after="0" w:line="360" w:lineRule="auto"/>
        <w:ind w:firstLine="567"/>
        <w:jc w:val="both"/>
        <w:rPr>
          <w:rFonts w:ascii="Times New Roman" w:eastAsia="Times New Roman" w:hAnsi="Times New Roman" w:cs="Times New Roman"/>
          <w:sz w:val="28"/>
          <w:szCs w:val="28"/>
          <w:lang w:eastAsia="ru-RU"/>
        </w:rPr>
      </w:pPr>
      <w:r w:rsidRPr="00EE2197">
        <w:rPr>
          <w:rFonts w:ascii="Times New Roman" w:eastAsia="Times New Roman" w:hAnsi="Times New Roman" w:cs="Times New Roman"/>
          <w:sz w:val="28"/>
          <w:szCs w:val="28"/>
          <w:lang w:eastAsia="ru-RU"/>
        </w:rPr>
        <w:t>Настоящая коррекционно-развивающая программа направлена на развитие познавательной</w:t>
      </w:r>
      <w:r w:rsidR="00C44490">
        <w:rPr>
          <w:rFonts w:ascii="Times New Roman" w:eastAsia="Times New Roman" w:hAnsi="Times New Roman" w:cs="Times New Roman"/>
          <w:sz w:val="28"/>
          <w:szCs w:val="28"/>
          <w:lang w:eastAsia="ru-RU"/>
        </w:rPr>
        <w:t>,</w:t>
      </w:r>
      <w:r w:rsidR="00D02D9C">
        <w:rPr>
          <w:rFonts w:ascii="Times New Roman" w:eastAsia="Times New Roman" w:hAnsi="Times New Roman" w:cs="Times New Roman"/>
          <w:sz w:val="28"/>
          <w:szCs w:val="28"/>
          <w:lang w:eastAsia="ru-RU"/>
        </w:rPr>
        <w:t xml:space="preserve"> эмоционально-</w:t>
      </w:r>
      <w:r w:rsidR="001D44A5">
        <w:rPr>
          <w:rFonts w:ascii="Times New Roman" w:eastAsia="Times New Roman" w:hAnsi="Times New Roman" w:cs="Times New Roman"/>
          <w:sz w:val="28"/>
          <w:szCs w:val="28"/>
          <w:lang w:eastAsia="ru-RU"/>
        </w:rPr>
        <w:t>волевой и</w:t>
      </w:r>
      <w:r w:rsidR="00C44490">
        <w:rPr>
          <w:rFonts w:ascii="Times New Roman" w:eastAsia="Times New Roman" w:hAnsi="Times New Roman" w:cs="Times New Roman"/>
          <w:sz w:val="28"/>
          <w:szCs w:val="28"/>
          <w:lang w:eastAsia="ru-RU"/>
        </w:rPr>
        <w:t xml:space="preserve"> личностной </w:t>
      </w:r>
      <w:r w:rsidRPr="00EE2197">
        <w:rPr>
          <w:rFonts w:ascii="Times New Roman" w:eastAsia="Times New Roman" w:hAnsi="Times New Roman" w:cs="Times New Roman"/>
          <w:sz w:val="28"/>
          <w:szCs w:val="28"/>
          <w:lang w:eastAsia="ru-RU"/>
        </w:rPr>
        <w:t xml:space="preserve"> сферы ребенка</w:t>
      </w:r>
      <w:r w:rsidR="00C44490">
        <w:rPr>
          <w:rFonts w:ascii="Times New Roman" w:eastAsia="Times New Roman" w:hAnsi="Times New Roman" w:cs="Times New Roman"/>
          <w:sz w:val="28"/>
          <w:szCs w:val="28"/>
          <w:lang w:eastAsia="ru-RU"/>
        </w:rPr>
        <w:t>, а также на развитие пространственного восприятия и сенсомоторной координации</w:t>
      </w:r>
      <w:r w:rsidRPr="00EE2197">
        <w:rPr>
          <w:rFonts w:ascii="Times New Roman" w:eastAsia="Times New Roman" w:hAnsi="Times New Roman" w:cs="Times New Roman"/>
          <w:sz w:val="28"/>
          <w:szCs w:val="28"/>
          <w:lang w:eastAsia="ru-RU"/>
        </w:rPr>
        <w:t xml:space="preserve"> </w:t>
      </w:r>
      <w:r w:rsidR="00C44490">
        <w:rPr>
          <w:rFonts w:ascii="Times New Roman" w:eastAsia="Times New Roman" w:hAnsi="Times New Roman" w:cs="Times New Roman"/>
          <w:sz w:val="28"/>
          <w:szCs w:val="28"/>
          <w:lang w:eastAsia="ru-RU"/>
        </w:rPr>
        <w:t xml:space="preserve">детей </w:t>
      </w:r>
      <w:r w:rsidRPr="00EE2197">
        <w:rPr>
          <w:rFonts w:ascii="Times New Roman" w:eastAsia="Times New Roman" w:hAnsi="Times New Roman" w:cs="Times New Roman"/>
          <w:sz w:val="28"/>
          <w:szCs w:val="28"/>
          <w:lang w:eastAsia="ru-RU"/>
        </w:rPr>
        <w:t>младшего школьного возраста</w:t>
      </w:r>
      <w:r w:rsidR="00D02D9C">
        <w:rPr>
          <w:rFonts w:ascii="Times New Roman" w:eastAsia="Times New Roman" w:hAnsi="Times New Roman" w:cs="Times New Roman"/>
          <w:sz w:val="28"/>
          <w:szCs w:val="28"/>
          <w:lang w:eastAsia="ru-RU"/>
        </w:rPr>
        <w:t xml:space="preserve">. В работе по данной программе следует опираться на </w:t>
      </w:r>
      <w:r w:rsidR="00ED277A">
        <w:rPr>
          <w:rFonts w:ascii="Times New Roman" w:eastAsia="Times New Roman" w:hAnsi="Times New Roman" w:cs="Times New Roman"/>
          <w:sz w:val="28"/>
          <w:szCs w:val="28"/>
          <w:lang w:eastAsia="ru-RU"/>
        </w:rPr>
        <w:t xml:space="preserve"> серию книг</w:t>
      </w:r>
      <w:r w:rsidR="00985331">
        <w:rPr>
          <w:rFonts w:ascii="Times New Roman" w:eastAsia="Times New Roman" w:hAnsi="Times New Roman" w:cs="Times New Roman"/>
          <w:sz w:val="28"/>
          <w:szCs w:val="28"/>
          <w:lang w:eastAsia="ru-RU"/>
        </w:rPr>
        <w:t xml:space="preserve"> </w:t>
      </w:r>
      <w:r w:rsidR="00ED277A">
        <w:rPr>
          <w:rFonts w:ascii="Times New Roman" w:eastAsia="Times New Roman" w:hAnsi="Times New Roman" w:cs="Times New Roman"/>
          <w:sz w:val="28"/>
          <w:szCs w:val="28"/>
          <w:lang w:eastAsia="ru-RU"/>
        </w:rPr>
        <w:t xml:space="preserve">по программе ФГОС  « Учись, учиться» У.В. Языкова </w:t>
      </w:r>
      <w:r w:rsidR="00ED277A">
        <w:rPr>
          <w:rFonts w:ascii="Times New Roman" w:eastAsia="Times New Roman" w:hAnsi="Times New Roman" w:cs="Times New Roman"/>
          <w:sz w:val="28"/>
          <w:szCs w:val="28"/>
          <w:lang w:eastAsia="ru-RU"/>
        </w:rPr>
        <w:lastRenderedPageBreak/>
        <w:t xml:space="preserve">« Развивающие занятия ( тесты, игры, упражнения) </w:t>
      </w:r>
      <w:r w:rsidR="00C37069">
        <w:rPr>
          <w:rFonts w:ascii="Times New Roman" w:eastAsia="Times New Roman" w:hAnsi="Times New Roman" w:cs="Times New Roman"/>
          <w:sz w:val="28"/>
          <w:szCs w:val="28"/>
          <w:lang w:eastAsia="ru-RU"/>
        </w:rPr>
        <w:t xml:space="preserve">и </w:t>
      </w:r>
      <w:r w:rsidR="002D072F">
        <w:rPr>
          <w:rFonts w:ascii="Times New Roman" w:eastAsia="Times New Roman" w:hAnsi="Times New Roman" w:cs="Times New Roman"/>
          <w:sz w:val="28"/>
          <w:szCs w:val="28"/>
          <w:lang w:eastAsia="ru-RU"/>
        </w:rPr>
        <w:t xml:space="preserve"> книг</w:t>
      </w:r>
      <w:r w:rsidR="00C37069">
        <w:rPr>
          <w:rFonts w:ascii="Times New Roman" w:eastAsia="Times New Roman" w:hAnsi="Times New Roman" w:cs="Times New Roman"/>
          <w:sz w:val="28"/>
          <w:szCs w:val="28"/>
          <w:lang w:eastAsia="ru-RU"/>
        </w:rPr>
        <w:t>у</w:t>
      </w:r>
      <w:r w:rsidR="002D072F">
        <w:rPr>
          <w:rFonts w:ascii="Times New Roman" w:eastAsia="Times New Roman" w:hAnsi="Times New Roman" w:cs="Times New Roman"/>
          <w:sz w:val="28"/>
          <w:szCs w:val="28"/>
          <w:lang w:eastAsia="ru-RU"/>
        </w:rPr>
        <w:t xml:space="preserve"> </w:t>
      </w:r>
      <w:r w:rsidR="00C37069">
        <w:rPr>
          <w:rFonts w:ascii="Times New Roman" w:eastAsia="Times New Roman" w:hAnsi="Times New Roman" w:cs="Times New Roman"/>
          <w:sz w:val="28"/>
          <w:szCs w:val="28"/>
          <w:lang w:eastAsia="ru-RU"/>
        </w:rPr>
        <w:t xml:space="preserve">О.В.Хухлаева « Тропинка к своему Я» </w:t>
      </w:r>
      <w:r w:rsidR="002D072F">
        <w:rPr>
          <w:rFonts w:ascii="Times New Roman" w:eastAsia="Times New Roman" w:hAnsi="Times New Roman" w:cs="Times New Roman"/>
          <w:sz w:val="28"/>
          <w:szCs w:val="28"/>
          <w:lang w:eastAsia="ru-RU"/>
        </w:rPr>
        <w:t>для</w:t>
      </w:r>
      <w:r w:rsidR="00ED277A">
        <w:rPr>
          <w:rFonts w:ascii="Times New Roman" w:eastAsia="Times New Roman" w:hAnsi="Times New Roman" w:cs="Times New Roman"/>
          <w:sz w:val="28"/>
          <w:szCs w:val="28"/>
          <w:lang w:eastAsia="ru-RU"/>
        </w:rPr>
        <w:t xml:space="preserve">  </w:t>
      </w:r>
      <w:r w:rsidR="002D072F">
        <w:rPr>
          <w:rFonts w:ascii="Times New Roman" w:eastAsia="Times New Roman" w:hAnsi="Times New Roman" w:cs="Times New Roman"/>
          <w:sz w:val="28"/>
          <w:szCs w:val="28"/>
          <w:lang w:eastAsia="ru-RU"/>
        </w:rPr>
        <w:t xml:space="preserve"> 1-4 классов.</w:t>
      </w:r>
    </w:p>
    <w:p w:rsidR="0053768A" w:rsidRPr="0012470D"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b/>
          <w:bCs/>
          <w:sz w:val="28"/>
          <w:szCs w:val="28"/>
          <w:lang w:eastAsia="ru-RU"/>
        </w:rPr>
        <w:t>Цель</w:t>
      </w:r>
      <w:r w:rsidRPr="001C2D27">
        <w:rPr>
          <w:rFonts w:ascii="Times New Roman" w:eastAsia="Times New Roman" w:hAnsi="Times New Roman" w:cs="Times New Roman"/>
          <w:sz w:val="28"/>
          <w:szCs w:val="28"/>
          <w:lang w:eastAsia="ru-RU"/>
        </w:rPr>
        <w:t xml:space="preserve"> программы: </w:t>
      </w:r>
      <w:r w:rsidRPr="00F31D62">
        <w:rPr>
          <w:rFonts w:ascii="Times New Roman" w:hAnsi="Times New Roman" w:cs="Times New Roman"/>
          <w:sz w:val="28"/>
          <w:szCs w:val="28"/>
        </w:rPr>
        <w:t>комплексное формирова</w:t>
      </w:r>
      <w:r w:rsidRPr="00F31D62">
        <w:rPr>
          <w:rFonts w:ascii="Times New Roman" w:hAnsi="Times New Roman" w:cs="Times New Roman"/>
          <w:sz w:val="28"/>
          <w:szCs w:val="28"/>
        </w:rPr>
        <w:softHyphen/>
        <w:t>ние ВПФ</w:t>
      </w:r>
      <w:r>
        <w:rPr>
          <w:rFonts w:ascii="Times New Roman" w:hAnsi="Times New Roman" w:cs="Times New Roman"/>
          <w:sz w:val="28"/>
          <w:szCs w:val="28"/>
        </w:rPr>
        <w:t>,</w:t>
      </w:r>
      <w:r w:rsidRPr="001C2D27">
        <w:rPr>
          <w:rFonts w:ascii="Times New Roman" w:eastAsia="Times New Roman" w:hAnsi="Times New Roman" w:cs="Times New Roman"/>
          <w:sz w:val="28"/>
          <w:szCs w:val="28"/>
          <w:lang w:eastAsia="ru-RU"/>
        </w:rPr>
        <w:t xml:space="preserve"> содействие психическому и личностному развитию детей младшего школьного возраста</w:t>
      </w:r>
      <w:r>
        <w:rPr>
          <w:rFonts w:ascii="Times New Roman" w:eastAsia="Times New Roman" w:hAnsi="Times New Roman" w:cs="Times New Roman"/>
          <w:sz w:val="28"/>
          <w:szCs w:val="28"/>
          <w:lang w:eastAsia="ru-RU"/>
        </w:rPr>
        <w:t xml:space="preserve"> с ЗПР</w:t>
      </w:r>
      <w:r w:rsidR="009C58F7">
        <w:rPr>
          <w:rFonts w:ascii="Times New Roman" w:eastAsia="Times New Roman" w:hAnsi="Times New Roman" w:cs="Times New Roman"/>
          <w:sz w:val="28"/>
          <w:szCs w:val="28"/>
          <w:lang w:eastAsia="ru-RU"/>
        </w:rPr>
        <w:t>.</w:t>
      </w:r>
    </w:p>
    <w:p w:rsidR="0053768A" w:rsidRPr="00D00A7B" w:rsidRDefault="0053768A" w:rsidP="0053768A">
      <w:pPr>
        <w:spacing w:after="0" w:line="360" w:lineRule="auto"/>
        <w:ind w:firstLine="567"/>
        <w:jc w:val="both"/>
        <w:rPr>
          <w:rFonts w:ascii="Times New Roman" w:eastAsia="Calibri" w:hAnsi="Times New Roman" w:cs="Times New Roman"/>
          <w:b/>
          <w:sz w:val="28"/>
          <w:szCs w:val="28"/>
        </w:rPr>
      </w:pPr>
      <w:r w:rsidRPr="00D00A7B">
        <w:rPr>
          <w:rFonts w:ascii="Times New Roman" w:eastAsia="Calibri" w:hAnsi="Times New Roman" w:cs="Times New Roman"/>
          <w:sz w:val="28"/>
          <w:szCs w:val="28"/>
        </w:rPr>
        <w:t>В про</w:t>
      </w:r>
      <w:r w:rsidRPr="0012470D">
        <w:rPr>
          <w:rFonts w:ascii="Times New Roman" w:eastAsia="Calibri" w:hAnsi="Times New Roman" w:cs="Times New Roman"/>
          <w:sz w:val="28"/>
          <w:szCs w:val="28"/>
        </w:rPr>
        <w:t xml:space="preserve">цессе реализации программы </w:t>
      </w:r>
      <w:r w:rsidR="001D44A5" w:rsidRPr="00D00A7B">
        <w:rPr>
          <w:rFonts w:ascii="Times New Roman" w:eastAsia="Calibri" w:hAnsi="Times New Roman" w:cs="Times New Roman"/>
          <w:sz w:val="28"/>
          <w:szCs w:val="28"/>
        </w:rPr>
        <w:t>решаются следующие</w:t>
      </w:r>
      <w:r w:rsidRPr="0012470D">
        <w:rPr>
          <w:rFonts w:ascii="Times New Roman" w:eastAsia="Calibri" w:hAnsi="Times New Roman" w:cs="Times New Roman"/>
          <w:sz w:val="28"/>
          <w:szCs w:val="28"/>
        </w:rPr>
        <w:t xml:space="preserve"> </w:t>
      </w:r>
      <w:r w:rsidRPr="00D00A7B">
        <w:rPr>
          <w:rFonts w:ascii="Times New Roman" w:eastAsia="Calibri" w:hAnsi="Times New Roman" w:cs="Times New Roman"/>
          <w:sz w:val="28"/>
          <w:szCs w:val="28"/>
        </w:rPr>
        <w:t xml:space="preserve">коррекционно-развивающие </w:t>
      </w:r>
      <w:r w:rsidRPr="00D00A7B">
        <w:rPr>
          <w:rFonts w:ascii="Times New Roman" w:eastAsia="Calibri" w:hAnsi="Times New Roman" w:cs="Times New Roman"/>
          <w:b/>
          <w:sz w:val="28"/>
          <w:szCs w:val="28"/>
        </w:rPr>
        <w:t>задачи:</w:t>
      </w:r>
    </w:p>
    <w:p w:rsidR="0053768A" w:rsidRPr="0012470D" w:rsidRDefault="0053768A" w:rsidP="0053768A">
      <w:pPr>
        <w:numPr>
          <w:ilvl w:val="0"/>
          <w:numId w:val="2"/>
        </w:numPr>
        <w:spacing w:after="0" w:line="360" w:lineRule="auto"/>
        <w:ind w:left="0" w:firstLine="567"/>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внимания (произвольное, непроизвольное, устойчивое, переключение вниман</w:t>
      </w:r>
      <w:r w:rsidRPr="0012470D">
        <w:rPr>
          <w:rFonts w:ascii="Times New Roman" w:eastAsia="Calibri" w:hAnsi="Times New Roman" w:cs="Times New Roman"/>
          <w:sz w:val="28"/>
          <w:szCs w:val="28"/>
        </w:rPr>
        <w:t>ия, увеличение объёма внимания).</w:t>
      </w:r>
    </w:p>
    <w:p w:rsidR="0053768A" w:rsidRPr="00D00A7B" w:rsidRDefault="0053768A" w:rsidP="0053768A">
      <w:pPr>
        <w:numPr>
          <w:ilvl w:val="0"/>
          <w:numId w:val="2"/>
        </w:numPr>
        <w:spacing w:line="360" w:lineRule="auto"/>
        <w:ind w:left="0" w:firstLine="567"/>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развитие связной устной речи (регулирующая функция, планирующая функция, анализирующая функция, орфоэпически правильное произношение, пополнение и обогащение пассивного и активного словарного запаса, диалогическая и монолог</w:t>
      </w:r>
      <w:r w:rsidRPr="0012470D">
        <w:rPr>
          <w:rFonts w:ascii="Times New Roman" w:eastAsia="Calibri" w:hAnsi="Times New Roman" w:cs="Times New Roman"/>
          <w:sz w:val="28"/>
          <w:szCs w:val="28"/>
        </w:rPr>
        <w:t>ическая речь).</w:t>
      </w:r>
    </w:p>
    <w:p w:rsidR="0053768A" w:rsidRPr="00D00A7B" w:rsidRDefault="0053768A" w:rsidP="0053768A">
      <w:pPr>
        <w:numPr>
          <w:ilvl w:val="0"/>
          <w:numId w:val="2"/>
        </w:numPr>
        <w:spacing w:line="360" w:lineRule="auto"/>
        <w:ind w:left="0" w:firstLine="567"/>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развитие памяти (кратковременной, долговременной)</w:t>
      </w:r>
      <w:r w:rsidRPr="0012470D">
        <w:rPr>
          <w:rFonts w:ascii="Times New Roman" w:eastAsia="Calibri" w:hAnsi="Times New Roman" w:cs="Times New Roman"/>
          <w:sz w:val="28"/>
          <w:szCs w:val="28"/>
        </w:rPr>
        <w:t>.</w:t>
      </w:r>
    </w:p>
    <w:p w:rsidR="0053768A" w:rsidRPr="00D00A7B" w:rsidRDefault="0053768A" w:rsidP="0053768A">
      <w:pPr>
        <w:numPr>
          <w:ilvl w:val="0"/>
          <w:numId w:val="2"/>
        </w:numPr>
        <w:spacing w:line="360" w:lineRule="auto"/>
        <w:ind w:left="0" w:firstLine="567"/>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w:t>
      </w:r>
      <w:r w:rsidRPr="0012470D">
        <w:rPr>
          <w:rFonts w:ascii="Times New Roman" w:eastAsia="Calibri" w:hAnsi="Times New Roman" w:cs="Times New Roman"/>
          <w:sz w:val="28"/>
          <w:szCs w:val="28"/>
        </w:rPr>
        <w:t>азвитие зрительного восприятия.</w:t>
      </w:r>
    </w:p>
    <w:p w:rsidR="0053768A" w:rsidRPr="00D00A7B" w:rsidRDefault="0053768A" w:rsidP="0053768A">
      <w:pPr>
        <w:numPr>
          <w:ilvl w:val="0"/>
          <w:numId w:val="2"/>
        </w:numPr>
        <w:spacing w:line="360" w:lineRule="auto"/>
        <w:ind w:left="0" w:firstLine="567"/>
        <w:contextualSpacing/>
        <w:jc w:val="both"/>
        <w:rPr>
          <w:rFonts w:ascii="Times New Roman" w:eastAsia="Calibri" w:hAnsi="Times New Roman" w:cs="Times New Roman"/>
          <w:sz w:val="28"/>
          <w:szCs w:val="28"/>
        </w:rPr>
      </w:pPr>
      <w:r w:rsidRPr="0012470D">
        <w:rPr>
          <w:rFonts w:ascii="Times New Roman" w:eastAsia="Calibri" w:hAnsi="Times New Roman" w:cs="Times New Roman"/>
          <w:sz w:val="28"/>
          <w:szCs w:val="28"/>
        </w:rPr>
        <w:t>развитие слухового восприятия.</w:t>
      </w:r>
    </w:p>
    <w:p w:rsidR="0053768A" w:rsidRPr="00D00A7B" w:rsidRDefault="0053768A" w:rsidP="0053768A">
      <w:pPr>
        <w:numPr>
          <w:ilvl w:val="0"/>
          <w:numId w:val="2"/>
        </w:numPr>
        <w:spacing w:line="360" w:lineRule="auto"/>
        <w:ind w:left="0" w:firstLine="567"/>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w:t>
      </w:r>
      <w:r w:rsidRPr="0012470D">
        <w:rPr>
          <w:rFonts w:ascii="Times New Roman" w:eastAsia="Calibri" w:hAnsi="Times New Roman" w:cs="Times New Roman"/>
          <w:sz w:val="28"/>
          <w:szCs w:val="28"/>
        </w:rPr>
        <w:t>азвитие тактильного восприятия.</w:t>
      </w:r>
    </w:p>
    <w:p w:rsidR="0053768A" w:rsidRPr="00D00A7B" w:rsidRDefault="0053768A" w:rsidP="0053768A">
      <w:pPr>
        <w:numPr>
          <w:ilvl w:val="0"/>
          <w:numId w:val="2"/>
        </w:numPr>
        <w:spacing w:line="360" w:lineRule="auto"/>
        <w:ind w:left="0" w:firstLine="567"/>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развитие мелкой моторики кистей рук (формирование ручной умелости, развитие ритмичности, плавности, соразмеренности движ</w:t>
      </w:r>
      <w:r w:rsidRPr="0012470D">
        <w:rPr>
          <w:rFonts w:ascii="Times New Roman" w:eastAsia="Calibri" w:hAnsi="Times New Roman" w:cs="Times New Roman"/>
          <w:sz w:val="28"/>
          <w:szCs w:val="28"/>
        </w:rPr>
        <w:t>ений).</w:t>
      </w:r>
    </w:p>
    <w:p w:rsidR="0053768A" w:rsidRPr="00D00A7B" w:rsidRDefault="0053768A" w:rsidP="0053768A">
      <w:pPr>
        <w:numPr>
          <w:ilvl w:val="0"/>
          <w:numId w:val="2"/>
        </w:numPr>
        <w:spacing w:line="360" w:lineRule="auto"/>
        <w:ind w:left="0" w:firstLine="567"/>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w:t>
      </w:r>
      <w:r w:rsidRPr="0012470D">
        <w:rPr>
          <w:rFonts w:ascii="Times New Roman" w:eastAsia="Calibri" w:hAnsi="Times New Roman" w:cs="Times New Roman"/>
          <w:sz w:val="28"/>
          <w:szCs w:val="28"/>
        </w:rPr>
        <w:t xml:space="preserve"> планирующая функция мышления).</w:t>
      </w:r>
    </w:p>
    <w:p w:rsidR="0053768A" w:rsidRDefault="0053768A" w:rsidP="0053768A">
      <w:pPr>
        <w:numPr>
          <w:ilvl w:val="0"/>
          <w:numId w:val="2"/>
        </w:numPr>
        <w:spacing w:line="360" w:lineRule="auto"/>
        <w:ind w:left="0" w:firstLine="567"/>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развитие личностных качеств учащихся, эмоционально-волевой сферы (навыков самоконтроля, усидчивости и выдержки.</w:t>
      </w:r>
      <w:r w:rsidRPr="0012470D">
        <w:rPr>
          <w:rFonts w:ascii="Times New Roman" w:eastAsia="Calibri" w:hAnsi="Times New Roman" w:cs="Times New Roman"/>
          <w:sz w:val="28"/>
          <w:szCs w:val="28"/>
        </w:rPr>
        <w:t xml:space="preserve"> Умение выражать свои чувства).</w:t>
      </w:r>
    </w:p>
    <w:p w:rsidR="0053768A" w:rsidRPr="00F064C8" w:rsidRDefault="0053768A" w:rsidP="0053768A">
      <w:pPr>
        <w:spacing w:line="360" w:lineRule="auto"/>
        <w:ind w:firstLine="567"/>
        <w:contextualSpacing/>
        <w:jc w:val="both"/>
        <w:rPr>
          <w:rFonts w:ascii="Times New Roman" w:eastAsia="Calibri" w:hAnsi="Times New Roman" w:cs="Times New Roman"/>
          <w:sz w:val="28"/>
          <w:szCs w:val="28"/>
        </w:rPr>
      </w:pPr>
      <w:r w:rsidRPr="00F064C8">
        <w:rPr>
          <w:rFonts w:ascii="Times New Roman" w:eastAsia="Calibri" w:hAnsi="Times New Roman" w:cs="Times New Roman"/>
          <w:b/>
          <w:sz w:val="28"/>
          <w:szCs w:val="28"/>
          <w:u w:val="single"/>
        </w:rPr>
        <w:t>Планируемый результат</w:t>
      </w:r>
      <w:r w:rsidRPr="00F064C8">
        <w:rPr>
          <w:rFonts w:ascii="Times New Roman" w:eastAsia="Calibri" w:hAnsi="Times New Roman" w:cs="Times New Roman"/>
          <w:sz w:val="28"/>
          <w:szCs w:val="28"/>
          <w:u w:val="single"/>
        </w:rPr>
        <w:t>:</w:t>
      </w:r>
      <w:r>
        <w:rPr>
          <w:rFonts w:ascii="Times New Roman" w:eastAsia="Calibri" w:hAnsi="Times New Roman" w:cs="Times New Roman"/>
          <w:sz w:val="28"/>
          <w:szCs w:val="28"/>
        </w:rPr>
        <w:t xml:space="preserve"> </w:t>
      </w:r>
      <w:r>
        <w:rPr>
          <w:rFonts w:ascii="Times New Roman" w:hAnsi="Times New Roman" w:cs="Times New Roman"/>
          <w:sz w:val="28"/>
          <w:szCs w:val="28"/>
        </w:rPr>
        <w:t>улуч</w:t>
      </w:r>
      <w:r>
        <w:rPr>
          <w:rFonts w:ascii="Times New Roman" w:hAnsi="Times New Roman" w:cs="Times New Roman"/>
          <w:sz w:val="28"/>
          <w:szCs w:val="28"/>
        </w:rPr>
        <w:softHyphen/>
        <w:t>шение</w:t>
      </w:r>
      <w:r w:rsidRPr="00F064C8">
        <w:rPr>
          <w:rFonts w:ascii="Times New Roman" w:hAnsi="Times New Roman" w:cs="Times New Roman"/>
          <w:sz w:val="28"/>
          <w:szCs w:val="28"/>
        </w:rPr>
        <w:t xml:space="preserve"> нейропсихологических по</w:t>
      </w:r>
      <w:r w:rsidRPr="00F064C8">
        <w:rPr>
          <w:rFonts w:ascii="Times New Roman" w:hAnsi="Times New Roman" w:cs="Times New Roman"/>
          <w:sz w:val="28"/>
          <w:szCs w:val="28"/>
        </w:rPr>
        <w:softHyphen/>
        <w:t>казателей</w:t>
      </w:r>
      <w:r w:rsidR="00F55063">
        <w:rPr>
          <w:rFonts w:ascii="Times New Roman" w:hAnsi="Times New Roman" w:cs="Times New Roman"/>
          <w:sz w:val="28"/>
          <w:szCs w:val="28"/>
        </w:rPr>
        <w:t xml:space="preserve"> сформированности ВПФ, повышение успеваемости, нормали</w:t>
      </w:r>
      <w:r w:rsidR="00F55063">
        <w:rPr>
          <w:rFonts w:ascii="Times New Roman" w:hAnsi="Times New Roman" w:cs="Times New Roman"/>
          <w:sz w:val="28"/>
          <w:szCs w:val="28"/>
        </w:rPr>
        <w:softHyphen/>
        <w:t>зация</w:t>
      </w:r>
      <w:r w:rsidRPr="00F064C8">
        <w:rPr>
          <w:rFonts w:ascii="Times New Roman" w:hAnsi="Times New Roman" w:cs="Times New Roman"/>
          <w:sz w:val="28"/>
          <w:szCs w:val="28"/>
        </w:rPr>
        <w:t xml:space="preserve"> поведения детей в школе,  положительные личностные изменения. Преодоление агрессии, </w:t>
      </w:r>
      <w:r w:rsidRPr="00F064C8">
        <w:rPr>
          <w:rFonts w:ascii="Times New Roman" w:hAnsi="Times New Roman" w:cs="Times New Roman"/>
          <w:sz w:val="28"/>
          <w:szCs w:val="28"/>
        </w:rPr>
        <w:lastRenderedPageBreak/>
        <w:t>тревожности, повышенной застенчивости, страхов, неуверенности в себе; развитие ком</w:t>
      </w:r>
      <w:r w:rsidRPr="00F064C8">
        <w:rPr>
          <w:rFonts w:ascii="Times New Roman" w:hAnsi="Times New Roman" w:cs="Times New Roman"/>
          <w:sz w:val="28"/>
          <w:szCs w:val="28"/>
        </w:rPr>
        <w:softHyphen/>
        <w:t>муникативности.</w:t>
      </w:r>
    </w:p>
    <w:p w:rsidR="0053768A" w:rsidRPr="001C2D27" w:rsidRDefault="0053768A" w:rsidP="0053768A">
      <w:pPr>
        <w:spacing w:after="0" w:line="360" w:lineRule="auto"/>
        <w:ind w:firstLine="567"/>
        <w:jc w:val="both"/>
        <w:rPr>
          <w:rFonts w:ascii="Times New Roman" w:eastAsia="Times New Roman" w:hAnsi="Times New Roman" w:cs="Times New Roman"/>
          <w:b/>
          <w:sz w:val="28"/>
          <w:szCs w:val="28"/>
          <w:lang w:eastAsia="ru-RU"/>
        </w:rPr>
      </w:pPr>
      <w:r w:rsidRPr="001C2D27">
        <w:rPr>
          <w:rFonts w:ascii="Times New Roman" w:eastAsia="Times New Roman" w:hAnsi="Times New Roman" w:cs="Times New Roman"/>
          <w:b/>
          <w:sz w:val="28"/>
          <w:szCs w:val="28"/>
          <w:lang w:eastAsia="ru-RU"/>
        </w:rPr>
        <w:t>Этапы реализации программы:</w:t>
      </w:r>
    </w:p>
    <w:p w:rsidR="0053768A" w:rsidRPr="001C2D27" w:rsidRDefault="0053768A" w:rsidP="0053768A">
      <w:pPr>
        <w:numPr>
          <w:ilvl w:val="0"/>
          <w:numId w:val="1"/>
        </w:numPr>
        <w:tabs>
          <w:tab w:val="clear" w:pos="900"/>
          <w:tab w:val="num" w:pos="0"/>
        </w:tabs>
        <w:spacing w:after="0" w:line="360" w:lineRule="auto"/>
        <w:ind w:left="0"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t>Диагностический: проведение обследования познавательной сферы учащегося, выявление проблем и особенностей развития.</w:t>
      </w:r>
    </w:p>
    <w:p w:rsidR="0053768A" w:rsidRPr="001C2D27" w:rsidRDefault="0053768A" w:rsidP="0053768A">
      <w:pPr>
        <w:numPr>
          <w:ilvl w:val="0"/>
          <w:numId w:val="1"/>
        </w:numPr>
        <w:tabs>
          <w:tab w:val="clear" w:pos="900"/>
          <w:tab w:val="num" w:pos="0"/>
        </w:tabs>
        <w:spacing w:after="0" w:line="360" w:lineRule="auto"/>
        <w:ind w:left="0"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t>Коррекционный: проведение коррекционных занятий по разработанной программе.</w:t>
      </w:r>
    </w:p>
    <w:p w:rsidR="0053768A" w:rsidRPr="001C2D27" w:rsidRDefault="0053768A" w:rsidP="0053768A">
      <w:pPr>
        <w:numPr>
          <w:ilvl w:val="0"/>
          <w:numId w:val="1"/>
        </w:numPr>
        <w:tabs>
          <w:tab w:val="clear" w:pos="900"/>
          <w:tab w:val="num" w:pos="0"/>
        </w:tabs>
        <w:spacing w:after="0" w:line="360" w:lineRule="auto"/>
        <w:ind w:left="0"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t>Оценки эффективности: включает в себя динамическое наблюдение за успехами ребенка в процессе работы, заключительное обследование познавательной сферы.</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u w:val="single"/>
          <w:lang w:eastAsia="ru-RU"/>
        </w:rPr>
        <w:t>Принципы</w:t>
      </w:r>
      <w:r>
        <w:rPr>
          <w:rFonts w:ascii="Times New Roman" w:eastAsia="Times New Roman" w:hAnsi="Times New Roman" w:cs="Times New Roman"/>
          <w:sz w:val="28"/>
          <w:szCs w:val="28"/>
          <w:lang w:eastAsia="ru-RU"/>
        </w:rPr>
        <w:t xml:space="preserve">, на которые </w:t>
      </w:r>
      <w:r w:rsidR="001D44A5">
        <w:rPr>
          <w:rFonts w:ascii="Times New Roman" w:eastAsia="Times New Roman" w:hAnsi="Times New Roman" w:cs="Times New Roman"/>
          <w:sz w:val="28"/>
          <w:szCs w:val="28"/>
          <w:lang w:eastAsia="ru-RU"/>
        </w:rPr>
        <w:t xml:space="preserve">опирается </w:t>
      </w:r>
      <w:r w:rsidR="001D44A5" w:rsidRPr="001C2D27">
        <w:rPr>
          <w:rFonts w:ascii="Times New Roman" w:eastAsia="Times New Roman" w:hAnsi="Times New Roman" w:cs="Times New Roman"/>
          <w:sz w:val="28"/>
          <w:szCs w:val="28"/>
          <w:lang w:eastAsia="ru-RU"/>
        </w:rPr>
        <w:t>программа</w:t>
      </w:r>
      <w:r w:rsidRPr="001C2D27">
        <w:rPr>
          <w:rFonts w:ascii="Times New Roman" w:eastAsia="Times New Roman" w:hAnsi="Times New Roman" w:cs="Times New Roman"/>
          <w:sz w:val="28"/>
          <w:szCs w:val="28"/>
          <w:lang w:eastAsia="ru-RU"/>
        </w:rPr>
        <w:t>:</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t xml:space="preserve">1. Принцип развивающего обучения.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школьников 1 классов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t>2. Принцип учета возрастных и индивидуальных особенностей ребенка. Содержание программы построено с учетом развития основных особенностей умственного развития детей, индивидуального подхода к учащимся.</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t>3. Принцип постепенности. Плавный переход от простых знаний, операций, умений к более сложным (по принципу «спирали»). Каждый тип заданий и упражнений служит подготовкой для выполнения следующего, более сложного задания.</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t>4. Принцип доступности.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lastRenderedPageBreak/>
        <w:t xml:space="preserve">5. Деятельностный принцип.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оценивается правильность их выполнения, оказывается поддержка и стимулируется активность ребенка. </w:t>
      </w:r>
    </w:p>
    <w:p w:rsidR="0024492D"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041DE0">
        <w:rPr>
          <w:rFonts w:ascii="Times New Roman" w:eastAsia="Times New Roman" w:hAnsi="Times New Roman" w:cs="Times New Roman"/>
          <w:b/>
          <w:sz w:val="28"/>
          <w:szCs w:val="28"/>
          <w:lang w:eastAsia="ru-RU"/>
        </w:rPr>
        <w:t>Формы работы</w:t>
      </w:r>
      <w:r w:rsidRPr="001C2D27">
        <w:rPr>
          <w:rFonts w:ascii="Times New Roman" w:eastAsia="Times New Roman" w:hAnsi="Times New Roman" w:cs="Times New Roman"/>
          <w:sz w:val="28"/>
          <w:szCs w:val="28"/>
          <w:lang w:eastAsia="ru-RU"/>
        </w:rPr>
        <w:t xml:space="preserve"> </w:t>
      </w:r>
      <w:r w:rsidRPr="00041DE0">
        <w:rPr>
          <w:rFonts w:ascii="Times New Roman" w:eastAsia="Times New Roman" w:hAnsi="Times New Roman" w:cs="Times New Roman"/>
          <w:b/>
          <w:sz w:val="28"/>
          <w:szCs w:val="28"/>
          <w:lang w:eastAsia="ru-RU"/>
        </w:rPr>
        <w:t>при реализации программы:</w:t>
      </w:r>
      <w:r w:rsidR="00606A76">
        <w:rPr>
          <w:rFonts w:ascii="Times New Roman" w:eastAsia="Times New Roman" w:hAnsi="Times New Roman" w:cs="Times New Roman"/>
          <w:sz w:val="28"/>
          <w:szCs w:val="28"/>
          <w:lang w:eastAsia="ru-RU"/>
        </w:rPr>
        <w:t xml:space="preserve"> групповая. </w:t>
      </w:r>
      <w:r w:rsidRPr="001C2D27">
        <w:rPr>
          <w:rFonts w:ascii="Times New Roman" w:eastAsia="Times New Roman" w:hAnsi="Times New Roman" w:cs="Times New Roman"/>
          <w:sz w:val="28"/>
          <w:szCs w:val="28"/>
          <w:lang w:eastAsia="ru-RU"/>
        </w:rPr>
        <w:t>Задания выполняются в игровой форме, что очень привлекательно для младшего школьника.</w:t>
      </w:r>
      <w:r>
        <w:rPr>
          <w:rFonts w:ascii="Times New Roman" w:eastAsia="Times New Roman" w:hAnsi="Times New Roman" w:cs="Times New Roman"/>
          <w:sz w:val="28"/>
          <w:szCs w:val="28"/>
          <w:lang w:eastAsia="ru-RU"/>
        </w:rPr>
        <w:t xml:space="preserve">  </w:t>
      </w:r>
      <w:r w:rsidRPr="0053768A">
        <w:rPr>
          <w:rFonts w:ascii="Times New Roman" w:eastAsia="Times New Roman" w:hAnsi="Times New Roman" w:cs="Times New Roman"/>
          <w:color w:val="000000"/>
          <w:sz w:val="28"/>
          <w:szCs w:val="28"/>
          <w:lang w:eastAsia="ru-RU"/>
        </w:rPr>
        <w:t xml:space="preserve">Курс рассчитан на </w:t>
      </w:r>
      <w:r w:rsidR="002D072F">
        <w:rPr>
          <w:rFonts w:ascii="Times New Roman" w:eastAsia="Times New Roman" w:hAnsi="Times New Roman" w:cs="Times New Roman"/>
          <w:color w:val="000000"/>
          <w:sz w:val="28"/>
          <w:szCs w:val="28"/>
          <w:lang w:eastAsia="ru-RU"/>
        </w:rPr>
        <w:t>66</w:t>
      </w:r>
      <w:r w:rsidR="00606A76">
        <w:rPr>
          <w:rFonts w:ascii="Times New Roman" w:eastAsia="Times New Roman" w:hAnsi="Times New Roman" w:cs="Times New Roman"/>
          <w:color w:val="000000"/>
          <w:sz w:val="28"/>
          <w:szCs w:val="28"/>
          <w:lang w:eastAsia="ru-RU"/>
        </w:rPr>
        <w:t xml:space="preserve"> </w:t>
      </w:r>
      <w:r w:rsidRPr="0053768A">
        <w:rPr>
          <w:rFonts w:ascii="Times New Roman" w:eastAsia="Times New Roman" w:hAnsi="Times New Roman" w:cs="Times New Roman"/>
          <w:color w:val="000000"/>
          <w:sz w:val="28"/>
          <w:szCs w:val="28"/>
          <w:lang w:eastAsia="ru-RU"/>
        </w:rPr>
        <w:t>занят</w:t>
      </w:r>
      <w:r w:rsidR="005E096E">
        <w:rPr>
          <w:rFonts w:ascii="Times New Roman" w:eastAsia="Times New Roman" w:hAnsi="Times New Roman" w:cs="Times New Roman"/>
          <w:color w:val="000000"/>
          <w:sz w:val="28"/>
          <w:szCs w:val="28"/>
          <w:lang w:eastAsia="ru-RU"/>
        </w:rPr>
        <w:t xml:space="preserve">ия для обучающихся 1 </w:t>
      </w:r>
      <w:r w:rsidR="001D44A5">
        <w:rPr>
          <w:rFonts w:ascii="Times New Roman" w:eastAsia="Times New Roman" w:hAnsi="Times New Roman" w:cs="Times New Roman"/>
          <w:color w:val="000000"/>
          <w:sz w:val="28"/>
          <w:szCs w:val="28"/>
          <w:lang w:eastAsia="ru-RU"/>
        </w:rPr>
        <w:t>класса (</w:t>
      </w:r>
      <w:r w:rsidR="002D072F">
        <w:rPr>
          <w:rFonts w:ascii="Times New Roman" w:eastAsia="Times New Roman" w:hAnsi="Times New Roman" w:cs="Times New Roman"/>
          <w:color w:val="000000"/>
          <w:sz w:val="28"/>
          <w:szCs w:val="28"/>
          <w:lang w:eastAsia="ru-RU"/>
        </w:rPr>
        <w:t>7.2</w:t>
      </w:r>
      <w:r w:rsidR="0024492D">
        <w:rPr>
          <w:rFonts w:ascii="Times New Roman" w:eastAsia="Times New Roman" w:hAnsi="Times New Roman" w:cs="Times New Roman"/>
          <w:color w:val="000000"/>
          <w:sz w:val="28"/>
          <w:szCs w:val="28"/>
          <w:lang w:eastAsia="ru-RU"/>
        </w:rPr>
        <w:t xml:space="preserve">) </w:t>
      </w:r>
      <w:r w:rsidR="005E096E">
        <w:rPr>
          <w:rFonts w:ascii="Times New Roman" w:eastAsia="Times New Roman" w:hAnsi="Times New Roman" w:cs="Times New Roman"/>
          <w:color w:val="000000"/>
          <w:sz w:val="28"/>
          <w:szCs w:val="28"/>
          <w:lang w:eastAsia="ru-RU"/>
        </w:rPr>
        <w:t xml:space="preserve"> и </w:t>
      </w:r>
      <w:r w:rsidR="002D072F">
        <w:rPr>
          <w:rFonts w:ascii="Times New Roman" w:eastAsia="Times New Roman" w:hAnsi="Times New Roman" w:cs="Times New Roman"/>
          <w:color w:val="000000"/>
          <w:sz w:val="28"/>
          <w:szCs w:val="28"/>
          <w:lang w:eastAsia="ru-RU"/>
        </w:rPr>
        <w:t>66 занятий</w:t>
      </w:r>
      <w:r w:rsidR="005E096E">
        <w:rPr>
          <w:rFonts w:ascii="Times New Roman" w:eastAsia="Times New Roman" w:hAnsi="Times New Roman" w:cs="Times New Roman"/>
          <w:color w:val="000000"/>
          <w:sz w:val="28"/>
          <w:szCs w:val="28"/>
          <w:lang w:eastAsia="ru-RU"/>
        </w:rPr>
        <w:t xml:space="preserve"> для обучающихся 2 – 4-х классов </w:t>
      </w:r>
      <w:r w:rsidR="00606A76">
        <w:rPr>
          <w:rFonts w:ascii="Times New Roman" w:eastAsia="Times New Roman" w:hAnsi="Times New Roman" w:cs="Times New Roman"/>
          <w:color w:val="000000"/>
          <w:sz w:val="28"/>
          <w:szCs w:val="28"/>
          <w:lang w:eastAsia="ru-RU"/>
        </w:rPr>
        <w:t xml:space="preserve"> </w:t>
      </w:r>
      <w:r w:rsidR="002D072F">
        <w:rPr>
          <w:rFonts w:ascii="Times New Roman" w:eastAsia="Times New Roman" w:hAnsi="Times New Roman" w:cs="Times New Roman"/>
          <w:color w:val="000000"/>
          <w:sz w:val="28"/>
          <w:szCs w:val="28"/>
          <w:lang w:eastAsia="ru-RU"/>
        </w:rPr>
        <w:t xml:space="preserve"> (2</w:t>
      </w:r>
      <w:r w:rsidRPr="0053768A">
        <w:rPr>
          <w:rFonts w:ascii="Times New Roman" w:eastAsia="Times New Roman" w:hAnsi="Times New Roman" w:cs="Times New Roman"/>
          <w:color w:val="000000"/>
          <w:sz w:val="28"/>
          <w:szCs w:val="28"/>
          <w:lang w:eastAsia="ru-RU"/>
        </w:rPr>
        <w:t xml:space="preserve"> час</w:t>
      </w:r>
      <w:r w:rsidR="002D072F">
        <w:rPr>
          <w:rFonts w:ascii="Times New Roman" w:eastAsia="Times New Roman" w:hAnsi="Times New Roman" w:cs="Times New Roman"/>
          <w:color w:val="000000"/>
          <w:sz w:val="28"/>
          <w:szCs w:val="28"/>
          <w:lang w:eastAsia="ru-RU"/>
        </w:rPr>
        <w:t>а</w:t>
      </w:r>
      <w:r w:rsidRPr="0053768A">
        <w:rPr>
          <w:rFonts w:ascii="Times New Roman" w:eastAsia="Times New Roman" w:hAnsi="Times New Roman" w:cs="Times New Roman"/>
          <w:color w:val="000000"/>
          <w:sz w:val="28"/>
          <w:szCs w:val="28"/>
          <w:lang w:eastAsia="ru-RU"/>
        </w:rPr>
        <w:t xml:space="preserve"> в неделю)</w:t>
      </w:r>
      <w:r>
        <w:rPr>
          <w:rFonts w:ascii="Times New Roman" w:eastAsia="Times New Roman" w:hAnsi="Times New Roman" w:cs="Times New Roman"/>
          <w:color w:val="000000"/>
          <w:sz w:val="28"/>
          <w:szCs w:val="28"/>
          <w:lang w:eastAsia="ru-RU"/>
        </w:rPr>
        <w:t>,</w:t>
      </w:r>
      <w:r w:rsidR="00606A76">
        <w:rPr>
          <w:rFonts w:ascii="Times New Roman" w:eastAsia="Times New Roman" w:hAnsi="Times New Roman" w:cs="Times New Roman"/>
          <w:color w:val="000000"/>
          <w:sz w:val="28"/>
          <w:szCs w:val="28"/>
          <w:lang w:eastAsia="ru-RU"/>
        </w:rPr>
        <w:t xml:space="preserve"> из них 6 занятий на проведение диагностических мероприятий.</w:t>
      </w:r>
      <w:r w:rsidR="00606A76">
        <w:rPr>
          <w:rFonts w:ascii="Times New Roman" w:eastAsia="Times New Roman" w:hAnsi="Times New Roman" w:cs="Times New Roman"/>
          <w:sz w:val="28"/>
          <w:szCs w:val="28"/>
          <w:lang w:eastAsia="ru-RU"/>
        </w:rPr>
        <w:t xml:space="preserve"> </w:t>
      </w:r>
      <w:r w:rsidR="0024492D">
        <w:rPr>
          <w:rFonts w:ascii="Times New Roman" w:eastAsia="Times New Roman" w:hAnsi="Times New Roman" w:cs="Times New Roman"/>
          <w:sz w:val="28"/>
          <w:szCs w:val="28"/>
          <w:lang w:eastAsia="ru-RU"/>
        </w:rPr>
        <w:t xml:space="preserve">Продолжительность занятия 30 минут для 1 класса и 40 </w:t>
      </w:r>
      <w:r w:rsidR="00701558">
        <w:rPr>
          <w:rFonts w:ascii="Times New Roman" w:eastAsia="Times New Roman" w:hAnsi="Times New Roman" w:cs="Times New Roman"/>
          <w:sz w:val="28"/>
          <w:szCs w:val="28"/>
          <w:lang w:eastAsia="ru-RU"/>
        </w:rPr>
        <w:t xml:space="preserve">минут </w:t>
      </w:r>
      <w:r w:rsidR="0024492D">
        <w:rPr>
          <w:rFonts w:ascii="Times New Roman" w:eastAsia="Times New Roman" w:hAnsi="Times New Roman" w:cs="Times New Roman"/>
          <w:sz w:val="28"/>
          <w:szCs w:val="28"/>
          <w:lang w:eastAsia="ru-RU"/>
        </w:rPr>
        <w:t>для 2 – 4-х классов.</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951812">
        <w:rPr>
          <w:rFonts w:ascii="Times New Roman" w:eastAsia="Times New Roman" w:hAnsi="Times New Roman" w:cs="Times New Roman"/>
          <w:b/>
          <w:sz w:val="28"/>
          <w:szCs w:val="28"/>
          <w:lang w:eastAsia="ru-RU"/>
        </w:rPr>
        <w:t>Формы контроля:</w:t>
      </w:r>
      <w:r>
        <w:rPr>
          <w:rFonts w:ascii="Times New Roman" w:eastAsia="Times New Roman" w:hAnsi="Times New Roman" w:cs="Times New Roman"/>
          <w:sz w:val="28"/>
          <w:szCs w:val="28"/>
          <w:lang w:eastAsia="ru-RU"/>
        </w:rPr>
        <w:t xml:space="preserve"> входная, промежуточная и итоговая диагностика.</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своей структуре занятие</w:t>
      </w:r>
      <w:r w:rsidRPr="001C2D27">
        <w:rPr>
          <w:rFonts w:ascii="Times New Roman" w:eastAsia="Times New Roman" w:hAnsi="Times New Roman" w:cs="Times New Roman"/>
          <w:sz w:val="28"/>
          <w:szCs w:val="28"/>
          <w:lang w:eastAsia="ru-RU"/>
        </w:rPr>
        <w:t xml:space="preserve"> делится на вводную, основную и заключительную часть. </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t xml:space="preserve">I. Вводная часть. Задачей вводной части является создание у учащихся положительного эмоционального фона, интеллектуальной разминки (фронтальная форма работа), которая направлена на тренировку элементарных мыслительных операций, на активизацию мыслительной деятельности. Разминка состоит из вопросов, способных вызвать интерес и рассчитанных на сообразительность, быстроту реакции, которые подготавливают ребенка к активной учебно-познавательной деятельности (загадки, шарады, «хитрые вопросы», логические задачи). </w:t>
      </w:r>
    </w:p>
    <w:p w:rsidR="0053768A" w:rsidRPr="001C2D27"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t xml:space="preserve">II. Основная часть. Задания составлены с учётом их направленности на осуществление дифференциации познавательных структур для коллективной работы в классе. В системе заданий реализован принцип «спирали», т.е. возвращение к одному и тому же заданию, но на более высоком уровне трудности. </w:t>
      </w:r>
      <w:r w:rsidRPr="00351745">
        <w:rPr>
          <w:rFonts w:ascii="Times New Roman" w:eastAsia="Times New Roman" w:hAnsi="Times New Roman" w:cs="Times New Roman"/>
          <w:sz w:val="28"/>
          <w:szCs w:val="28"/>
          <w:lang w:eastAsia="ru-RU"/>
        </w:rPr>
        <w:t xml:space="preserve"> </w:t>
      </w:r>
    </w:p>
    <w:p w:rsidR="0053768A"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sz w:val="28"/>
          <w:szCs w:val="28"/>
          <w:lang w:eastAsia="ru-RU"/>
        </w:rPr>
        <w:lastRenderedPageBreak/>
        <w:t xml:space="preserve">III. Заключительная часть. Подведение итогов работы. Обсуждение результатов работы и тех трудностей, которых возникли у детей при выполнении заданий, рефлексия. </w:t>
      </w:r>
    </w:p>
    <w:p w:rsidR="0053768A"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951812">
        <w:rPr>
          <w:rFonts w:ascii="Times New Roman" w:eastAsia="Times New Roman" w:hAnsi="Times New Roman" w:cs="Times New Roman"/>
          <w:b/>
          <w:sz w:val="28"/>
          <w:szCs w:val="28"/>
          <w:lang w:eastAsia="ru-RU"/>
        </w:rPr>
        <w:t>Метапредметными результатами</w:t>
      </w:r>
      <w:r>
        <w:rPr>
          <w:rFonts w:ascii="Times New Roman" w:eastAsia="Times New Roman" w:hAnsi="Times New Roman" w:cs="Times New Roman"/>
          <w:sz w:val="28"/>
          <w:szCs w:val="28"/>
          <w:lang w:eastAsia="ru-RU"/>
        </w:rPr>
        <w:t xml:space="preserve"> изучения курса является формирование универсальных учебных действий (УУД).</w:t>
      </w:r>
    </w:p>
    <w:p w:rsidR="0053768A" w:rsidRPr="00223475" w:rsidRDefault="0053768A" w:rsidP="0053768A">
      <w:pPr>
        <w:spacing w:after="0" w:line="360" w:lineRule="auto"/>
        <w:ind w:firstLine="567"/>
        <w:jc w:val="both"/>
        <w:rPr>
          <w:rFonts w:ascii="Times New Roman" w:eastAsia="Times New Roman" w:hAnsi="Times New Roman" w:cs="Times New Roman"/>
          <w:b/>
          <w:sz w:val="28"/>
          <w:szCs w:val="28"/>
          <w:lang w:eastAsia="ru-RU"/>
        </w:rPr>
      </w:pPr>
      <w:r w:rsidRPr="00223475">
        <w:rPr>
          <w:rFonts w:ascii="Times New Roman" w:eastAsia="Times New Roman" w:hAnsi="Times New Roman" w:cs="Times New Roman"/>
          <w:b/>
          <w:sz w:val="28"/>
          <w:szCs w:val="28"/>
          <w:lang w:eastAsia="ru-RU"/>
        </w:rPr>
        <w:t>1 класс</w:t>
      </w:r>
      <w:r w:rsidR="004F4A3D">
        <w:rPr>
          <w:rFonts w:ascii="Times New Roman" w:eastAsia="Times New Roman" w:hAnsi="Times New Roman" w:cs="Times New Roman"/>
          <w:b/>
          <w:sz w:val="28"/>
          <w:szCs w:val="28"/>
          <w:lang w:eastAsia="ru-RU"/>
        </w:rPr>
        <w:t>.</w:t>
      </w:r>
    </w:p>
    <w:p w:rsidR="0053768A" w:rsidRPr="00D05BB6" w:rsidRDefault="0053768A" w:rsidP="0053768A">
      <w:pPr>
        <w:spacing w:after="0" w:line="360" w:lineRule="auto"/>
        <w:ind w:firstLine="567"/>
        <w:jc w:val="both"/>
        <w:rPr>
          <w:rFonts w:ascii="Times New Roman" w:eastAsia="Times New Roman" w:hAnsi="Times New Roman" w:cs="Times New Roman"/>
          <w:sz w:val="28"/>
          <w:szCs w:val="28"/>
          <w:u w:val="single"/>
          <w:lang w:eastAsia="ru-RU"/>
        </w:rPr>
      </w:pPr>
      <w:r w:rsidRPr="00D05BB6">
        <w:rPr>
          <w:rFonts w:ascii="Times New Roman" w:eastAsia="Times New Roman" w:hAnsi="Times New Roman" w:cs="Times New Roman"/>
          <w:sz w:val="28"/>
          <w:szCs w:val="28"/>
          <w:u w:val="single"/>
          <w:lang w:eastAsia="ru-RU"/>
        </w:rPr>
        <w:t>Регулятивные УУД:</w:t>
      </w:r>
    </w:p>
    <w:p w:rsidR="0053768A" w:rsidRPr="00D05BB6" w:rsidRDefault="0053768A" w:rsidP="0053768A">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овладевать навыками самоконтроля в общении со сверстниками и взрослыми;</w:t>
      </w:r>
    </w:p>
    <w:p w:rsidR="0053768A" w:rsidRPr="00D05BB6" w:rsidRDefault="0053768A" w:rsidP="0053768A">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извлекать с помощью учителя необходимую информацию из текста;</w:t>
      </w:r>
    </w:p>
    <w:p w:rsidR="0053768A" w:rsidRPr="00D05BB6" w:rsidRDefault="0053768A" w:rsidP="0053768A">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определять и формулировать цель деятельности на занятии с помощью учителя;</w:t>
      </w:r>
    </w:p>
    <w:p w:rsidR="0053768A" w:rsidRPr="00D05BB6" w:rsidRDefault="0053768A" w:rsidP="0053768A">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учиться осознавать свои трудности и стремиться к их преодолению;</w:t>
      </w:r>
    </w:p>
    <w:p w:rsidR="0053768A" w:rsidRPr="00D05BB6" w:rsidRDefault="0053768A" w:rsidP="0053768A">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строить речевое высказывание в устной форме.</w:t>
      </w:r>
    </w:p>
    <w:p w:rsidR="0053768A" w:rsidRPr="00223475" w:rsidRDefault="0053768A" w:rsidP="0053768A">
      <w:pPr>
        <w:spacing w:after="0" w:line="360" w:lineRule="auto"/>
        <w:ind w:firstLine="567"/>
        <w:jc w:val="both"/>
        <w:rPr>
          <w:rFonts w:ascii="Times New Roman" w:eastAsia="Times New Roman" w:hAnsi="Times New Roman" w:cs="Times New Roman"/>
          <w:sz w:val="28"/>
          <w:szCs w:val="28"/>
          <w:u w:val="single"/>
          <w:lang w:eastAsia="ru-RU"/>
        </w:rPr>
      </w:pPr>
      <w:r w:rsidRPr="00223475">
        <w:rPr>
          <w:rFonts w:ascii="Times New Roman" w:eastAsia="Times New Roman" w:hAnsi="Times New Roman" w:cs="Times New Roman"/>
          <w:sz w:val="28"/>
          <w:szCs w:val="28"/>
          <w:u w:val="single"/>
          <w:lang w:eastAsia="ru-RU"/>
        </w:rPr>
        <w:t>Познавательные УУД:</w:t>
      </w:r>
    </w:p>
    <w:p w:rsidR="0053768A" w:rsidRPr="00223475" w:rsidRDefault="0053768A" w:rsidP="0053768A">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учиться рассуждать, строить логические умозаключения с помощью учителя;</w:t>
      </w:r>
    </w:p>
    <w:p w:rsidR="0053768A" w:rsidRPr="00223475" w:rsidRDefault="0053768A" w:rsidP="0053768A">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учиться наблюдать;</w:t>
      </w:r>
    </w:p>
    <w:p w:rsidR="0053768A" w:rsidRDefault="0053768A" w:rsidP="0053768A">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учиться моделировать ситуацию с помощью учителя.</w:t>
      </w:r>
    </w:p>
    <w:p w:rsidR="0053768A" w:rsidRPr="00223475" w:rsidRDefault="0053768A" w:rsidP="0053768A">
      <w:p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223475">
        <w:rPr>
          <w:rFonts w:ascii="Times New Roman" w:eastAsia="Times New Roman" w:hAnsi="Times New Roman" w:cs="Times New Roman"/>
          <w:sz w:val="28"/>
          <w:szCs w:val="28"/>
          <w:u w:val="single"/>
          <w:lang w:eastAsia="ru-RU"/>
        </w:rPr>
        <w:t>Коммуникативные УУД:</w:t>
      </w:r>
    </w:p>
    <w:p w:rsidR="0053768A" w:rsidRPr="00223475" w:rsidRDefault="0053768A" w:rsidP="0053768A">
      <w:pPr>
        <w:pStyle w:val="a3"/>
        <w:numPr>
          <w:ilvl w:val="0"/>
          <w:numId w:val="6"/>
        </w:numPr>
        <w:spacing w:after="0" w:line="360" w:lineRule="auto"/>
        <w:ind w:left="993" w:firstLine="0"/>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учиться работать в паре и группе;</w:t>
      </w:r>
    </w:p>
    <w:p w:rsidR="0053768A" w:rsidRPr="00223475" w:rsidRDefault="0053768A" w:rsidP="0053768A">
      <w:pPr>
        <w:pStyle w:val="a3"/>
        <w:numPr>
          <w:ilvl w:val="0"/>
          <w:numId w:val="6"/>
        </w:numPr>
        <w:spacing w:after="0" w:line="360" w:lineRule="auto"/>
        <w:ind w:left="993" w:firstLine="0"/>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слушать и понимать речь других учеников;</w:t>
      </w:r>
    </w:p>
    <w:p w:rsidR="0053768A" w:rsidRDefault="0053768A" w:rsidP="0053768A">
      <w:pPr>
        <w:pStyle w:val="a3"/>
        <w:numPr>
          <w:ilvl w:val="0"/>
          <w:numId w:val="6"/>
        </w:numPr>
        <w:spacing w:after="0" w:line="360" w:lineRule="auto"/>
        <w:ind w:left="993" w:firstLine="0"/>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осознавать особенности позиции ученика и учиться вести себя в соответствии с этой позицией.</w:t>
      </w:r>
    </w:p>
    <w:p w:rsidR="00A777A3" w:rsidRDefault="00A777A3" w:rsidP="0053768A">
      <w:pPr>
        <w:spacing w:after="0" w:line="360" w:lineRule="auto"/>
        <w:ind w:left="567"/>
        <w:jc w:val="both"/>
        <w:rPr>
          <w:rFonts w:ascii="Times New Roman" w:eastAsia="Times New Roman" w:hAnsi="Times New Roman" w:cs="Times New Roman"/>
          <w:b/>
          <w:sz w:val="28"/>
          <w:szCs w:val="28"/>
          <w:lang w:eastAsia="ru-RU"/>
        </w:rPr>
      </w:pPr>
    </w:p>
    <w:p w:rsidR="0053768A" w:rsidRDefault="0053768A" w:rsidP="0053768A">
      <w:pPr>
        <w:spacing w:after="0" w:line="360" w:lineRule="auto"/>
        <w:ind w:left="567"/>
        <w:jc w:val="both"/>
        <w:rPr>
          <w:rFonts w:ascii="Times New Roman" w:eastAsia="Times New Roman" w:hAnsi="Times New Roman" w:cs="Times New Roman"/>
          <w:b/>
          <w:sz w:val="28"/>
          <w:szCs w:val="28"/>
          <w:lang w:eastAsia="ru-RU"/>
        </w:rPr>
      </w:pPr>
      <w:r w:rsidRPr="00223475">
        <w:rPr>
          <w:rFonts w:ascii="Times New Roman" w:eastAsia="Times New Roman" w:hAnsi="Times New Roman" w:cs="Times New Roman"/>
          <w:b/>
          <w:sz w:val="28"/>
          <w:szCs w:val="28"/>
          <w:lang w:eastAsia="ru-RU"/>
        </w:rPr>
        <w:t>2 класс</w:t>
      </w:r>
    </w:p>
    <w:p w:rsidR="0053768A" w:rsidRPr="00223475" w:rsidRDefault="0053768A" w:rsidP="0053768A">
      <w:pPr>
        <w:spacing w:after="0" w:line="360" w:lineRule="auto"/>
        <w:ind w:left="567"/>
        <w:jc w:val="both"/>
        <w:rPr>
          <w:rFonts w:ascii="Times New Roman" w:eastAsia="Times New Roman" w:hAnsi="Times New Roman" w:cs="Times New Roman"/>
          <w:sz w:val="28"/>
          <w:szCs w:val="28"/>
          <w:u w:val="single"/>
          <w:lang w:eastAsia="ru-RU"/>
        </w:rPr>
      </w:pPr>
      <w:r w:rsidRPr="00223475">
        <w:rPr>
          <w:rFonts w:ascii="Times New Roman" w:eastAsia="Times New Roman" w:hAnsi="Times New Roman" w:cs="Times New Roman"/>
          <w:sz w:val="28"/>
          <w:szCs w:val="28"/>
          <w:u w:val="single"/>
          <w:lang w:eastAsia="ru-RU"/>
        </w:rPr>
        <w:t>Регулятивные УУД:</w:t>
      </w:r>
    </w:p>
    <w:p w:rsidR="0053768A" w:rsidRPr="00605487" w:rsidRDefault="0053768A" w:rsidP="0053768A">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определять и формулировать цель в совместной работе с помощью учителя;</w:t>
      </w:r>
    </w:p>
    <w:p w:rsidR="0053768A" w:rsidRPr="00605487" w:rsidRDefault="0053768A" w:rsidP="0053768A">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учиться прогнозировать события;</w:t>
      </w:r>
    </w:p>
    <w:p w:rsidR="0053768A" w:rsidRPr="00605487" w:rsidRDefault="0053768A" w:rsidP="0053768A">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lastRenderedPageBreak/>
        <w:t>учиться высказывать своё предположение в ходе работы с различными источниками информации;</w:t>
      </w:r>
    </w:p>
    <w:p w:rsidR="0053768A" w:rsidRPr="00605487" w:rsidRDefault="0053768A" w:rsidP="0053768A">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строить речевое высказывание в устной форме.</w:t>
      </w:r>
    </w:p>
    <w:p w:rsidR="0053768A" w:rsidRPr="00605487" w:rsidRDefault="0053768A" w:rsidP="0053768A">
      <w:pPr>
        <w:spacing w:after="0" w:line="360" w:lineRule="auto"/>
        <w:ind w:left="567"/>
        <w:jc w:val="both"/>
        <w:rPr>
          <w:rFonts w:ascii="Times New Roman" w:eastAsia="Times New Roman" w:hAnsi="Times New Roman" w:cs="Times New Roman"/>
          <w:sz w:val="28"/>
          <w:szCs w:val="28"/>
          <w:u w:val="single"/>
          <w:lang w:eastAsia="ru-RU"/>
        </w:rPr>
      </w:pPr>
      <w:r w:rsidRPr="00605487">
        <w:rPr>
          <w:rFonts w:ascii="Times New Roman" w:eastAsia="Times New Roman" w:hAnsi="Times New Roman" w:cs="Times New Roman"/>
          <w:sz w:val="28"/>
          <w:szCs w:val="28"/>
          <w:u w:val="single"/>
          <w:lang w:eastAsia="ru-RU"/>
        </w:rPr>
        <w:t>Познавательные УУД:</w:t>
      </w:r>
    </w:p>
    <w:p w:rsidR="0053768A" w:rsidRPr="00605487" w:rsidRDefault="0053768A" w:rsidP="0053768A">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находить ответы на вопросы в различных источниках информации;</w:t>
      </w:r>
    </w:p>
    <w:p w:rsidR="0053768A" w:rsidRPr="00605487" w:rsidRDefault="0053768A" w:rsidP="0053768A">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учиться делать выводы в результате работы;</w:t>
      </w:r>
    </w:p>
    <w:p w:rsidR="0053768A" w:rsidRPr="00605487" w:rsidRDefault="0053768A" w:rsidP="0053768A">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учиться графически оформлять изучаемый материал;</w:t>
      </w:r>
    </w:p>
    <w:p w:rsidR="0053768A" w:rsidRPr="00605487" w:rsidRDefault="0053768A" w:rsidP="0053768A">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моделировать различные ситуации;</w:t>
      </w:r>
    </w:p>
    <w:p w:rsidR="0053768A" w:rsidRPr="00605487" w:rsidRDefault="0053768A" w:rsidP="0053768A">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усваивать разные способы запоминания информации.</w:t>
      </w:r>
    </w:p>
    <w:p w:rsidR="0053768A" w:rsidRPr="00605487" w:rsidRDefault="0053768A" w:rsidP="0053768A">
      <w:pPr>
        <w:spacing w:after="0" w:line="360" w:lineRule="auto"/>
        <w:ind w:left="567"/>
        <w:jc w:val="both"/>
        <w:rPr>
          <w:rFonts w:ascii="Times New Roman" w:eastAsia="Times New Roman" w:hAnsi="Times New Roman" w:cs="Times New Roman"/>
          <w:sz w:val="28"/>
          <w:szCs w:val="28"/>
          <w:u w:val="single"/>
          <w:lang w:eastAsia="ru-RU"/>
        </w:rPr>
      </w:pPr>
      <w:r w:rsidRPr="00605487">
        <w:rPr>
          <w:rFonts w:ascii="Times New Roman" w:eastAsia="Times New Roman" w:hAnsi="Times New Roman" w:cs="Times New Roman"/>
          <w:sz w:val="28"/>
          <w:szCs w:val="28"/>
          <w:u w:val="single"/>
          <w:lang w:eastAsia="ru-RU"/>
        </w:rPr>
        <w:t>Коммуникативные УУД:</w:t>
      </w:r>
    </w:p>
    <w:p w:rsidR="0053768A" w:rsidRDefault="0053768A" w:rsidP="0053768A">
      <w:pPr>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учиться договариваться и приходить к общему решению;</w:t>
      </w:r>
    </w:p>
    <w:p w:rsidR="0053768A" w:rsidRDefault="0053768A" w:rsidP="0053768A">
      <w:pPr>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учиться понимать эмоции и поступки других людей;</w:t>
      </w:r>
    </w:p>
    <w:p w:rsidR="0053768A" w:rsidRDefault="0053768A" w:rsidP="0053768A">
      <w:pPr>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овладевать способами позитивного разрешения конфликтов.</w:t>
      </w:r>
    </w:p>
    <w:p w:rsidR="0053768A" w:rsidRDefault="0053768A" w:rsidP="0053768A">
      <w:pPr>
        <w:spacing w:after="0" w:line="360" w:lineRule="auto"/>
        <w:ind w:left="567"/>
        <w:jc w:val="both"/>
        <w:rPr>
          <w:rFonts w:ascii="Times New Roman" w:eastAsia="Times New Roman" w:hAnsi="Times New Roman" w:cs="Times New Roman"/>
          <w:b/>
          <w:sz w:val="28"/>
          <w:szCs w:val="28"/>
          <w:lang w:eastAsia="ru-RU"/>
        </w:rPr>
      </w:pPr>
      <w:r w:rsidRPr="00605487">
        <w:rPr>
          <w:rFonts w:ascii="Times New Roman" w:eastAsia="Times New Roman" w:hAnsi="Times New Roman" w:cs="Times New Roman"/>
          <w:b/>
          <w:sz w:val="28"/>
          <w:szCs w:val="28"/>
          <w:lang w:eastAsia="ru-RU"/>
        </w:rPr>
        <w:t>3-4 классы</w:t>
      </w:r>
    </w:p>
    <w:p w:rsidR="0053768A" w:rsidRDefault="0053768A" w:rsidP="0053768A">
      <w:pPr>
        <w:spacing w:after="0" w:line="360" w:lineRule="auto"/>
        <w:ind w:left="567"/>
        <w:jc w:val="both"/>
        <w:rPr>
          <w:rFonts w:ascii="Times New Roman" w:eastAsia="Times New Roman" w:hAnsi="Times New Roman" w:cs="Times New Roman"/>
          <w:sz w:val="28"/>
          <w:szCs w:val="28"/>
          <w:u w:val="single"/>
          <w:lang w:eastAsia="ru-RU"/>
        </w:rPr>
      </w:pPr>
      <w:r w:rsidRPr="00605487">
        <w:rPr>
          <w:rFonts w:ascii="Times New Roman" w:eastAsia="Times New Roman" w:hAnsi="Times New Roman" w:cs="Times New Roman"/>
          <w:sz w:val="28"/>
          <w:szCs w:val="28"/>
          <w:u w:val="single"/>
          <w:lang w:eastAsia="ru-RU"/>
        </w:rPr>
        <w:t>Регулятивные УУД:</w:t>
      </w:r>
    </w:p>
    <w:p w:rsidR="0053768A" w:rsidRPr="001710D5" w:rsidRDefault="0053768A" w:rsidP="0053768A">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извлекать необходимую информацию из текста;</w:t>
      </w:r>
    </w:p>
    <w:p w:rsidR="0053768A" w:rsidRPr="001710D5" w:rsidRDefault="0053768A" w:rsidP="0053768A">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определять и формулировать цель в работе;</w:t>
      </w:r>
    </w:p>
    <w:p w:rsidR="0053768A" w:rsidRPr="001710D5" w:rsidRDefault="0053768A" w:rsidP="0053768A">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учиться делать осознанный выбор;</w:t>
      </w:r>
    </w:p>
    <w:p w:rsidR="0053768A" w:rsidRPr="001710D5" w:rsidRDefault="0053768A" w:rsidP="0053768A">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планировать цели и пути изменения с помощью взрослого;</w:t>
      </w:r>
    </w:p>
    <w:p w:rsidR="0053768A" w:rsidRPr="001710D5" w:rsidRDefault="0053768A" w:rsidP="0053768A">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соотносить результат с целью и оценивать его.</w:t>
      </w:r>
    </w:p>
    <w:p w:rsidR="0053768A" w:rsidRPr="001710D5" w:rsidRDefault="0053768A" w:rsidP="0053768A">
      <w:pPr>
        <w:spacing w:after="0" w:line="360" w:lineRule="auto"/>
        <w:ind w:left="567"/>
        <w:jc w:val="both"/>
        <w:rPr>
          <w:rFonts w:ascii="Times New Roman" w:eastAsia="Times New Roman" w:hAnsi="Times New Roman" w:cs="Times New Roman"/>
          <w:sz w:val="28"/>
          <w:szCs w:val="28"/>
          <w:u w:val="single"/>
          <w:lang w:eastAsia="ru-RU"/>
        </w:rPr>
      </w:pPr>
      <w:r w:rsidRPr="001710D5">
        <w:rPr>
          <w:rFonts w:ascii="Times New Roman" w:eastAsia="Times New Roman" w:hAnsi="Times New Roman" w:cs="Times New Roman"/>
          <w:sz w:val="28"/>
          <w:szCs w:val="28"/>
          <w:u w:val="single"/>
          <w:lang w:eastAsia="ru-RU"/>
        </w:rPr>
        <w:t>Познавательные УУД:</w:t>
      </w:r>
    </w:p>
    <w:p w:rsidR="0053768A" w:rsidRPr="006E664C" w:rsidRDefault="0053768A" w:rsidP="0053768A">
      <w:pPr>
        <w:pStyle w:val="a3"/>
        <w:numPr>
          <w:ilvl w:val="0"/>
          <w:numId w:val="11"/>
        </w:numPr>
        <w:spacing w:after="0" w:line="360" w:lineRule="auto"/>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планировать свои действия в соответствии с поставленной задачей;</w:t>
      </w:r>
    </w:p>
    <w:p w:rsidR="0053768A" w:rsidRPr="006E664C" w:rsidRDefault="0053768A" w:rsidP="0053768A">
      <w:pPr>
        <w:pStyle w:val="a3"/>
        <w:numPr>
          <w:ilvl w:val="0"/>
          <w:numId w:val="11"/>
        </w:numPr>
        <w:spacing w:after="0" w:line="360" w:lineRule="auto"/>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наблюдать, сравнивать по признакам, сопоставлять;</w:t>
      </w:r>
    </w:p>
    <w:p w:rsidR="0053768A" w:rsidRPr="006E664C" w:rsidRDefault="0053768A" w:rsidP="0053768A">
      <w:pPr>
        <w:pStyle w:val="a3"/>
        <w:numPr>
          <w:ilvl w:val="0"/>
          <w:numId w:val="11"/>
        </w:numPr>
        <w:spacing w:after="0" w:line="360" w:lineRule="auto"/>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оценивать правильность выполнения действий и корректировать при необходимости;</w:t>
      </w:r>
    </w:p>
    <w:p w:rsidR="0053768A" w:rsidRPr="006E664C" w:rsidRDefault="0053768A" w:rsidP="0053768A">
      <w:pPr>
        <w:pStyle w:val="a3"/>
        <w:numPr>
          <w:ilvl w:val="0"/>
          <w:numId w:val="11"/>
        </w:numPr>
        <w:spacing w:after="0" w:line="360" w:lineRule="auto"/>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находить ответы на вопросы в тексте, перерабатывать информацию;</w:t>
      </w:r>
    </w:p>
    <w:p w:rsidR="0053768A" w:rsidRPr="006E664C" w:rsidRDefault="0053768A" w:rsidP="0053768A">
      <w:pPr>
        <w:pStyle w:val="a3"/>
        <w:numPr>
          <w:ilvl w:val="0"/>
          <w:numId w:val="11"/>
        </w:numPr>
        <w:spacing w:after="0" w:line="360" w:lineRule="auto"/>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адекватно оценивать оценку учителя.</w:t>
      </w:r>
    </w:p>
    <w:p w:rsidR="0053768A" w:rsidRPr="006E664C" w:rsidRDefault="0053768A" w:rsidP="0053768A">
      <w:pPr>
        <w:spacing w:after="0" w:line="360" w:lineRule="auto"/>
        <w:ind w:left="567"/>
        <w:jc w:val="both"/>
        <w:rPr>
          <w:rFonts w:ascii="Times New Roman" w:eastAsia="Times New Roman" w:hAnsi="Times New Roman" w:cs="Times New Roman"/>
          <w:sz w:val="28"/>
          <w:szCs w:val="28"/>
          <w:u w:val="single"/>
          <w:lang w:eastAsia="ru-RU"/>
        </w:rPr>
      </w:pPr>
      <w:r w:rsidRPr="006E664C">
        <w:rPr>
          <w:rFonts w:ascii="Times New Roman" w:eastAsia="Times New Roman" w:hAnsi="Times New Roman" w:cs="Times New Roman"/>
          <w:sz w:val="28"/>
          <w:szCs w:val="28"/>
          <w:u w:val="single"/>
          <w:lang w:eastAsia="ru-RU"/>
        </w:rPr>
        <w:t>Коммуникативные УУД:</w:t>
      </w:r>
    </w:p>
    <w:p w:rsidR="0053768A" w:rsidRPr="006E664C" w:rsidRDefault="0053768A" w:rsidP="0053768A">
      <w:pPr>
        <w:pStyle w:val="a3"/>
        <w:numPr>
          <w:ilvl w:val="0"/>
          <w:numId w:val="10"/>
        </w:numPr>
        <w:spacing w:after="0" w:line="360" w:lineRule="auto"/>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ориентироваться на позицию партнёра в общении и взаимодействии;</w:t>
      </w:r>
    </w:p>
    <w:p w:rsidR="0053768A" w:rsidRPr="006E664C" w:rsidRDefault="0053768A" w:rsidP="0053768A">
      <w:pPr>
        <w:pStyle w:val="a3"/>
        <w:numPr>
          <w:ilvl w:val="0"/>
          <w:numId w:val="10"/>
        </w:numPr>
        <w:spacing w:after="0" w:line="360" w:lineRule="auto"/>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учиться контролировать свою речь и поступки;</w:t>
      </w:r>
    </w:p>
    <w:p w:rsidR="0053768A" w:rsidRPr="006E664C" w:rsidRDefault="0053768A" w:rsidP="0053768A">
      <w:pPr>
        <w:pStyle w:val="a3"/>
        <w:numPr>
          <w:ilvl w:val="0"/>
          <w:numId w:val="10"/>
        </w:numPr>
        <w:spacing w:after="0" w:line="360" w:lineRule="auto"/>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lastRenderedPageBreak/>
        <w:t>учиться толерантному отношению к другому мнению;</w:t>
      </w:r>
    </w:p>
    <w:p w:rsidR="0053768A" w:rsidRPr="006E664C" w:rsidRDefault="0053768A" w:rsidP="0053768A">
      <w:pPr>
        <w:pStyle w:val="a3"/>
        <w:numPr>
          <w:ilvl w:val="0"/>
          <w:numId w:val="10"/>
        </w:numPr>
        <w:spacing w:after="0" w:line="360" w:lineRule="auto"/>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формулировать своё собственное мнение и позицию</w:t>
      </w:r>
      <w:r>
        <w:rPr>
          <w:rFonts w:ascii="Times New Roman" w:eastAsia="Times New Roman" w:hAnsi="Times New Roman" w:cs="Times New Roman"/>
          <w:sz w:val="28"/>
          <w:szCs w:val="28"/>
          <w:lang w:eastAsia="ru-RU"/>
        </w:rPr>
        <w:t>.</w:t>
      </w:r>
    </w:p>
    <w:p w:rsidR="0053768A" w:rsidRPr="00351745" w:rsidRDefault="0053768A" w:rsidP="0053768A">
      <w:pPr>
        <w:spacing w:after="0" w:line="360" w:lineRule="auto"/>
        <w:ind w:firstLine="567"/>
        <w:jc w:val="both"/>
        <w:rPr>
          <w:rFonts w:ascii="Times New Roman" w:eastAsia="Times New Roman" w:hAnsi="Times New Roman" w:cs="Times New Roman"/>
          <w:b/>
          <w:sz w:val="28"/>
          <w:szCs w:val="28"/>
          <w:lang w:eastAsia="ru-RU"/>
        </w:rPr>
      </w:pPr>
      <w:r w:rsidRPr="00351745">
        <w:rPr>
          <w:rFonts w:ascii="Times New Roman" w:eastAsia="Times New Roman" w:hAnsi="Times New Roman" w:cs="Times New Roman"/>
          <w:b/>
          <w:sz w:val="28"/>
          <w:szCs w:val="28"/>
          <w:lang w:eastAsia="ru-RU"/>
        </w:rPr>
        <w:t>Основные методы программы</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 xml:space="preserve">На  каждом занятии закладывается основа для формирующего воздействия на ряд психических сфер, и создаются условия для расширения </w:t>
      </w:r>
      <w:r w:rsidR="004F4A3D" w:rsidRPr="00351745">
        <w:rPr>
          <w:rFonts w:ascii="Times New Roman" w:eastAsia="Times New Roman" w:hAnsi="Times New Roman" w:cs="Times New Roman"/>
          <w:sz w:val="28"/>
          <w:szCs w:val="28"/>
          <w:lang w:eastAsia="ru-RU"/>
        </w:rPr>
        <w:t>меж функционального</w:t>
      </w:r>
      <w:r w:rsidRPr="00351745">
        <w:rPr>
          <w:rFonts w:ascii="Times New Roman" w:eastAsia="Times New Roman" w:hAnsi="Times New Roman" w:cs="Times New Roman"/>
          <w:sz w:val="28"/>
          <w:szCs w:val="28"/>
          <w:lang w:eastAsia="ru-RU"/>
        </w:rPr>
        <w:t xml:space="preserve"> взаимодействия   и образования новых функциональных систем и связей.</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 xml:space="preserve">Формирование пространственных представлений и схемы тела должно идти по </w:t>
      </w:r>
      <w:r w:rsidR="004F4A3D" w:rsidRPr="00351745">
        <w:rPr>
          <w:rFonts w:ascii="Times New Roman" w:eastAsia="Times New Roman" w:hAnsi="Times New Roman" w:cs="Times New Roman"/>
          <w:sz w:val="28"/>
          <w:szCs w:val="28"/>
          <w:lang w:eastAsia="ru-RU"/>
        </w:rPr>
        <w:t>пути усвоения</w:t>
      </w:r>
      <w:r w:rsidRPr="00351745">
        <w:rPr>
          <w:rFonts w:ascii="Times New Roman" w:eastAsia="Times New Roman" w:hAnsi="Times New Roman" w:cs="Times New Roman"/>
          <w:sz w:val="28"/>
          <w:szCs w:val="28"/>
          <w:lang w:eastAsia="ru-RU"/>
        </w:rPr>
        <w:t xml:space="preserve"> устойчивых координат «право - лево» и «верх - </w:t>
      </w:r>
      <w:r>
        <w:rPr>
          <w:rFonts w:ascii="Times New Roman" w:eastAsia="Times New Roman" w:hAnsi="Times New Roman" w:cs="Times New Roman"/>
          <w:sz w:val="28"/>
          <w:szCs w:val="28"/>
          <w:lang w:eastAsia="ru-RU"/>
        </w:rPr>
        <w:t>низ», «впереди - сзади», сомато</w:t>
      </w:r>
      <w:r w:rsidRPr="00351745">
        <w:rPr>
          <w:rFonts w:ascii="Times New Roman" w:eastAsia="Times New Roman" w:hAnsi="Times New Roman" w:cs="Times New Roman"/>
          <w:sz w:val="28"/>
          <w:szCs w:val="28"/>
          <w:lang w:eastAsia="ru-RU"/>
        </w:rPr>
        <w:t>-пространственного гнозиса, зрительно-пространственного восприятия, тактильного гнозиса, зрительно- моторных координаций. Применяются следующие методы: рисования, конструктивной деятельности, предметных действий, игр и т.д.</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Формирование двигательной сферы (в частности, мелкой моторики) можно осуществить следующими методами: подвижных игр, двигательных ритмов, рисования. Выполнения движения по речевой инструкции, игрой «запрещенные движения».</w:t>
      </w:r>
    </w:p>
    <w:p w:rsidR="0053768A" w:rsidRPr="00351745" w:rsidRDefault="0053768A" w:rsidP="0053768A">
      <w:pPr>
        <w:spacing w:after="0" w:line="360" w:lineRule="auto"/>
        <w:ind w:firstLine="567"/>
        <w:jc w:val="both"/>
        <w:rPr>
          <w:rFonts w:ascii="Times New Roman" w:eastAsia="Times New Roman" w:hAnsi="Times New Roman" w:cs="Times New Roman"/>
          <w:b/>
          <w:sz w:val="28"/>
          <w:szCs w:val="28"/>
          <w:lang w:eastAsia="ru-RU"/>
        </w:rPr>
      </w:pPr>
      <w:r w:rsidRPr="00351745">
        <w:rPr>
          <w:rFonts w:ascii="Times New Roman" w:eastAsia="Times New Roman" w:hAnsi="Times New Roman" w:cs="Times New Roman"/>
          <w:b/>
          <w:sz w:val="28"/>
          <w:szCs w:val="28"/>
          <w:lang w:eastAsia="ru-RU"/>
        </w:rPr>
        <w:t>Метод двигательных ритмов</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Данный метод направлен на формирование межфункционального взаимодействия: формирование слухомоторных координаций,  произвольной регуляции движений, слухового внимания. Он создает основу для появления таких характеристик  моторики детей, как плавность, переключаемость, быстрота и координация  движений рук и ног, прямохождение и т.д.</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Таким образом, повышается эмоциональный тонус, работоспособность у детей, ускоряется продолжительность адаптационных механизмов к процессу обучения.</w:t>
      </w:r>
    </w:p>
    <w:p w:rsidR="0053768A" w:rsidRPr="00351745" w:rsidRDefault="0053768A" w:rsidP="0053768A">
      <w:pPr>
        <w:spacing w:after="0" w:line="360" w:lineRule="auto"/>
        <w:ind w:firstLine="567"/>
        <w:jc w:val="both"/>
        <w:rPr>
          <w:rFonts w:ascii="Times New Roman" w:eastAsia="Times New Roman" w:hAnsi="Times New Roman" w:cs="Times New Roman"/>
          <w:b/>
          <w:sz w:val="28"/>
          <w:szCs w:val="28"/>
          <w:lang w:eastAsia="ru-RU"/>
        </w:rPr>
      </w:pPr>
      <w:r w:rsidRPr="00351745">
        <w:rPr>
          <w:rFonts w:ascii="Times New Roman" w:eastAsia="Times New Roman" w:hAnsi="Times New Roman" w:cs="Times New Roman"/>
          <w:b/>
          <w:sz w:val="28"/>
          <w:szCs w:val="28"/>
          <w:lang w:eastAsia="ru-RU"/>
        </w:rPr>
        <w:t>Метод звукодыхательных упражнений</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 xml:space="preserve">направлен на стимуляцию отделов головного мозга, развитие межполушарного взаимодействия, развитие лобных отделов: развивает самоконтроль и произвольность. Ритмирование организма  играет существенную роль в  формировании межполушарных связей. </w:t>
      </w:r>
      <w:r w:rsidRPr="00351745">
        <w:rPr>
          <w:rFonts w:ascii="Times New Roman" w:eastAsia="Times New Roman" w:hAnsi="Times New Roman" w:cs="Times New Roman"/>
          <w:sz w:val="28"/>
          <w:szCs w:val="28"/>
          <w:lang w:eastAsia="ru-RU"/>
        </w:rPr>
        <w:lastRenderedPageBreak/>
        <w:t>Нейропсихологическая коррекция строится  на автоматизации  и ритмировании организма ребенка  через различные приемы.</w:t>
      </w:r>
    </w:p>
    <w:p w:rsidR="0053768A" w:rsidRPr="00351745" w:rsidRDefault="0053768A" w:rsidP="0053768A">
      <w:pPr>
        <w:spacing w:after="0" w:line="360" w:lineRule="auto"/>
        <w:ind w:firstLine="567"/>
        <w:jc w:val="both"/>
        <w:rPr>
          <w:rFonts w:ascii="Times New Roman" w:eastAsia="Times New Roman" w:hAnsi="Times New Roman" w:cs="Times New Roman"/>
          <w:b/>
          <w:sz w:val="28"/>
          <w:szCs w:val="28"/>
          <w:lang w:eastAsia="ru-RU"/>
        </w:rPr>
      </w:pPr>
      <w:r w:rsidRPr="00351745">
        <w:rPr>
          <w:rFonts w:ascii="Times New Roman" w:eastAsia="Times New Roman" w:hAnsi="Times New Roman" w:cs="Times New Roman"/>
          <w:b/>
          <w:sz w:val="28"/>
          <w:szCs w:val="28"/>
          <w:lang w:eastAsia="ru-RU"/>
        </w:rPr>
        <w:t>Метод подвижных игр</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обеспечивает развитие межполушарного взаимодействия, снятие синкинезий, мышечных зажимов.</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В процессе развития детей миелинизация нервных сетей происходит  при условии их высокой двигательной активности, Перекрестные движения рук, ног и глаз  активизируют развитие мозолистого тела.</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 xml:space="preserve"> При р</w:t>
      </w:r>
      <w:r>
        <w:rPr>
          <w:rFonts w:ascii="Times New Roman" w:eastAsia="Times New Roman" w:hAnsi="Times New Roman" w:cs="Times New Roman"/>
          <w:sz w:val="28"/>
          <w:szCs w:val="28"/>
          <w:lang w:eastAsia="ru-RU"/>
        </w:rPr>
        <w:t>егулярном выполнении</w:t>
      </w:r>
      <w:r w:rsidRPr="00351745">
        <w:rPr>
          <w:rFonts w:ascii="Times New Roman" w:eastAsia="Times New Roman" w:hAnsi="Times New Roman" w:cs="Times New Roman"/>
          <w:sz w:val="28"/>
          <w:szCs w:val="28"/>
          <w:lang w:eastAsia="ru-RU"/>
        </w:rPr>
        <w:t xml:space="preserve"> движений образуется и миелинизируется  большое количество нервных путей, связывающих полушария головного мозга,  что обеспечивает развитие психических функций.</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Медленное выполнение перекрестных движений способствует активизации вестибулярного аппарата  и лобных долей мозга.</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В результате движений  дети лучше чувствуют и осознают свое тело, свои чувства и переживания, могут более адекватно  их выразить, что создает дополнительные условия для развития.</w:t>
      </w:r>
    </w:p>
    <w:p w:rsidR="0053768A" w:rsidRPr="00351745" w:rsidRDefault="0053768A" w:rsidP="0053768A">
      <w:pPr>
        <w:spacing w:after="0" w:line="360" w:lineRule="auto"/>
        <w:ind w:firstLine="567"/>
        <w:jc w:val="both"/>
        <w:rPr>
          <w:rFonts w:ascii="Times New Roman" w:eastAsia="Times New Roman" w:hAnsi="Times New Roman" w:cs="Times New Roman"/>
          <w:b/>
          <w:sz w:val="28"/>
          <w:szCs w:val="28"/>
          <w:lang w:eastAsia="ru-RU"/>
        </w:rPr>
      </w:pPr>
      <w:r w:rsidRPr="00351745">
        <w:rPr>
          <w:rFonts w:ascii="Times New Roman" w:eastAsia="Times New Roman" w:hAnsi="Times New Roman" w:cs="Times New Roman"/>
          <w:b/>
          <w:sz w:val="28"/>
          <w:szCs w:val="28"/>
          <w:lang w:eastAsia="ru-RU"/>
        </w:rPr>
        <w:t xml:space="preserve">Метод визуализации </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 xml:space="preserve"> Визуализация происходит в обоих полушариях головного мозга, что эффективно развивает мозолистое тело и, следовательно, интегрирует работу мозга.</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Метод формирует произвольное внимание, развивает способность к концентрации внимания, развивает воображение.</w:t>
      </w:r>
    </w:p>
    <w:p w:rsidR="0053768A" w:rsidRPr="00351745" w:rsidRDefault="0053768A" w:rsidP="0053768A">
      <w:pPr>
        <w:spacing w:after="0" w:line="360" w:lineRule="auto"/>
        <w:ind w:firstLine="567"/>
        <w:jc w:val="both"/>
        <w:rPr>
          <w:rFonts w:ascii="Times New Roman" w:eastAsia="Times New Roman" w:hAnsi="Times New Roman" w:cs="Times New Roman"/>
          <w:b/>
          <w:sz w:val="28"/>
          <w:szCs w:val="28"/>
          <w:lang w:eastAsia="ru-RU"/>
        </w:rPr>
      </w:pPr>
      <w:r w:rsidRPr="00351745">
        <w:rPr>
          <w:rFonts w:ascii="Times New Roman" w:eastAsia="Times New Roman" w:hAnsi="Times New Roman" w:cs="Times New Roman"/>
          <w:b/>
          <w:sz w:val="28"/>
          <w:szCs w:val="28"/>
          <w:lang w:eastAsia="ru-RU"/>
        </w:rPr>
        <w:t>Конструктивно-рисуночный метод</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Формирует устойчивые координаты (лево – право, верх – низ),  со</w:t>
      </w:r>
      <w:r w:rsidR="004F4A3D">
        <w:rPr>
          <w:rFonts w:ascii="Times New Roman" w:eastAsia="Times New Roman" w:hAnsi="Times New Roman" w:cs="Times New Roman"/>
          <w:sz w:val="28"/>
          <w:szCs w:val="28"/>
          <w:lang w:eastAsia="ru-RU"/>
        </w:rPr>
        <w:t xml:space="preserve">мато- пространственный гнозис, </w:t>
      </w:r>
      <w:r w:rsidRPr="00351745">
        <w:rPr>
          <w:rFonts w:ascii="Times New Roman" w:eastAsia="Times New Roman" w:hAnsi="Times New Roman" w:cs="Times New Roman"/>
          <w:sz w:val="28"/>
          <w:szCs w:val="28"/>
          <w:lang w:eastAsia="ru-RU"/>
        </w:rPr>
        <w:t>зрительно-пространственное восприятие, тактильный гнозис,  зрительно-моторные координации.</w:t>
      </w:r>
    </w:p>
    <w:p w:rsidR="0053768A" w:rsidRPr="00351745" w:rsidRDefault="0053768A" w:rsidP="0053768A">
      <w:pPr>
        <w:spacing w:after="0" w:line="360" w:lineRule="auto"/>
        <w:ind w:firstLine="567"/>
        <w:jc w:val="both"/>
        <w:rPr>
          <w:rFonts w:ascii="Times New Roman" w:eastAsia="Times New Roman" w:hAnsi="Times New Roman" w:cs="Times New Roman"/>
          <w:b/>
          <w:sz w:val="28"/>
          <w:szCs w:val="28"/>
          <w:lang w:eastAsia="ru-RU"/>
        </w:rPr>
      </w:pPr>
      <w:r w:rsidRPr="00351745">
        <w:rPr>
          <w:rFonts w:ascii="Times New Roman" w:eastAsia="Times New Roman" w:hAnsi="Times New Roman" w:cs="Times New Roman"/>
          <w:b/>
          <w:sz w:val="28"/>
          <w:szCs w:val="28"/>
          <w:lang w:eastAsia="ru-RU"/>
        </w:rPr>
        <w:t>Релаксационный метод</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 xml:space="preserve">направлен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w:t>
      </w:r>
      <w:r w:rsidRPr="00351745">
        <w:rPr>
          <w:rFonts w:ascii="Times New Roman" w:eastAsia="Times New Roman" w:hAnsi="Times New Roman" w:cs="Times New Roman"/>
          <w:sz w:val="28"/>
          <w:szCs w:val="28"/>
          <w:lang w:eastAsia="ru-RU"/>
        </w:rPr>
        <w:lastRenderedPageBreak/>
        <w:t>нормализует гипертонус и гипотонус мышц, способствует снятию синкинезий и мышечных зажимов, развивает чувствование своего тела.</w:t>
      </w:r>
    </w:p>
    <w:p w:rsidR="0053768A" w:rsidRPr="00351745" w:rsidRDefault="0053768A" w:rsidP="0053768A">
      <w:pPr>
        <w:spacing w:after="0" w:line="360" w:lineRule="auto"/>
        <w:ind w:firstLine="567"/>
        <w:jc w:val="both"/>
        <w:rPr>
          <w:rFonts w:ascii="Times New Roman" w:eastAsia="Times New Roman" w:hAnsi="Times New Roman" w:cs="Times New Roman"/>
          <w:sz w:val="28"/>
          <w:szCs w:val="28"/>
          <w:lang w:eastAsia="ru-RU"/>
        </w:rPr>
      </w:pPr>
      <w:r w:rsidRPr="00351745">
        <w:rPr>
          <w:rFonts w:ascii="Times New Roman" w:eastAsia="Times New Roman" w:hAnsi="Times New Roman" w:cs="Times New Roman"/>
          <w:sz w:val="28"/>
          <w:szCs w:val="28"/>
          <w:lang w:eastAsia="ru-RU"/>
        </w:rPr>
        <w:t>Регуляция силы мышечного тонуса должна проходить в соответствии с законами развития движений: от головы к нижним конечностям, от шеи и плеч к кистям и отдельным пальцам и соответственно от колен к пальцам ног.</w:t>
      </w:r>
    </w:p>
    <w:p w:rsidR="0053768A" w:rsidRDefault="0053768A" w:rsidP="0053768A">
      <w:pPr>
        <w:shd w:val="clear" w:color="auto" w:fill="FFFFFF"/>
        <w:autoSpaceDE w:val="0"/>
        <w:spacing w:after="0" w:line="240" w:lineRule="auto"/>
        <w:ind w:firstLine="567"/>
        <w:jc w:val="center"/>
        <w:rPr>
          <w:rFonts w:ascii="Times New Roman" w:eastAsia="Times New Roman" w:hAnsi="Times New Roman" w:cs="Times New Roman"/>
          <w:b/>
          <w:bCs/>
          <w:sz w:val="28"/>
          <w:szCs w:val="28"/>
          <w:lang w:eastAsia="ru-RU"/>
        </w:rPr>
      </w:pPr>
    </w:p>
    <w:p w:rsidR="004F4A3D" w:rsidRDefault="004F4A3D" w:rsidP="0053768A">
      <w:pPr>
        <w:jc w:val="center"/>
        <w:rPr>
          <w:rFonts w:ascii="Times New Roman" w:hAnsi="Times New Roman" w:cs="Times New Roman"/>
          <w:b/>
          <w:sz w:val="32"/>
          <w:szCs w:val="28"/>
        </w:rPr>
      </w:pPr>
    </w:p>
    <w:p w:rsidR="004F4A3D" w:rsidRDefault="004F4A3D" w:rsidP="0053768A">
      <w:pPr>
        <w:jc w:val="center"/>
        <w:rPr>
          <w:rFonts w:ascii="Times New Roman" w:hAnsi="Times New Roman" w:cs="Times New Roman"/>
          <w:b/>
          <w:sz w:val="32"/>
          <w:szCs w:val="28"/>
        </w:rPr>
      </w:pPr>
    </w:p>
    <w:p w:rsidR="004F4A3D" w:rsidRDefault="004F4A3D" w:rsidP="0053768A">
      <w:pPr>
        <w:jc w:val="center"/>
        <w:rPr>
          <w:rFonts w:ascii="Times New Roman" w:hAnsi="Times New Roman" w:cs="Times New Roman"/>
          <w:b/>
          <w:sz w:val="32"/>
          <w:szCs w:val="28"/>
        </w:rPr>
      </w:pPr>
    </w:p>
    <w:p w:rsidR="004F4A3D" w:rsidRDefault="004F4A3D" w:rsidP="0053768A">
      <w:pPr>
        <w:jc w:val="center"/>
        <w:rPr>
          <w:rFonts w:ascii="Times New Roman" w:hAnsi="Times New Roman" w:cs="Times New Roman"/>
          <w:b/>
          <w:sz w:val="32"/>
          <w:szCs w:val="28"/>
        </w:rPr>
      </w:pPr>
    </w:p>
    <w:p w:rsidR="004F4A3D" w:rsidRDefault="004F4A3D" w:rsidP="0053768A">
      <w:pPr>
        <w:jc w:val="center"/>
        <w:rPr>
          <w:rFonts w:ascii="Times New Roman" w:hAnsi="Times New Roman" w:cs="Times New Roman"/>
          <w:b/>
          <w:sz w:val="32"/>
          <w:szCs w:val="28"/>
        </w:rPr>
      </w:pPr>
    </w:p>
    <w:p w:rsidR="004F4A3D" w:rsidRDefault="004F4A3D" w:rsidP="0053768A">
      <w:pPr>
        <w:jc w:val="center"/>
        <w:rPr>
          <w:rFonts w:ascii="Times New Roman" w:hAnsi="Times New Roman" w:cs="Times New Roman"/>
          <w:b/>
          <w:sz w:val="32"/>
          <w:szCs w:val="28"/>
        </w:rPr>
      </w:pPr>
    </w:p>
    <w:p w:rsidR="004F4A3D" w:rsidRDefault="004F4A3D" w:rsidP="0053768A">
      <w:pPr>
        <w:jc w:val="center"/>
        <w:rPr>
          <w:rFonts w:ascii="Times New Roman" w:hAnsi="Times New Roman" w:cs="Times New Roman"/>
          <w:b/>
          <w:sz w:val="32"/>
          <w:szCs w:val="28"/>
        </w:rPr>
      </w:pPr>
    </w:p>
    <w:p w:rsidR="004F4A3D" w:rsidRDefault="004F4A3D" w:rsidP="0053768A">
      <w:pPr>
        <w:jc w:val="center"/>
        <w:rPr>
          <w:rFonts w:ascii="Times New Roman" w:hAnsi="Times New Roman" w:cs="Times New Roman"/>
          <w:b/>
          <w:sz w:val="32"/>
          <w:szCs w:val="28"/>
        </w:rPr>
      </w:pPr>
    </w:p>
    <w:p w:rsidR="004F4A3D" w:rsidRDefault="004F4A3D" w:rsidP="0053768A">
      <w:pPr>
        <w:jc w:val="center"/>
        <w:rPr>
          <w:rFonts w:ascii="Times New Roman" w:hAnsi="Times New Roman" w:cs="Times New Roman"/>
          <w:b/>
          <w:sz w:val="32"/>
          <w:szCs w:val="28"/>
        </w:rPr>
      </w:pPr>
    </w:p>
    <w:p w:rsidR="004F4A3D" w:rsidRDefault="004F4A3D" w:rsidP="0053768A">
      <w:pPr>
        <w:jc w:val="center"/>
        <w:rPr>
          <w:rFonts w:ascii="Times New Roman" w:hAnsi="Times New Roman" w:cs="Times New Roman"/>
          <w:b/>
          <w:sz w:val="32"/>
          <w:szCs w:val="28"/>
        </w:rPr>
      </w:pPr>
    </w:p>
    <w:p w:rsidR="00EF0766" w:rsidRDefault="00EF0766" w:rsidP="0053768A">
      <w:pPr>
        <w:jc w:val="center"/>
        <w:rPr>
          <w:rFonts w:ascii="Times New Roman" w:hAnsi="Times New Roman" w:cs="Times New Roman"/>
          <w:b/>
          <w:sz w:val="32"/>
          <w:szCs w:val="28"/>
        </w:rPr>
      </w:pPr>
    </w:p>
    <w:p w:rsidR="00EF0766" w:rsidRDefault="00EF0766" w:rsidP="0053768A">
      <w:pPr>
        <w:jc w:val="center"/>
        <w:rPr>
          <w:rFonts w:ascii="Times New Roman" w:hAnsi="Times New Roman" w:cs="Times New Roman"/>
          <w:b/>
          <w:sz w:val="32"/>
          <w:szCs w:val="28"/>
        </w:rPr>
      </w:pPr>
    </w:p>
    <w:p w:rsidR="00EF0766" w:rsidRDefault="00EF0766" w:rsidP="0053768A">
      <w:pPr>
        <w:jc w:val="center"/>
        <w:rPr>
          <w:rFonts w:ascii="Times New Roman" w:hAnsi="Times New Roman" w:cs="Times New Roman"/>
          <w:b/>
          <w:sz w:val="32"/>
          <w:szCs w:val="28"/>
        </w:rPr>
      </w:pPr>
    </w:p>
    <w:p w:rsidR="00EF0766" w:rsidRDefault="00EF0766" w:rsidP="0053768A">
      <w:pPr>
        <w:jc w:val="center"/>
        <w:rPr>
          <w:rFonts w:ascii="Times New Roman" w:hAnsi="Times New Roman" w:cs="Times New Roman"/>
          <w:b/>
          <w:sz w:val="32"/>
          <w:szCs w:val="28"/>
        </w:rPr>
      </w:pPr>
    </w:p>
    <w:p w:rsidR="00EF0766" w:rsidRDefault="00EF0766" w:rsidP="0053768A">
      <w:pPr>
        <w:jc w:val="center"/>
        <w:rPr>
          <w:rFonts w:ascii="Times New Roman" w:hAnsi="Times New Roman" w:cs="Times New Roman"/>
          <w:b/>
          <w:sz w:val="32"/>
          <w:szCs w:val="28"/>
        </w:rPr>
      </w:pPr>
    </w:p>
    <w:p w:rsidR="00EF0766" w:rsidRDefault="00EF0766" w:rsidP="0053768A">
      <w:pPr>
        <w:jc w:val="center"/>
        <w:rPr>
          <w:rFonts w:ascii="Times New Roman" w:hAnsi="Times New Roman" w:cs="Times New Roman"/>
          <w:b/>
          <w:sz w:val="32"/>
          <w:szCs w:val="28"/>
        </w:rPr>
      </w:pPr>
    </w:p>
    <w:p w:rsidR="00EF0766" w:rsidRDefault="00EF0766" w:rsidP="0053768A">
      <w:pPr>
        <w:jc w:val="center"/>
        <w:rPr>
          <w:rFonts w:ascii="Times New Roman" w:hAnsi="Times New Roman" w:cs="Times New Roman"/>
          <w:b/>
          <w:sz w:val="32"/>
          <w:szCs w:val="28"/>
        </w:rPr>
      </w:pPr>
    </w:p>
    <w:p w:rsidR="00EF0766" w:rsidRDefault="00EF0766" w:rsidP="0053768A">
      <w:pPr>
        <w:jc w:val="center"/>
        <w:rPr>
          <w:rFonts w:ascii="Times New Roman" w:hAnsi="Times New Roman" w:cs="Times New Roman"/>
          <w:b/>
          <w:sz w:val="32"/>
          <w:szCs w:val="28"/>
        </w:rPr>
      </w:pPr>
    </w:p>
    <w:p w:rsidR="0053768A" w:rsidRDefault="0053768A" w:rsidP="00C0601F">
      <w:pPr>
        <w:rPr>
          <w:rFonts w:ascii="Times New Roman" w:hAnsi="Times New Roman" w:cs="Times New Roman"/>
          <w:b/>
          <w:sz w:val="32"/>
          <w:szCs w:val="28"/>
        </w:rPr>
      </w:pPr>
    </w:p>
    <w:p w:rsidR="00E3516F" w:rsidRDefault="008B4204" w:rsidP="0053768A">
      <w:pPr>
        <w:jc w:val="center"/>
        <w:rPr>
          <w:rFonts w:ascii="Times New Roman" w:hAnsi="Times New Roman" w:cs="Times New Roman"/>
          <w:b/>
          <w:sz w:val="32"/>
          <w:szCs w:val="28"/>
        </w:rPr>
      </w:pPr>
      <w:r>
        <w:rPr>
          <w:rFonts w:ascii="Times New Roman" w:hAnsi="Times New Roman" w:cs="Times New Roman"/>
          <w:b/>
          <w:sz w:val="32"/>
          <w:szCs w:val="28"/>
        </w:rPr>
        <w:lastRenderedPageBreak/>
        <w:t xml:space="preserve">1 класс </w:t>
      </w:r>
    </w:p>
    <w:tbl>
      <w:tblPr>
        <w:tblStyle w:val="a4"/>
        <w:tblW w:w="0" w:type="auto"/>
        <w:tblLook w:val="04A0" w:firstRow="1" w:lastRow="0" w:firstColumn="1" w:lastColumn="0" w:noHBand="0" w:noVBand="1"/>
      </w:tblPr>
      <w:tblGrid>
        <w:gridCol w:w="2551"/>
        <w:gridCol w:w="6062"/>
      </w:tblGrid>
      <w:tr w:rsidR="00EF0766" w:rsidTr="00637C11">
        <w:trPr>
          <w:trHeight w:val="654"/>
        </w:trPr>
        <w:tc>
          <w:tcPr>
            <w:tcW w:w="2551" w:type="dxa"/>
          </w:tcPr>
          <w:p w:rsidR="00EF0766" w:rsidRDefault="00EF0766" w:rsidP="009B4181">
            <w:pPr>
              <w:jc w:val="center"/>
              <w:rPr>
                <w:rFonts w:ascii="Times New Roman" w:hAnsi="Times New Roman" w:cs="Times New Roman"/>
                <w:sz w:val="28"/>
                <w:szCs w:val="28"/>
              </w:rPr>
            </w:pPr>
            <w:r>
              <w:rPr>
                <w:rFonts w:ascii="Times New Roman" w:hAnsi="Times New Roman" w:cs="Times New Roman"/>
                <w:sz w:val="28"/>
                <w:szCs w:val="28"/>
              </w:rPr>
              <w:t>Дата</w:t>
            </w:r>
          </w:p>
        </w:tc>
        <w:tc>
          <w:tcPr>
            <w:tcW w:w="6062" w:type="dxa"/>
          </w:tcPr>
          <w:p w:rsidR="00EF0766" w:rsidRDefault="00EF0766" w:rsidP="009B4181">
            <w:pPr>
              <w:jc w:val="center"/>
              <w:rPr>
                <w:rFonts w:ascii="Times New Roman" w:hAnsi="Times New Roman" w:cs="Times New Roman"/>
                <w:sz w:val="28"/>
                <w:szCs w:val="28"/>
              </w:rPr>
            </w:pPr>
            <w:r>
              <w:rPr>
                <w:rFonts w:ascii="Times New Roman" w:hAnsi="Times New Roman" w:cs="Times New Roman"/>
                <w:sz w:val="28"/>
                <w:szCs w:val="28"/>
              </w:rPr>
              <w:t>Тема</w:t>
            </w:r>
          </w:p>
        </w:tc>
      </w:tr>
      <w:tr w:rsidR="00EF0766" w:rsidTr="00637C11">
        <w:tc>
          <w:tcPr>
            <w:tcW w:w="8613" w:type="dxa"/>
            <w:gridSpan w:val="2"/>
          </w:tcPr>
          <w:p w:rsidR="00EF0766" w:rsidRDefault="00EF0766" w:rsidP="009B4181">
            <w:pPr>
              <w:jc w:val="center"/>
              <w:rPr>
                <w:rFonts w:ascii="Times New Roman" w:hAnsi="Times New Roman" w:cs="Times New Roman"/>
                <w:sz w:val="28"/>
                <w:szCs w:val="28"/>
              </w:rPr>
            </w:pPr>
            <w:r>
              <w:rPr>
                <w:rFonts w:ascii="Times New Roman" w:hAnsi="Times New Roman" w:cs="Times New Roman"/>
                <w:sz w:val="28"/>
                <w:szCs w:val="28"/>
              </w:rPr>
              <w:t>8.09.2023       Входная диагностика ВПФ обучающихся с ОВЗ.</w:t>
            </w:r>
          </w:p>
        </w:tc>
      </w:tr>
      <w:tr w:rsidR="00EF0766" w:rsidTr="00637C11">
        <w:tc>
          <w:tcPr>
            <w:tcW w:w="8613" w:type="dxa"/>
            <w:gridSpan w:val="2"/>
          </w:tcPr>
          <w:p w:rsidR="00EF0766" w:rsidRDefault="00EF0766" w:rsidP="009B4181">
            <w:pPr>
              <w:jc w:val="center"/>
              <w:rPr>
                <w:rFonts w:ascii="Times New Roman" w:hAnsi="Times New Roman" w:cs="Times New Roman"/>
                <w:sz w:val="28"/>
                <w:szCs w:val="28"/>
              </w:rPr>
            </w:pPr>
            <w:r>
              <w:rPr>
                <w:rFonts w:ascii="Times New Roman" w:hAnsi="Times New Roman" w:cs="Times New Roman"/>
                <w:sz w:val="28"/>
                <w:szCs w:val="28"/>
              </w:rPr>
              <w:t>15.09.            Входная диагностика ЭВС обучающихся с ОВЗ.</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22.09</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 xml:space="preserve">Давайте познакомимся! </w:t>
            </w:r>
            <w:r w:rsidRPr="00E3516F">
              <w:rPr>
                <w:rFonts w:ascii="Times New Roman" w:hAnsi="Times New Roman" w:cs="Times New Roman"/>
                <w:sz w:val="28"/>
                <w:szCs w:val="28"/>
              </w:rPr>
              <w:t>Развити</w:t>
            </w:r>
            <w:r>
              <w:rPr>
                <w:rFonts w:ascii="Times New Roman" w:hAnsi="Times New Roman" w:cs="Times New Roman"/>
                <w:sz w:val="28"/>
                <w:szCs w:val="28"/>
              </w:rPr>
              <w:t>е речи, коммуникативных навыков.</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29.09</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Мир предметов и звуков. Развитие умения точно и правильно называть предметы. Развитие слуховых ощущений.</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6.10</w:t>
            </w:r>
          </w:p>
        </w:tc>
        <w:tc>
          <w:tcPr>
            <w:tcW w:w="6062" w:type="dxa"/>
          </w:tcPr>
          <w:p w:rsidR="00EF0766" w:rsidRDefault="00EF0766" w:rsidP="00E3516F">
            <w:pPr>
              <w:jc w:val="both"/>
              <w:rPr>
                <w:rFonts w:ascii="Times New Roman" w:hAnsi="Times New Roman" w:cs="Times New Roman"/>
                <w:sz w:val="28"/>
                <w:szCs w:val="28"/>
              </w:rPr>
            </w:pPr>
            <w:r>
              <w:rPr>
                <w:rFonts w:ascii="Times New Roman" w:hAnsi="Times New Roman" w:cs="Times New Roman"/>
                <w:sz w:val="28"/>
                <w:szCs w:val="28"/>
              </w:rPr>
              <w:t xml:space="preserve">Я –школьник. Развитие речи, коммуникативных навыков, </w:t>
            </w:r>
          </w:p>
        </w:tc>
      </w:tr>
      <w:tr w:rsidR="00EF0766" w:rsidTr="00637C11">
        <w:tc>
          <w:tcPr>
            <w:tcW w:w="2551" w:type="dxa"/>
          </w:tcPr>
          <w:p w:rsidR="00EF0766" w:rsidRDefault="00EF0766" w:rsidP="009B4181">
            <w:pPr>
              <w:rPr>
                <w:rFonts w:ascii="Times New Roman" w:hAnsi="Times New Roman" w:cs="Times New Roman"/>
                <w:sz w:val="28"/>
                <w:szCs w:val="28"/>
              </w:rPr>
            </w:pPr>
          </w:p>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10.10</w:t>
            </w:r>
          </w:p>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13.10</w:t>
            </w:r>
          </w:p>
          <w:p w:rsidR="00EF0766" w:rsidRDefault="00EF0766" w:rsidP="009B4181">
            <w:pPr>
              <w:rPr>
                <w:rFonts w:ascii="Times New Roman" w:hAnsi="Times New Roman" w:cs="Times New Roman"/>
                <w:sz w:val="28"/>
                <w:szCs w:val="28"/>
              </w:rPr>
            </w:pP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Цветик – семицветик. Развитие умения по распознаванию цвета предметов; развитие произвольного внимания, зрительных ощущений.</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20.10</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Дорога домой.</w:t>
            </w:r>
            <w:r w:rsidRPr="00A10867">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27.10</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Школа ориентирования. Развитие артикуляции. Развитие пространственных представлений (усвоение понятий «следует за», «находится перед», «слева», «справа», «между», «сверху», «снизу»).</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10.11</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w:t>
            </w:r>
            <w:r w:rsidRPr="00A10867">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EF0766" w:rsidTr="00637C11">
        <w:tc>
          <w:tcPr>
            <w:tcW w:w="2551" w:type="dxa"/>
          </w:tcPr>
          <w:p w:rsidR="00EF0766" w:rsidRPr="00A10867" w:rsidRDefault="00EF0766" w:rsidP="00637C11">
            <w:pPr>
              <w:rPr>
                <w:rFonts w:ascii="Times New Roman" w:hAnsi="Times New Roman" w:cs="Times New Roman"/>
                <w:sz w:val="28"/>
                <w:szCs w:val="28"/>
              </w:rPr>
            </w:pPr>
            <w:r>
              <w:rPr>
                <w:rFonts w:ascii="Times New Roman" w:hAnsi="Times New Roman" w:cs="Times New Roman"/>
                <w:sz w:val="28"/>
                <w:szCs w:val="28"/>
              </w:rPr>
              <w:t>17.11</w:t>
            </w:r>
          </w:p>
        </w:tc>
        <w:tc>
          <w:tcPr>
            <w:tcW w:w="6062" w:type="dxa"/>
          </w:tcPr>
          <w:p w:rsidR="00EF0766" w:rsidRDefault="00EF0766" w:rsidP="00637C11">
            <w:pPr>
              <w:rPr>
                <w:rFonts w:ascii="Times New Roman" w:hAnsi="Times New Roman" w:cs="Times New Roman"/>
                <w:sz w:val="28"/>
                <w:szCs w:val="28"/>
              </w:rPr>
            </w:pPr>
            <w:r>
              <w:rPr>
                <w:rFonts w:ascii="Times New Roman" w:hAnsi="Times New Roman" w:cs="Times New Roman"/>
                <w:sz w:val="28"/>
                <w:szCs w:val="28"/>
              </w:rPr>
              <w:t>В мире русского языка.</w:t>
            </w:r>
          </w:p>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Развитие фонетико-фонематического восприятия. Развитие пространственных представлений (определение местоположения объекта в строке и столбце).</w:t>
            </w:r>
          </w:p>
        </w:tc>
      </w:tr>
      <w:tr w:rsidR="00EF0766" w:rsidTr="00637C11">
        <w:tc>
          <w:tcPr>
            <w:tcW w:w="2551" w:type="dxa"/>
          </w:tcPr>
          <w:p w:rsidR="00EF0766" w:rsidRDefault="00EF0766" w:rsidP="009B4181">
            <w:pPr>
              <w:rPr>
                <w:rFonts w:ascii="Times New Roman" w:hAnsi="Times New Roman" w:cs="Times New Roman"/>
                <w:sz w:val="28"/>
                <w:szCs w:val="28"/>
              </w:rPr>
            </w:pPr>
          </w:p>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23.11</w:t>
            </w:r>
          </w:p>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24.11</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Внимательный слушатель. Развитие умения выполнять словесные поручения. Формирование элементов самоконтроля. Развитие слуховых ощущений.</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1.12</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Знакомство в гостях.</w:t>
            </w:r>
            <w:r w:rsidRPr="00A10867">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8.12</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Мир ощущений. Развитие объема внимания. Развитие осязательных ощущений.</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15.12</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Покупка школьных принадлежностей.</w:t>
            </w:r>
            <w:r w:rsidRPr="00A10867">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22.12</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 xml:space="preserve">Ассорти. Развитие непосредственной </w:t>
            </w:r>
            <w:r>
              <w:rPr>
                <w:rFonts w:ascii="Times New Roman" w:hAnsi="Times New Roman" w:cs="Times New Roman"/>
                <w:sz w:val="28"/>
                <w:szCs w:val="28"/>
              </w:rPr>
              <w:lastRenderedPageBreak/>
              <w:t>вербальной памяти. Развитие пространственных представлений (понимание терминов «выше», «ниже», «левее», «правее», «на», «над», «под»).</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lastRenderedPageBreak/>
              <w:t>29.12</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В магазине игрушек.</w:t>
            </w:r>
            <w:r w:rsidRPr="00A10867">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13.01.2024</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Угадай-ка. Развитие слухового внимания. Развитие непосредственной вербальной памяти.</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20.01</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Готовимся к празднику. Развитие речи, коммуникативных навыков, обогащение словаря, расширение кругозора.</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27.01</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Мозговой штурм. Развитие памяти на последовательность действий. Развитие пространственных представлений (направления движений). Развитие понятийного мышления.</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2.02</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Готовимся к празднику.</w:t>
            </w:r>
            <w:r w:rsidRPr="00A10867">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9.02</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Найди одинаковое. Развитие умения анализировать и сравнивать образец. Развитие произвольного внимания.</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 xml:space="preserve">16.02  </w:t>
            </w:r>
          </w:p>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 xml:space="preserve"> 1.03</w:t>
            </w:r>
          </w:p>
        </w:tc>
        <w:tc>
          <w:tcPr>
            <w:tcW w:w="6062" w:type="dxa"/>
          </w:tcPr>
          <w:p w:rsidR="00EF0766" w:rsidRDefault="00EF0766" w:rsidP="009B4181">
            <w:pPr>
              <w:jc w:val="both"/>
              <w:rPr>
                <w:rFonts w:ascii="Times New Roman" w:hAnsi="Times New Roman" w:cs="Times New Roman"/>
                <w:sz w:val="28"/>
                <w:szCs w:val="28"/>
              </w:rPr>
            </w:pPr>
            <w:r w:rsidRPr="00A10867">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 xml:space="preserve">15.03   </w:t>
            </w:r>
          </w:p>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22.03</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 xml:space="preserve"> Цветная сказка. Развитие зрительных ощущений и образного мышления. Развитие зрительно-двигательной координации. Развитие зрительной произвольной памяти.</w:t>
            </w:r>
          </w:p>
        </w:tc>
      </w:tr>
      <w:tr w:rsidR="00EF0766" w:rsidTr="00637C11">
        <w:tc>
          <w:tcPr>
            <w:tcW w:w="2551" w:type="dxa"/>
          </w:tcPr>
          <w:p w:rsidR="00EF0766" w:rsidRDefault="00EF0766" w:rsidP="00D1510C">
            <w:pPr>
              <w:tabs>
                <w:tab w:val="left" w:pos="990"/>
              </w:tabs>
              <w:rPr>
                <w:rFonts w:ascii="Times New Roman" w:hAnsi="Times New Roman" w:cs="Times New Roman"/>
                <w:sz w:val="28"/>
                <w:szCs w:val="28"/>
              </w:rPr>
            </w:pPr>
            <w:r>
              <w:rPr>
                <w:rFonts w:ascii="Times New Roman" w:hAnsi="Times New Roman" w:cs="Times New Roman"/>
                <w:sz w:val="28"/>
                <w:szCs w:val="28"/>
              </w:rPr>
              <w:t>5.04</w:t>
            </w:r>
          </w:p>
        </w:tc>
        <w:tc>
          <w:tcPr>
            <w:tcW w:w="6062" w:type="dxa"/>
          </w:tcPr>
          <w:p w:rsidR="00EF0766" w:rsidRDefault="00EF0766" w:rsidP="009B4181">
            <w:pPr>
              <w:jc w:val="both"/>
              <w:rPr>
                <w:rFonts w:ascii="Times New Roman" w:hAnsi="Times New Roman" w:cs="Times New Roman"/>
                <w:sz w:val="28"/>
                <w:szCs w:val="28"/>
              </w:rPr>
            </w:pPr>
            <w:r w:rsidRPr="00A10867">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12.04</w:t>
            </w:r>
          </w:p>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 xml:space="preserve"> 19.04</w:t>
            </w:r>
          </w:p>
        </w:tc>
        <w:tc>
          <w:tcPr>
            <w:tcW w:w="6062" w:type="dxa"/>
          </w:tcPr>
          <w:p w:rsidR="00EF0766" w:rsidRDefault="00EF0766" w:rsidP="009B4181">
            <w:pPr>
              <w:jc w:val="both"/>
              <w:rPr>
                <w:rFonts w:ascii="Times New Roman" w:hAnsi="Times New Roman" w:cs="Times New Roman"/>
                <w:sz w:val="28"/>
                <w:szCs w:val="28"/>
              </w:rPr>
            </w:pPr>
            <w:r>
              <w:rPr>
                <w:rFonts w:ascii="Times New Roman" w:hAnsi="Times New Roman" w:cs="Times New Roman"/>
                <w:sz w:val="28"/>
                <w:szCs w:val="28"/>
              </w:rPr>
              <w:t>Геометрическое ассорти. Развитие зрительной памяти. Развитие пространственных представлений (понимание терминов «внутри», «ВНЕ», «НА»).</w:t>
            </w:r>
          </w:p>
        </w:tc>
      </w:tr>
      <w:tr w:rsidR="00EF0766" w:rsidTr="00637C11">
        <w:tc>
          <w:tcPr>
            <w:tcW w:w="2551" w:type="dxa"/>
          </w:tcPr>
          <w:p w:rsidR="00EF0766" w:rsidRDefault="00EF0766" w:rsidP="009B4181">
            <w:pPr>
              <w:rPr>
                <w:rFonts w:ascii="Times New Roman" w:hAnsi="Times New Roman" w:cs="Times New Roman"/>
                <w:sz w:val="28"/>
                <w:szCs w:val="28"/>
              </w:rPr>
            </w:pPr>
            <w:r>
              <w:rPr>
                <w:rFonts w:ascii="Times New Roman" w:hAnsi="Times New Roman" w:cs="Times New Roman"/>
                <w:sz w:val="28"/>
                <w:szCs w:val="28"/>
              </w:rPr>
              <w:t>26.04</w:t>
            </w:r>
          </w:p>
        </w:tc>
        <w:tc>
          <w:tcPr>
            <w:tcW w:w="6062" w:type="dxa"/>
          </w:tcPr>
          <w:p w:rsidR="00EF0766" w:rsidRDefault="00EF0766" w:rsidP="009B4181">
            <w:pPr>
              <w:jc w:val="both"/>
              <w:rPr>
                <w:rFonts w:ascii="Times New Roman" w:hAnsi="Times New Roman" w:cs="Times New Roman"/>
                <w:sz w:val="28"/>
                <w:szCs w:val="28"/>
              </w:rPr>
            </w:pPr>
            <w:r w:rsidRPr="00A10867">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EF0766" w:rsidTr="00637C11">
        <w:tc>
          <w:tcPr>
            <w:tcW w:w="8613" w:type="dxa"/>
            <w:gridSpan w:val="2"/>
          </w:tcPr>
          <w:p w:rsidR="00EF0766" w:rsidRDefault="00EF0766" w:rsidP="00184DB3">
            <w:pPr>
              <w:jc w:val="center"/>
              <w:rPr>
                <w:rFonts w:ascii="Times New Roman" w:hAnsi="Times New Roman" w:cs="Times New Roman"/>
                <w:sz w:val="28"/>
                <w:szCs w:val="28"/>
              </w:rPr>
            </w:pPr>
            <w:r>
              <w:rPr>
                <w:rFonts w:ascii="Times New Roman" w:hAnsi="Times New Roman" w:cs="Times New Roman"/>
                <w:sz w:val="28"/>
                <w:szCs w:val="28"/>
              </w:rPr>
              <w:t>17.05      Итоговая  диагностика ВПФ обучающихся с ОВЗ.</w:t>
            </w:r>
          </w:p>
        </w:tc>
      </w:tr>
      <w:tr w:rsidR="00EF0766" w:rsidTr="00637C11">
        <w:tc>
          <w:tcPr>
            <w:tcW w:w="8613" w:type="dxa"/>
            <w:gridSpan w:val="2"/>
          </w:tcPr>
          <w:p w:rsidR="00EF0766" w:rsidRDefault="00EF0766" w:rsidP="00184DB3">
            <w:pPr>
              <w:jc w:val="center"/>
              <w:rPr>
                <w:rFonts w:ascii="Times New Roman" w:hAnsi="Times New Roman" w:cs="Times New Roman"/>
                <w:sz w:val="28"/>
                <w:szCs w:val="28"/>
              </w:rPr>
            </w:pPr>
            <w:r>
              <w:rPr>
                <w:rFonts w:ascii="Times New Roman" w:hAnsi="Times New Roman" w:cs="Times New Roman"/>
                <w:sz w:val="28"/>
                <w:szCs w:val="28"/>
              </w:rPr>
              <w:t>24.05       Итоговая диагностика ЭВС обучающихся с ОВЗ.</w:t>
            </w:r>
          </w:p>
        </w:tc>
      </w:tr>
    </w:tbl>
    <w:p w:rsidR="00184DB3" w:rsidRDefault="00EF0766" w:rsidP="009C554F">
      <w:pPr>
        <w:jc w:val="center"/>
        <w:rPr>
          <w:rFonts w:ascii="Times New Roman" w:hAnsi="Times New Roman" w:cs="Times New Roman"/>
          <w:b/>
          <w:sz w:val="28"/>
          <w:szCs w:val="28"/>
        </w:rPr>
      </w:pPr>
      <w:r>
        <w:rPr>
          <w:rFonts w:ascii="Times New Roman" w:hAnsi="Times New Roman" w:cs="Times New Roman"/>
          <w:b/>
          <w:sz w:val="28"/>
          <w:szCs w:val="28"/>
        </w:rPr>
        <w:t>Итого 33 часа</w:t>
      </w:r>
    </w:p>
    <w:p w:rsidR="00184DB3" w:rsidRDefault="00184DB3" w:rsidP="009C554F">
      <w:pPr>
        <w:jc w:val="center"/>
        <w:rPr>
          <w:rFonts w:ascii="Times New Roman" w:hAnsi="Times New Roman" w:cs="Times New Roman"/>
          <w:b/>
          <w:sz w:val="28"/>
          <w:szCs w:val="28"/>
        </w:rPr>
      </w:pPr>
    </w:p>
    <w:p w:rsidR="00184DB3" w:rsidRDefault="00184DB3" w:rsidP="009C554F">
      <w:pPr>
        <w:jc w:val="center"/>
        <w:rPr>
          <w:rFonts w:ascii="Times New Roman" w:hAnsi="Times New Roman" w:cs="Times New Roman"/>
          <w:b/>
          <w:sz w:val="28"/>
          <w:szCs w:val="28"/>
        </w:rPr>
      </w:pPr>
    </w:p>
    <w:p w:rsidR="00184DB3" w:rsidRDefault="00184DB3" w:rsidP="009C554F">
      <w:pPr>
        <w:jc w:val="center"/>
        <w:rPr>
          <w:rFonts w:ascii="Times New Roman" w:hAnsi="Times New Roman" w:cs="Times New Roman"/>
          <w:b/>
          <w:sz w:val="28"/>
          <w:szCs w:val="28"/>
        </w:rPr>
      </w:pPr>
    </w:p>
    <w:p w:rsidR="00184DB3" w:rsidRDefault="00184DB3" w:rsidP="00861B21">
      <w:pPr>
        <w:rPr>
          <w:rFonts w:ascii="Times New Roman" w:hAnsi="Times New Roman" w:cs="Times New Roman"/>
          <w:b/>
          <w:sz w:val="28"/>
          <w:szCs w:val="28"/>
        </w:rPr>
      </w:pPr>
    </w:p>
    <w:p w:rsidR="009C554F" w:rsidRPr="005F05EA" w:rsidRDefault="0053768A" w:rsidP="009C554F">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D1510C">
        <w:rPr>
          <w:rFonts w:ascii="Times New Roman" w:hAnsi="Times New Roman" w:cs="Times New Roman"/>
          <w:b/>
          <w:sz w:val="28"/>
          <w:szCs w:val="28"/>
        </w:rPr>
        <w:t xml:space="preserve"> класс </w:t>
      </w:r>
    </w:p>
    <w:tbl>
      <w:tblPr>
        <w:tblStyle w:val="a4"/>
        <w:tblW w:w="9261" w:type="dxa"/>
        <w:tblLayout w:type="fixed"/>
        <w:tblLook w:val="04A0" w:firstRow="1" w:lastRow="0" w:firstColumn="1" w:lastColumn="0" w:noHBand="0" w:noVBand="1"/>
      </w:tblPr>
      <w:tblGrid>
        <w:gridCol w:w="2006"/>
        <w:gridCol w:w="62"/>
        <w:gridCol w:w="7193"/>
      </w:tblGrid>
      <w:tr w:rsidR="00861B21" w:rsidTr="00861B21">
        <w:trPr>
          <w:trHeight w:val="654"/>
        </w:trPr>
        <w:tc>
          <w:tcPr>
            <w:tcW w:w="2006" w:type="dxa"/>
          </w:tcPr>
          <w:p w:rsidR="00861B21" w:rsidRDefault="00861B21" w:rsidP="00F80025">
            <w:pPr>
              <w:rPr>
                <w:rFonts w:ascii="Times New Roman" w:hAnsi="Times New Roman" w:cs="Times New Roman"/>
                <w:sz w:val="28"/>
                <w:szCs w:val="28"/>
              </w:rPr>
            </w:pPr>
            <w:r>
              <w:rPr>
                <w:rFonts w:ascii="Times New Roman" w:hAnsi="Times New Roman" w:cs="Times New Roman"/>
                <w:sz w:val="28"/>
                <w:szCs w:val="28"/>
              </w:rPr>
              <w:t>Дата</w:t>
            </w:r>
          </w:p>
        </w:tc>
        <w:tc>
          <w:tcPr>
            <w:tcW w:w="7255" w:type="dxa"/>
            <w:gridSpan w:val="2"/>
          </w:tcPr>
          <w:p w:rsidR="00861B21" w:rsidRDefault="00861B21" w:rsidP="009B4181">
            <w:pPr>
              <w:jc w:val="center"/>
              <w:rPr>
                <w:rFonts w:ascii="Times New Roman" w:hAnsi="Times New Roman" w:cs="Times New Roman"/>
                <w:sz w:val="28"/>
                <w:szCs w:val="28"/>
              </w:rPr>
            </w:pPr>
            <w:r>
              <w:rPr>
                <w:rFonts w:ascii="Times New Roman" w:hAnsi="Times New Roman" w:cs="Times New Roman"/>
                <w:sz w:val="28"/>
                <w:szCs w:val="28"/>
              </w:rPr>
              <w:t xml:space="preserve"> Тема </w:t>
            </w:r>
          </w:p>
        </w:tc>
      </w:tr>
      <w:tr w:rsidR="00861B21" w:rsidTr="00861B21">
        <w:tc>
          <w:tcPr>
            <w:tcW w:w="9261" w:type="dxa"/>
            <w:gridSpan w:val="3"/>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8.09.2023       Входная диагностика ВПФ обучающихся с ОВЗ.</w:t>
            </w:r>
          </w:p>
        </w:tc>
      </w:tr>
      <w:tr w:rsidR="00861B21" w:rsidTr="00861B21">
        <w:tc>
          <w:tcPr>
            <w:tcW w:w="9261" w:type="dxa"/>
            <w:gridSpan w:val="3"/>
          </w:tcPr>
          <w:p w:rsidR="00861B21" w:rsidRDefault="00861B21" w:rsidP="00D1510C">
            <w:pPr>
              <w:tabs>
                <w:tab w:val="center" w:pos="4522"/>
              </w:tabs>
              <w:rPr>
                <w:rFonts w:ascii="Times New Roman" w:hAnsi="Times New Roman" w:cs="Times New Roman"/>
                <w:sz w:val="28"/>
                <w:szCs w:val="28"/>
              </w:rPr>
            </w:pPr>
            <w:r>
              <w:rPr>
                <w:rFonts w:ascii="Times New Roman" w:hAnsi="Times New Roman" w:cs="Times New Roman"/>
                <w:sz w:val="28"/>
                <w:szCs w:val="28"/>
              </w:rPr>
              <w:t>15.09</w:t>
            </w:r>
            <w:r>
              <w:rPr>
                <w:rFonts w:ascii="Times New Roman" w:hAnsi="Times New Roman" w:cs="Times New Roman"/>
                <w:sz w:val="28"/>
                <w:szCs w:val="28"/>
              </w:rPr>
              <w:tab/>
              <w:t>Входная диагностика ЭВС обучающихся с ОВЗ.</w:t>
            </w:r>
          </w:p>
        </w:tc>
      </w:tr>
      <w:tr w:rsidR="00861B21" w:rsidTr="00861B21">
        <w:tc>
          <w:tcPr>
            <w:tcW w:w="2006" w:type="dxa"/>
          </w:tcPr>
          <w:p w:rsidR="00861B21" w:rsidRDefault="00861B21" w:rsidP="00D1510C">
            <w:pPr>
              <w:rPr>
                <w:rFonts w:ascii="Times New Roman" w:hAnsi="Times New Roman" w:cs="Times New Roman"/>
                <w:sz w:val="28"/>
                <w:szCs w:val="28"/>
              </w:rPr>
            </w:pPr>
          </w:p>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20.09</w:t>
            </w:r>
          </w:p>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22.09</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Геометрическое ассорти. Развитие умения сравнивать. Формирование процессов саморегуляции. Развитие зрительного восприятия (восприятия формы)</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29.09</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НЕ спеши языком, торопись делом.</w:t>
            </w:r>
            <w:r w:rsidRPr="0039045A">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6.10</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Вспомним чувства. Развитие внимания в условиях коллективной деятельности. Развитие восприятия (расчлененности). Развитие умения копировать образец. Развитие мышления (абстрагирование признаков).</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13.10</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Играть играй, да дело знай.</w:t>
            </w:r>
            <w:r w:rsidRPr="0039045A">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20.10</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Считалкин. Развитие произвольного внимания. Развитие слуховой памяти. Развитие наглядно-образного мышления.</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27.10</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Не спеши языком, торопись делом.</w:t>
            </w:r>
            <w:r w:rsidRPr="0039045A">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8.11</w:t>
            </w:r>
          </w:p>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10.11</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В мире животных. Развитие зрительной памяти. Развитие пространственных представлений. Развитие произвольности средних движений.</w:t>
            </w:r>
          </w:p>
        </w:tc>
      </w:tr>
      <w:tr w:rsidR="00861B21" w:rsidTr="00861B21">
        <w:tc>
          <w:tcPr>
            <w:tcW w:w="2006" w:type="dxa"/>
          </w:tcPr>
          <w:p w:rsidR="00861B21" w:rsidRPr="00A10867" w:rsidRDefault="00861B21" w:rsidP="00D1510C">
            <w:pPr>
              <w:rPr>
                <w:rFonts w:ascii="Times New Roman" w:hAnsi="Times New Roman" w:cs="Times New Roman"/>
                <w:sz w:val="28"/>
                <w:szCs w:val="28"/>
              </w:rPr>
            </w:pPr>
            <w:r>
              <w:rPr>
                <w:rFonts w:ascii="Times New Roman" w:hAnsi="Times New Roman" w:cs="Times New Roman"/>
                <w:sz w:val="28"/>
                <w:szCs w:val="28"/>
              </w:rPr>
              <w:t>17.11</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 xml:space="preserve">Качества людей. </w:t>
            </w:r>
            <w:r w:rsidRPr="0039045A">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24.11</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Думай и запоминай. Развитие мышления (установление закономерностей на абстрактном материале). Развитие вербальной памяти.</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1.12</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 xml:space="preserve"> Трудно ли быть доброжелательным. </w:t>
            </w:r>
            <w:r w:rsidRPr="0039045A">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8.12</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В мире Логики. Развитие умения ориентироваться в пространстве листа. Развитие логической памяти (установление ассоциативных связей). Развитие тонко координированных движений.</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15.12</w:t>
            </w:r>
          </w:p>
        </w:tc>
        <w:tc>
          <w:tcPr>
            <w:tcW w:w="7255" w:type="dxa"/>
            <w:gridSpan w:val="2"/>
          </w:tcPr>
          <w:p w:rsidR="00861B21" w:rsidRDefault="00861B21" w:rsidP="00D1510C">
            <w:pPr>
              <w:jc w:val="both"/>
              <w:rPr>
                <w:rFonts w:ascii="Times New Roman" w:hAnsi="Times New Roman" w:cs="Times New Roman"/>
                <w:sz w:val="28"/>
                <w:szCs w:val="28"/>
              </w:rPr>
            </w:pPr>
            <w:r w:rsidRPr="0039045A">
              <w:rPr>
                <w:rFonts w:ascii="Times New Roman" w:hAnsi="Times New Roman" w:cs="Times New Roman"/>
                <w:sz w:val="28"/>
                <w:szCs w:val="28"/>
              </w:rPr>
              <w:t>Не спеши языком, торопись делом</w:t>
            </w:r>
            <w:r>
              <w:rPr>
                <w:rFonts w:ascii="Times New Roman" w:hAnsi="Times New Roman" w:cs="Times New Roman"/>
                <w:sz w:val="28"/>
                <w:szCs w:val="28"/>
              </w:rPr>
              <w:t>.</w:t>
            </w:r>
            <w:r w:rsidRPr="0039045A">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22.12</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 xml:space="preserve">Радуга заморочек. Развитие наглядно-образного мышления. Развитие произвольного внимания </w:t>
            </w:r>
            <w:r>
              <w:rPr>
                <w:rFonts w:ascii="Times New Roman" w:hAnsi="Times New Roman" w:cs="Times New Roman"/>
                <w:sz w:val="28"/>
                <w:szCs w:val="28"/>
              </w:rPr>
              <w:lastRenderedPageBreak/>
              <w:t>(устойчивости). Развитие мышления (процессы синтеза).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lastRenderedPageBreak/>
              <w:t>29.12</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 xml:space="preserve">Какие качества нам нравятся друг в друге. </w:t>
            </w:r>
            <w:r w:rsidRPr="0039045A">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12.01.2024</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Кто точнее? Развитие мышления (установление закономерностей на абстрактном материале). Развитие мышления (процессы анализа). Развитие точности произвольных движений.</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19.01</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 xml:space="preserve"> Кто такой сердечный человек. </w:t>
            </w:r>
            <w:r w:rsidRPr="0039045A">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26.01</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В мире букв, звуков и слов. Развитие зрительного восприятия (выделение буквенных форм). Развитие мышления (процессы анализа). Развитие слуховых ощущений.</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2.02</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 xml:space="preserve"> Школьные трудности. </w:t>
            </w:r>
            <w:r w:rsidRPr="0039045A">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9.02</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 xml:space="preserve">Слушай и делай. Развитие произвольного внимания (распределения). Развитие осязательных ощущений. </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16.02</w:t>
            </w:r>
          </w:p>
        </w:tc>
        <w:tc>
          <w:tcPr>
            <w:tcW w:w="7255" w:type="dxa"/>
            <w:gridSpan w:val="2"/>
          </w:tcPr>
          <w:p w:rsidR="00861B21" w:rsidRDefault="00861B21" w:rsidP="00D1510C">
            <w:pPr>
              <w:jc w:val="both"/>
              <w:rPr>
                <w:rFonts w:ascii="Times New Roman" w:hAnsi="Times New Roman" w:cs="Times New Roman"/>
                <w:sz w:val="28"/>
                <w:szCs w:val="28"/>
              </w:rPr>
            </w:pPr>
            <w:r w:rsidRPr="0039045A">
              <w:rPr>
                <w:rFonts w:ascii="Times New Roman" w:hAnsi="Times New Roman" w:cs="Times New Roman"/>
                <w:sz w:val="28"/>
                <w:szCs w:val="28"/>
              </w:rPr>
              <w:t>Не спеши языком, торопись делом</w:t>
            </w:r>
            <w:r>
              <w:rPr>
                <w:rFonts w:ascii="Times New Roman" w:hAnsi="Times New Roman" w:cs="Times New Roman"/>
                <w:sz w:val="28"/>
                <w:szCs w:val="28"/>
              </w:rPr>
              <w:t>.</w:t>
            </w:r>
            <w:r w:rsidRPr="0039045A">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1.03</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 xml:space="preserve">Мозговой штурм. Развитие зрительно-вербального анализа и синтеза. Развитие зрительной памяти. Формирование элементов самоконтроля. </w:t>
            </w:r>
          </w:p>
        </w:tc>
      </w:tr>
      <w:tr w:rsidR="00861B21" w:rsidTr="00861B21">
        <w:tc>
          <w:tcPr>
            <w:tcW w:w="2006" w:type="dxa"/>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15.03</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 xml:space="preserve"> Домашние трудности. </w:t>
            </w:r>
            <w:r w:rsidRPr="00B43879">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22.03</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В стране Точности. Развитие умения подчиняться словесным указаниям взрослого. Развитие мышления (нахождение общих признаков в несвязном материале). Развитие двигательной сферы.</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5.04</w:t>
            </w:r>
          </w:p>
        </w:tc>
        <w:tc>
          <w:tcPr>
            <w:tcW w:w="7255" w:type="dxa"/>
            <w:gridSpan w:val="2"/>
          </w:tcPr>
          <w:p w:rsidR="00861B21" w:rsidRDefault="00861B21" w:rsidP="00D1510C">
            <w:pPr>
              <w:jc w:val="both"/>
              <w:rPr>
                <w:rFonts w:ascii="Times New Roman" w:hAnsi="Times New Roman" w:cs="Times New Roman"/>
                <w:sz w:val="28"/>
                <w:szCs w:val="28"/>
              </w:rPr>
            </w:pPr>
            <w:r w:rsidRPr="00B43879">
              <w:rPr>
                <w:rFonts w:ascii="Times New Roman" w:hAnsi="Times New Roman" w:cs="Times New Roman"/>
                <w:sz w:val="28"/>
                <w:szCs w:val="28"/>
              </w:rPr>
              <w:t>Не спеши языком, торопись делом</w:t>
            </w:r>
            <w:r>
              <w:rPr>
                <w:rFonts w:ascii="Times New Roman" w:hAnsi="Times New Roman" w:cs="Times New Roman"/>
                <w:sz w:val="28"/>
                <w:szCs w:val="28"/>
              </w:rPr>
              <w:t>.</w:t>
            </w:r>
            <w:r w:rsidRPr="00B43879">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861B21" w:rsidTr="00861B21">
        <w:tc>
          <w:tcPr>
            <w:tcW w:w="2068" w:type="dxa"/>
            <w:gridSpan w:val="2"/>
          </w:tcPr>
          <w:p w:rsidR="00861B21" w:rsidRDefault="00861B21" w:rsidP="0083211D">
            <w:pPr>
              <w:rPr>
                <w:rFonts w:ascii="Times New Roman" w:hAnsi="Times New Roman" w:cs="Times New Roman"/>
                <w:sz w:val="28"/>
                <w:szCs w:val="28"/>
              </w:rPr>
            </w:pPr>
            <w:r>
              <w:rPr>
                <w:rFonts w:ascii="Times New Roman" w:hAnsi="Times New Roman" w:cs="Times New Roman"/>
                <w:sz w:val="28"/>
                <w:szCs w:val="28"/>
              </w:rPr>
              <w:t xml:space="preserve">12.04                       </w:t>
            </w:r>
          </w:p>
        </w:tc>
        <w:tc>
          <w:tcPr>
            <w:tcW w:w="7193" w:type="dxa"/>
          </w:tcPr>
          <w:p w:rsidR="00861B21" w:rsidRDefault="00861B21" w:rsidP="0083211D">
            <w:pPr>
              <w:rPr>
                <w:rFonts w:ascii="Times New Roman" w:hAnsi="Times New Roman" w:cs="Times New Roman"/>
                <w:sz w:val="28"/>
                <w:szCs w:val="28"/>
              </w:rPr>
            </w:pPr>
            <w:r>
              <w:rPr>
                <w:rFonts w:ascii="Times New Roman" w:hAnsi="Times New Roman" w:cs="Times New Roman"/>
                <w:sz w:val="28"/>
                <w:szCs w:val="28"/>
              </w:rPr>
              <w:t>Что мы видим? Что мы слышим? Развитие мышления (установление закономерностей). Развитие непосредственной зрительной памяти. Развитие мышления (процессы анализа)..</w:t>
            </w:r>
          </w:p>
        </w:tc>
      </w:tr>
      <w:tr w:rsidR="00861B21" w:rsidTr="00861B21">
        <w:tc>
          <w:tcPr>
            <w:tcW w:w="2068" w:type="dxa"/>
            <w:gridSpan w:val="2"/>
          </w:tcPr>
          <w:p w:rsidR="00861B21" w:rsidRDefault="00861B21" w:rsidP="0083211D">
            <w:pPr>
              <w:rPr>
                <w:rFonts w:ascii="Times New Roman" w:hAnsi="Times New Roman" w:cs="Times New Roman"/>
                <w:sz w:val="28"/>
                <w:szCs w:val="28"/>
              </w:rPr>
            </w:pPr>
            <w:r>
              <w:rPr>
                <w:rFonts w:ascii="Times New Roman" w:hAnsi="Times New Roman" w:cs="Times New Roman"/>
                <w:sz w:val="28"/>
                <w:szCs w:val="28"/>
              </w:rPr>
              <w:t xml:space="preserve">19.04                       </w:t>
            </w:r>
          </w:p>
        </w:tc>
        <w:tc>
          <w:tcPr>
            <w:tcW w:w="7193" w:type="dxa"/>
          </w:tcPr>
          <w:p w:rsidR="00861B21" w:rsidRDefault="00861B21" w:rsidP="0083211D">
            <w:pPr>
              <w:rPr>
                <w:rFonts w:ascii="Times New Roman" w:hAnsi="Times New Roman" w:cs="Times New Roman"/>
                <w:sz w:val="28"/>
                <w:szCs w:val="28"/>
              </w:rPr>
            </w:pPr>
            <w:r>
              <w:rPr>
                <w:rFonts w:ascii="Times New Roman" w:hAnsi="Times New Roman" w:cs="Times New Roman"/>
                <w:sz w:val="28"/>
                <w:szCs w:val="28"/>
              </w:rPr>
              <w:t xml:space="preserve">Трудности второклассника в школе и дома. </w:t>
            </w:r>
            <w:r w:rsidRPr="00B43879">
              <w:rPr>
                <w:rFonts w:ascii="Times New Roman" w:hAnsi="Times New Roman" w:cs="Times New Roman"/>
                <w:sz w:val="28"/>
                <w:szCs w:val="28"/>
              </w:rPr>
              <w:t>Развитие речи, коммуникативных навыков, обогащение словаря, расширение кругозора</w:t>
            </w:r>
            <w:r>
              <w:rPr>
                <w:rFonts w:ascii="Times New Roman" w:hAnsi="Times New Roman" w:cs="Times New Roman"/>
                <w:sz w:val="28"/>
                <w:szCs w:val="28"/>
              </w:rPr>
              <w:t xml:space="preserve">. </w:t>
            </w:r>
          </w:p>
        </w:tc>
      </w:tr>
      <w:tr w:rsidR="00861B21" w:rsidTr="00861B21">
        <w:tc>
          <w:tcPr>
            <w:tcW w:w="2006" w:type="dxa"/>
          </w:tcPr>
          <w:p w:rsidR="00861B21" w:rsidRPr="00F35077" w:rsidRDefault="00861B21" w:rsidP="00D1510C">
            <w:pPr>
              <w:rPr>
                <w:rFonts w:ascii="Times New Roman" w:hAnsi="Times New Roman" w:cs="Times New Roman"/>
                <w:sz w:val="28"/>
                <w:szCs w:val="28"/>
              </w:rPr>
            </w:pPr>
            <w:r>
              <w:rPr>
                <w:rFonts w:ascii="Times New Roman" w:hAnsi="Times New Roman" w:cs="Times New Roman"/>
                <w:sz w:val="28"/>
                <w:szCs w:val="28"/>
              </w:rPr>
              <w:t>26.04</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В гостях у Смекалкина. Развитие пространственного восприятия. Развитие наглядно-образного мышления. Развитие гибкости мыслительной деятельности.</w:t>
            </w:r>
          </w:p>
        </w:tc>
      </w:tr>
      <w:tr w:rsidR="00861B21" w:rsidTr="00861B21">
        <w:tc>
          <w:tcPr>
            <w:tcW w:w="2006" w:type="dxa"/>
          </w:tcPr>
          <w:p w:rsidR="00861B21" w:rsidRDefault="00861B21" w:rsidP="00D1510C">
            <w:pPr>
              <w:rPr>
                <w:rFonts w:ascii="Times New Roman" w:hAnsi="Times New Roman" w:cs="Times New Roman"/>
                <w:sz w:val="28"/>
                <w:szCs w:val="28"/>
              </w:rPr>
            </w:pPr>
            <w:r>
              <w:rPr>
                <w:rFonts w:ascii="Times New Roman" w:hAnsi="Times New Roman" w:cs="Times New Roman"/>
                <w:sz w:val="28"/>
                <w:szCs w:val="28"/>
              </w:rPr>
              <w:t>10.05</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Красивые речи приятно и слушать.</w:t>
            </w:r>
            <w:r w:rsidRPr="00B43879">
              <w:rPr>
                <w:rFonts w:ascii="Times New Roman" w:hAnsi="Times New Roman" w:cs="Times New Roman"/>
                <w:sz w:val="28"/>
                <w:szCs w:val="28"/>
              </w:rPr>
              <w:t xml:space="preserve"> Развитие речи, </w:t>
            </w:r>
            <w:r w:rsidRPr="00B43879">
              <w:rPr>
                <w:rFonts w:ascii="Times New Roman" w:hAnsi="Times New Roman" w:cs="Times New Roman"/>
                <w:sz w:val="28"/>
                <w:szCs w:val="28"/>
              </w:rPr>
              <w:lastRenderedPageBreak/>
              <w:t>коммуникативных навыков, обогащение словаря, расширение кругозора.</w:t>
            </w:r>
          </w:p>
        </w:tc>
      </w:tr>
      <w:tr w:rsidR="00861B21" w:rsidTr="00861B21">
        <w:tc>
          <w:tcPr>
            <w:tcW w:w="2006" w:type="dxa"/>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lastRenderedPageBreak/>
              <w:t>17.05</w:t>
            </w:r>
          </w:p>
        </w:tc>
        <w:tc>
          <w:tcPr>
            <w:tcW w:w="7255" w:type="dxa"/>
            <w:gridSpan w:val="2"/>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Итоговая диагностика ВПФ обучающихся с ОВЗ</w:t>
            </w:r>
          </w:p>
        </w:tc>
      </w:tr>
      <w:tr w:rsidR="00861B21" w:rsidTr="00861B21">
        <w:tc>
          <w:tcPr>
            <w:tcW w:w="2006" w:type="dxa"/>
          </w:tcPr>
          <w:p w:rsidR="00861B21" w:rsidRDefault="00861B21" w:rsidP="00D1510C">
            <w:pPr>
              <w:jc w:val="both"/>
              <w:rPr>
                <w:rFonts w:ascii="Times New Roman" w:hAnsi="Times New Roman" w:cs="Times New Roman"/>
                <w:sz w:val="28"/>
                <w:szCs w:val="28"/>
              </w:rPr>
            </w:pPr>
            <w:r>
              <w:rPr>
                <w:rFonts w:ascii="Times New Roman" w:hAnsi="Times New Roman" w:cs="Times New Roman"/>
                <w:sz w:val="28"/>
                <w:szCs w:val="28"/>
              </w:rPr>
              <w:t>24.05</w:t>
            </w:r>
          </w:p>
        </w:tc>
        <w:tc>
          <w:tcPr>
            <w:tcW w:w="7255" w:type="dxa"/>
            <w:gridSpan w:val="2"/>
          </w:tcPr>
          <w:p w:rsidR="00861B21" w:rsidRDefault="00861B21" w:rsidP="0083211D">
            <w:pPr>
              <w:jc w:val="both"/>
              <w:rPr>
                <w:rFonts w:ascii="Times New Roman" w:hAnsi="Times New Roman" w:cs="Times New Roman"/>
                <w:sz w:val="28"/>
                <w:szCs w:val="28"/>
              </w:rPr>
            </w:pPr>
            <w:r>
              <w:rPr>
                <w:rFonts w:ascii="Times New Roman" w:hAnsi="Times New Roman" w:cs="Times New Roman"/>
                <w:sz w:val="28"/>
                <w:szCs w:val="28"/>
              </w:rPr>
              <w:t>Итоговая диагностика ЭВС обучающихся с ОВЗ.</w:t>
            </w:r>
          </w:p>
        </w:tc>
      </w:tr>
    </w:tbl>
    <w:p w:rsidR="00CF7510" w:rsidRDefault="00861B21" w:rsidP="00EE3C6F">
      <w:pPr>
        <w:jc w:val="center"/>
        <w:rPr>
          <w:rFonts w:ascii="Times New Roman" w:hAnsi="Times New Roman" w:cs="Times New Roman"/>
          <w:b/>
          <w:sz w:val="28"/>
          <w:szCs w:val="28"/>
        </w:rPr>
      </w:pPr>
      <w:r>
        <w:rPr>
          <w:rFonts w:ascii="Times New Roman" w:hAnsi="Times New Roman" w:cs="Times New Roman"/>
          <w:b/>
          <w:sz w:val="28"/>
          <w:szCs w:val="28"/>
        </w:rPr>
        <w:t>Итого 34 часа</w:t>
      </w:r>
    </w:p>
    <w:p w:rsidR="00CF7510" w:rsidRDefault="00CF7510" w:rsidP="00EE3C6F">
      <w:pPr>
        <w:jc w:val="center"/>
        <w:rPr>
          <w:rFonts w:ascii="Times New Roman" w:hAnsi="Times New Roman" w:cs="Times New Roman"/>
          <w:b/>
          <w:sz w:val="28"/>
          <w:szCs w:val="28"/>
        </w:rPr>
      </w:pPr>
    </w:p>
    <w:p w:rsidR="00CF7510" w:rsidRDefault="00CF7510" w:rsidP="00EE3C6F">
      <w:pPr>
        <w:jc w:val="center"/>
        <w:rPr>
          <w:rFonts w:ascii="Times New Roman" w:hAnsi="Times New Roman" w:cs="Times New Roman"/>
          <w:b/>
          <w:sz w:val="28"/>
          <w:szCs w:val="28"/>
        </w:rPr>
      </w:pPr>
    </w:p>
    <w:p w:rsidR="00CF7510" w:rsidRDefault="00CF7510" w:rsidP="00EE3C6F">
      <w:pPr>
        <w:jc w:val="center"/>
        <w:rPr>
          <w:rFonts w:ascii="Times New Roman" w:hAnsi="Times New Roman" w:cs="Times New Roman"/>
          <w:b/>
          <w:sz w:val="28"/>
          <w:szCs w:val="28"/>
        </w:rPr>
      </w:pPr>
    </w:p>
    <w:p w:rsidR="00CF7510" w:rsidRDefault="00CF7510" w:rsidP="00EE3C6F">
      <w:pPr>
        <w:jc w:val="center"/>
        <w:rPr>
          <w:rFonts w:ascii="Times New Roman" w:hAnsi="Times New Roman" w:cs="Times New Roman"/>
          <w:b/>
          <w:sz w:val="28"/>
          <w:szCs w:val="28"/>
        </w:rPr>
      </w:pPr>
    </w:p>
    <w:p w:rsidR="00CF7510" w:rsidRDefault="00CF7510" w:rsidP="00EE3C6F">
      <w:pPr>
        <w:jc w:val="center"/>
        <w:rPr>
          <w:rFonts w:ascii="Times New Roman" w:hAnsi="Times New Roman" w:cs="Times New Roman"/>
          <w:b/>
          <w:sz w:val="28"/>
          <w:szCs w:val="28"/>
        </w:rPr>
      </w:pPr>
    </w:p>
    <w:p w:rsidR="00CF7510" w:rsidRDefault="00CF7510" w:rsidP="00EE3C6F">
      <w:pPr>
        <w:jc w:val="center"/>
        <w:rPr>
          <w:rFonts w:ascii="Times New Roman" w:hAnsi="Times New Roman" w:cs="Times New Roman"/>
          <w:b/>
          <w:sz w:val="28"/>
          <w:szCs w:val="28"/>
        </w:rPr>
      </w:pPr>
    </w:p>
    <w:p w:rsidR="00CF7510" w:rsidRDefault="00CF7510" w:rsidP="00EE3C6F">
      <w:pPr>
        <w:jc w:val="center"/>
        <w:rPr>
          <w:rFonts w:ascii="Times New Roman" w:hAnsi="Times New Roman" w:cs="Times New Roman"/>
          <w:b/>
          <w:sz w:val="28"/>
          <w:szCs w:val="28"/>
        </w:rPr>
      </w:pPr>
    </w:p>
    <w:p w:rsidR="00CF7510" w:rsidRDefault="00CF7510" w:rsidP="00EE3C6F">
      <w:pPr>
        <w:jc w:val="center"/>
        <w:rPr>
          <w:rFonts w:ascii="Times New Roman" w:hAnsi="Times New Roman" w:cs="Times New Roman"/>
          <w:b/>
          <w:sz w:val="28"/>
          <w:szCs w:val="28"/>
        </w:rPr>
      </w:pPr>
    </w:p>
    <w:p w:rsidR="00CF7510" w:rsidRDefault="00CF7510" w:rsidP="00EE3C6F">
      <w:pPr>
        <w:jc w:val="center"/>
        <w:rPr>
          <w:rFonts w:ascii="Times New Roman" w:hAnsi="Times New Roman" w:cs="Times New Roman"/>
          <w:b/>
          <w:sz w:val="28"/>
          <w:szCs w:val="28"/>
        </w:rPr>
      </w:pPr>
    </w:p>
    <w:p w:rsidR="00512949" w:rsidRDefault="00512949" w:rsidP="00EE3C6F">
      <w:pPr>
        <w:jc w:val="center"/>
        <w:rPr>
          <w:rFonts w:ascii="Times New Roman" w:hAnsi="Times New Roman" w:cs="Times New Roman"/>
          <w:b/>
          <w:sz w:val="28"/>
          <w:szCs w:val="28"/>
        </w:rPr>
      </w:pPr>
    </w:p>
    <w:p w:rsidR="0083211D" w:rsidRDefault="0083211D" w:rsidP="00EE3C6F">
      <w:pPr>
        <w:jc w:val="center"/>
        <w:rPr>
          <w:rFonts w:ascii="Times New Roman" w:hAnsi="Times New Roman" w:cs="Times New Roman"/>
          <w:b/>
          <w:sz w:val="28"/>
          <w:szCs w:val="28"/>
        </w:rPr>
      </w:pPr>
    </w:p>
    <w:p w:rsidR="0083211D" w:rsidRDefault="0083211D" w:rsidP="00EE3C6F">
      <w:pPr>
        <w:jc w:val="center"/>
        <w:rPr>
          <w:rFonts w:ascii="Times New Roman" w:hAnsi="Times New Roman" w:cs="Times New Roman"/>
          <w:b/>
          <w:sz w:val="28"/>
          <w:szCs w:val="28"/>
        </w:rPr>
      </w:pPr>
    </w:p>
    <w:p w:rsidR="009C0DF0" w:rsidRDefault="009C0DF0" w:rsidP="009C0DF0">
      <w:pPr>
        <w:rPr>
          <w:rFonts w:ascii="Times New Roman" w:hAnsi="Times New Roman" w:cs="Times New Roman"/>
          <w:b/>
          <w:sz w:val="28"/>
          <w:szCs w:val="28"/>
        </w:rPr>
      </w:pPr>
    </w:p>
    <w:p w:rsidR="00184DB3" w:rsidRDefault="00184DB3" w:rsidP="009C0DF0">
      <w:pPr>
        <w:rPr>
          <w:rFonts w:ascii="Times New Roman" w:hAnsi="Times New Roman" w:cs="Times New Roman"/>
          <w:b/>
          <w:sz w:val="28"/>
          <w:szCs w:val="28"/>
        </w:rPr>
      </w:pPr>
    </w:p>
    <w:p w:rsidR="00184DB3" w:rsidRDefault="00184DB3" w:rsidP="009C0DF0">
      <w:pPr>
        <w:rPr>
          <w:rFonts w:ascii="Times New Roman" w:hAnsi="Times New Roman" w:cs="Times New Roman"/>
          <w:b/>
          <w:sz w:val="28"/>
          <w:szCs w:val="28"/>
        </w:rPr>
      </w:pPr>
    </w:p>
    <w:p w:rsidR="00184DB3" w:rsidRDefault="00184DB3" w:rsidP="009C0DF0">
      <w:pPr>
        <w:rPr>
          <w:rFonts w:ascii="Times New Roman" w:hAnsi="Times New Roman" w:cs="Times New Roman"/>
          <w:b/>
          <w:sz w:val="28"/>
          <w:szCs w:val="28"/>
        </w:rPr>
      </w:pPr>
    </w:p>
    <w:p w:rsidR="00184DB3" w:rsidRDefault="00184DB3" w:rsidP="009C0DF0">
      <w:pPr>
        <w:rPr>
          <w:rFonts w:ascii="Times New Roman" w:hAnsi="Times New Roman" w:cs="Times New Roman"/>
          <w:b/>
          <w:sz w:val="28"/>
          <w:szCs w:val="28"/>
        </w:rPr>
      </w:pPr>
    </w:p>
    <w:p w:rsidR="00184DB3" w:rsidRDefault="00184DB3" w:rsidP="009C0DF0">
      <w:pPr>
        <w:rPr>
          <w:rFonts w:ascii="Times New Roman" w:hAnsi="Times New Roman" w:cs="Times New Roman"/>
          <w:b/>
          <w:sz w:val="28"/>
          <w:szCs w:val="28"/>
        </w:rPr>
      </w:pPr>
    </w:p>
    <w:p w:rsidR="00184DB3" w:rsidRDefault="00184DB3" w:rsidP="009C0DF0">
      <w:pPr>
        <w:rPr>
          <w:rFonts w:ascii="Times New Roman" w:hAnsi="Times New Roman" w:cs="Times New Roman"/>
          <w:b/>
          <w:sz w:val="28"/>
          <w:szCs w:val="28"/>
        </w:rPr>
      </w:pPr>
    </w:p>
    <w:p w:rsidR="00184DB3" w:rsidRDefault="00184DB3" w:rsidP="009C0DF0">
      <w:pPr>
        <w:rPr>
          <w:rFonts w:ascii="Times New Roman" w:hAnsi="Times New Roman" w:cs="Times New Roman"/>
          <w:b/>
          <w:sz w:val="28"/>
          <w:szCs w:val="28"/>
        </w:rPr>
      </w:pPr>
    </w:p>
    <w:p w:rsidR="00184DB3" w:rsidRDefault="00184DB3" w:rsidP="009C0DF0">
      <w:pPr>
        <w:rPr>
          <w:rFonts w:ascii="Times New Roman" w:hAnsi="Times New Roman" w:cs="Times New Roman"/>
          <w:b/>
          <w:sz w:val="28"/>
          <w:szCs w:val="28"/>
        </w:rPr>
      </w:pPr>
    </w:p>
    <w:p w:rsidR="00184DB3" w:rsidRDefault="00184DB3" w:rsidP="009C0DF0">
      <w:pPr>
        <w:rPr>
          <w:rFonts w:ascii="Times New Roman" w:hAnsi="Times New Roman" w:cs="Times New Roman"/>
          <w:b/>
          <w:sz w:val="28"/>
          <w:szCs w:val="28"/>
        </w:rPr>
      </w:pPr>
    </w:p>
    <w:p w:rsidR="0053768A" w:rsidRDefault="00512949" w:rsidP="009C0DF0">
      <w:pPr>
        <w:rPr>
          <w:rFonts w:ascii="Times New Roman" w:hAnsi="Times New Roman" w:cs="Times New Roman"/>
          <w:b/>
          <w:sz w:val="28"/>
          <w:szCs w:val="28"/>
        </w:rPr>
      </w:pPr>
      <w:r>
        <w:rPr>
          <w:rFonts w:ascii="Times New Roman" w:hAnsi="Times New Roman" w:cs="Times New Roman"/>
          <w:b/>
          <w:sz w:val="28"/>
          <w:szCs w:val="28"/>
        </w:rPr>
        <w:lastRenderedPageBreak/>
        <w:br/>
      </w:r>
      <w:r w:rsidR="009C0DF0">
        <w:rPr>
          <w:rFonts w:ascii="Times New Roman" w:hAnsi="Times New Roman" w:cs="Times New Roman"/>
          <w:b/>
          <w:sz w:val="28"/>
          <w:szCs w:val="28"/>
        </w:rPr>
        <w:t xml:space="preserve">                                                                         </w:t>
      </w:r>
      <w:r w:rsidR="0053768A">
        <w:rPr>
          <w:rFonts w:ascii="Times New Roman" w:hAnsi="Times New Roman" w:cs="Times New Roman"/>
          <w:b/>
          <w:sz w:val="28"/>
          <w:szCs w:val="28"/>
        </w:rPr>
        <w:t>3</w:t>
      </w:r>
      <w:r w:rsidR="009B4181">
        <w:rPr>
          <w:rFonts w:ascii="Times New Roman" w:hAnsi="Times New Roman" w:cs="Times New Roman"/>
          <w:b/>
          <w:sz w:val="28"/>
          <w:szCs w:val="28"/>
        </w:rPr>
        <w:t xml:space="preserve"> класс </w:t>
      </w:r>
    </w:p>
    <w:tbl>
      <w:tblPr>
        <w:tblStyle w:val="a4"/>
        <w:tblW w:w="0" w:type="auto"/>
        <w:tblLook w:val="04A0" w:firstRow="1" w:lastRow="0" w:firstColumn="1" w:lastColumn="0" w:noHBand="0" w:noVBand="1"/>
      </w:tblPr>
      <w:tblGrid>
        <w:gridCol w:w="2031"/>
        <w:gridCol w:w="6946"/>
      </w:tblGrid>
      <w:tr w:rsidR="002927B0" w:rsidTr="002927B0">
        <w:trPr>
          <w:trHeight w:val="654"/>
        </w:trPr>
        <w:tc>
          <w:tcPr>
            <w:tcW w:w="2031" w:type="dxa"/>
          </w:tcPr>
          <w:p w:rsidR="002927B0" w:rsidRDefault="002927B0" w:rsidP="009B4181">
            <w:pPr>
              <w:jc w:val="center"/>
              <w:rPr>
                <w:rFonts w:ascii="Times New Roman" w:hAnsi="Times New Roman" w:cs="Times New Roman"/>
                <w:sz w:val="28"/>
                <w:szCs w:val="28"/>
              </w:rPr>
            </w:pPr>
            <w:r>
              <w:rPr>
                <w:rFonts w:ascii="Times New Roman" w:hAnsi="Times New Roman" w:cs="Times New Roman"/>
                <w:sz w:val="28"/>
                <w:szCs w:val="28"/>
              </w:rPr>
              <w:t>Дата</w:t>
            </w:r>
          </w:p>
        </w:tc>
        <w:tc>
          <w:tcPr>
            <w:tcW w:w="6946" w:type="dxa"/>
          </w:tcPr>
          <w:p w:rsidR="002927B0" w:rsidRDefault="002927B0" w:rsidP="00CF7510">
            <w:pPr>
              <w:jc w:val="center"/>
              <w:rPr>
                <w:rFonts w:ascii="Times New Roman" w:hAnsi="Times New Roman" w:cs="Times New Roman"/>
                <w:sz w:val="28"/>
                <w:szCs w:val="28"/>
              </w:rPr>
            </w:pPr>
            <w:r>
              <w:rPr>
                <w:rFonts w:ascii="Times New Roman" w:hAnsi="Times New Roman" w:cs="Times New Roman"/>
                <w:sz w:val="28"/>
                <w:szCs w:val="28"/>
              </w:rPr>
              <w:t xml:space="preserve"> Тема</w:t>
            </w:r>
          </w:p>
        </w:tc>
      </w:tr>
      <w:tr w:rsidR="002927B0" w:rsidTr="002927B0">
        <w:tc>
          <w:tcPr>
            <w:tcW w:w="8977" w:type="dxa"/>
            <w:gridSpan w:val="2"/>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8.09.2023.               Входная диагностика ВПФ обучающихся с ОВЗ.</w:t>
            </w:r>
          </w:p>
        </w:tc>
      </w:tr>
      <w:tr w:rsidR="002927B0" w:rsidTr="002927B0">
        <w:tc>
          <w:tcPr>
            <w:tcW w:w="8977" w:type="dxa"/>
            <w:gridSpan w:val="2"/>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15.09.                    Входная диагностика ЭВС обучающихся с ОВЗ.</w:t>
            </w:r>
          </w:p>
        </w:tc>
      </w:tr>
      <w:tr w:rsidR="002927B0" w:rsidTr="002927B0">
        <w:tc>
          <w:tcPr>
            <w:tcW w:w="2031" w:type="dxa"/>
          </w:tcPr>
          <w:p w:rsidR="002927B0" w:rsidRDefault="002927B0" w:rsidP="0083211D">
            <w:pPr>
              <w:rPr>
                <w:rFonts w:ascii="Times New Roman" w:hAnsi="Times New Roman" w:cs="Times New Roman"/>
                <w:sz w:val="28"/>
                <w:szCs w:val="28"/>
              </w:rPr>
            </w:pPr>
          </w:p>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20.09</w:t>
            </w:r>
          </w:p>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22.09</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Запомни и найди. Развитие внутреннего плана действия. Развитие зрительной опосредованной памяти. Развитие двигательной сферы (умение быстро затормозить свои движения).</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29.09</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Мир речи.</w:t>
            </w:r>
            <w:r w:rsidRPr="009B4181">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6.10</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Посмотри вокруг. Развитие произвольного внимания (распределение). Развитие мышления (абстрагирование). Развитие умения ориентироваться в пространстве листа. </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13.10</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 Я – третьеклассник. </w:t>
            </w:r>
            <w:r w:rsidRPr="009B4181">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p>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15.10.</w:t>
            </w:r>
          </w:p>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20.10</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Поисковичок. Развитие мышления (умение сравнивать). Развитие мышления (установление закономерностей). Развитие зрительного восприятия формы.</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27.10</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 Я и моя школа. </w:t>
            </w:r>
            <w:r w:rsidRPr="009B4181">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10.11</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Мозговой штурм. Развитие зрительной опосредованной памяти. Развитие логического мышления. Развитие произвольности движений.</w:t>
            </w:r>
          </w:p>
        </w:tc>
      </w:tr>
      <w:tr w:rsidR="002927B0" w:rsidTr="002927B0">
        <w:tc>
          <w:tcPr>
            <w:tcW w:w="2031" w:type="dxa"/>
          </w:tcPr>
          <w:p w:rsidR="002927B0" w:rsidRPr="00A10867" w:rsidRDefault="002927B0" w:rsidP="0083211D">
            <w:pPr>
              <w:rPr>
                <w:rFonts w:ascii="Times New Roman" w:hAnsi="Times New Roman" w:cs="Times New Roman"/>
                <w:sz w:val="28"/>
                <w:szCs w:val="28"/>
              </w:rPr>
            </w:pPr>
            <w:r>
              <w:rPr>
                <w:rFonts w:ascii="Times New Roman" w:hAnsi="Times New Roman" w:cs="Times New Roman"/>
                <w:sz w:val="28"/>
                <w:szCs w:val="28"/>
              </w:rPr>
              <w:t>17.11</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 Что такое лень? </w:t>
            </w:r>
            <w:r w:rsidRPr="009B4181">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24.11</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Шифровщики. Развитие мышления (процессы обобщения). Развитие опосредованной памяти. Развитие мышления (установление закономерностей).</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1.12</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Как справиться с немогучками.</w:t>
            </w:r>
            <w:r w:rsidRPr="009B4181">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8.12</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Посмотри и найди. Развитие внутреннего плана действия. Развитие мышления (установление закономерностей). Развитие произвольного внимания (устойчивость).</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15.12</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 Я и мой учитель. </w:t>
            </w:r>
            <w:r w:rsidRPr="009B4181">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22.12</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Ассоциации. Развитие ассоциативного и обобщающего мышления. Развитие воображения.</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29.12</w:t>
            </w:r>
          </w:p>
        </w:tc>
        <w:tc>
          <w:tcPr>
            <w:tcW w:w="6946" w:type="dxa"/>
          </w:tcPr>
          <w:p w:rsidR="002927B0" w:rsidRDefault="002927B0" w:rsidP="0083211D">
            <w:pPr>
              <w:jc w:val="both"/>
              <w:rPr>
                <w:rFonts w:ascii="Times New Roman" w:hAnsi="Times New Roman" w:cs="Times New Roman"/>
                <w:sz w:val="28"/>
                <w:szCs w:val="28"/>
              </w:rPr>
            </w:pPr>
            <w:r w:rsidRPr="009B4181">
              <w:rPr>
                <w:rFonts w:ascii="Times New Roman" w:hAnsi="Times New Roman" w:cs="Times New Roman"/>
                <w:sz w:val="28"/>
                <w:szCs w:val="28"/>
              </w:rPr>
              <w:t>Мир речи</w:t>
            </w:r>
            <w:r>
              <w:rPr>
                <w:rFonts w:ascii="Times New Roman" w:hAnsi="Times New Roman" w:cs="Times New Roman"/>
                <w:sz w:val="28"/>
                <w:szCs w:val="28"/>
              </w:rPr>
              <w:t>.</w:t>
            </w:r>
            <w:r w:rsidRPr="009B4181">
              <w:rPr>
                <w:rFonts w:ascii="Times New Roman" w:hAnsi="Times New Roman" w:cs="Times New Roman"/>
                <w:sz w:val="28"/>
                <w:szCs w:val="28"/>
              </w:rPr>
              <w:t xml:space="preserve"> Развитие речи, коммуникативных навыков, </w:t>
            </w:r>
            <w:r w:rsidRPr="009B4181">
              <w:rPr>
                <w:rFonts w:ascii="Times New Roman" w:hAnsi="Times New Roman" w:cs="Times New Roman"/>
                <w:sz w:val="28"/>
                <w:szCs w:val="28"/>
              </w:rPr>
              <w:lastRenderedPageBreak/>
              <w:t>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lastRenderedPageBreak/>
              <w:t>12.01.2024</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Внимательный мухолов. Развитие внутреннего плана действий. Развитие произвольности движений.</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19.01</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 Я и мои родители. </w:t>
            </w:r>
            <w:r w:rsidRPr="009B4181">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26.01</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В стране Геометрике. Развитие зрительной памяти. Развитие вербального мышления. Развитие пространственных представлений.</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2.02</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 Мои мечты. </w:t>
            </w:r>
            <w:r w:rsidRPr="007404D8">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9.02</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Выбери главное. Развитие словесно-логического мышления (выделение существенных признаков). Развитие внутреннего плана действий. Развитие произвольности движений (помехоустойчивость).</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16.02</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Я и мои друзья. </w:t>
            </w:r>
            <w:r w:rsidRPr="007404D8">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1.03</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Аналогии. Развитие словесно-логического мышления (аналогии). Развитие внутреннего плана действия. Развитие произвольности движений (умение затормозить движение). </w:t>
            </w:r>
          </w:p>
        </w:tc>
      </w:tr>
      <w:tr w:rsidR="002927B0" w:rsidTr="002927B0">
        <w:tc>
          <w:tcPr>
            <w:tcW w:w="2031"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15.03</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 Умею ли я дружить. </w:t>
            </w:r>
            <w:r w:rsidRPr="007404D8">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22.03</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Одинаковое, разное. Развитие мышления (умение сравнивать). Развитие произвольности движений (помехоустойчивость). Развитие воображения.</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5.04</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Что такое сотрудничество. </w:t>
            </w:r>
            <w:r w:rsidRPr="007404D8">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 xml:space="preserve">12.04                       </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Найди и объедини. Развитие вербальной опосредованной памяти. Развитие мышления (установление закономерностей).</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 xml:space="preserve">19.04                       </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Я умею понимать другого. </w:t>
            </w:r>
            <w:r w:rsidRPr="007404D8">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Pr="00F35077" w:rsidRDefault="002927B0" w:rsidP="0083211D">
            <w:pPr>
              <w:rPr>
                <w:rFonts w:ascii="Times New Roman" w:hAnsi="Times New Roman" w:cs="Times New Roman"/>
                <w:sz w:val="28"/>
                <w:szCs w:val="28"/>
              </w:rPr>
            </w:pPr>
            <w:r>
              <w:rPr>
                <w:rFonts w:ascii="Times New Roman" w:hAnsi="Times New Roman" w:cs="Times New Roman"/>
                <w:sz w:val="28"/>
                <w:szCs w:val="28"/>
              </w:rPr>
              <w:t>26.04</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Пословицы. Развитие пространственных представлений. Развитие вербального мышления. Развитие зрительной памяти.</w:t>
            </w:r>
          </w:p>
        </w:tc>
      </w:tr>
      <w:tr w:rsidR="002927B0" w:rsidTr="002927B0">
        <w:tc>
          <w:tcPr>
            <w:tcW w:w="2031" w:type="dxa"/>
          </w:tcPr>
          <w:p w:rsidR="002927B0" w:rsidRDefault="002927B0" w:rsidP="0083211D">
            <w:pPr>
              <w:rPr>
                <w:rFonts w:ascii="Times New Roman" w:hAnsi="Times New Roman" w:cs="Times New Roman"/>
                <w:sz w:val="28"/>
                <w:szCs w:val="28"/>
              </w:rPr>
            </w:pPr>
            <w:r>
              <w:rPr>
                <w:rFonts w:ascii="Times New Roman" w:hAnsi="Times New Roman" w:cs="Times New Roman"/>
                <w:sz w:val="28"/>
                <w:szCs w:val="28"/>
              </w:rPr>
              <w:t>10.05</w:t>
            </w:r>
          </w:p>
        </w:tc>
        <w:tc>
          <w:tcPr>
            <w:tcW w:w="6946" w:type="dxa"/>
          </w:tcPr>
          <w:p w:rsidR="002927B0" w:rsidRDefault="002927B0" w:rsidP="0083211D">
            <w:pPr>
              <w:jc w:val="both"/>
              <w:rPr>
                <w:rFonts w:ascii="Times New Roman" w:hAnsi="Times New Roman" w:cs="Times New Roman"/>
                <w:sz w:val="28"/>
                <w:szCs w:val="28"/>
              </w:rPr>
            </w:pPr>
            <w:r>
              <w:rPr>
                <w:rFonts w:ascii="Times New Roman" w:hAnsi="Times New Roman" w:cs="Times New Roman"/>
                <w:sz w:val="28"/>
                <w:szCs w:val="28"/>
              </w:rPr>
              <w:t xml:space="preserve">Я умею договариваться с людьми. </w:t>
            </w:r>
            <w:r w:rsidRPr="007404D8">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2927B0">
        <w:tc>
          <w:tcPr>
            <w:tcW w:w="2031" w:type="dxa"/>
          </w:tcPr>
          <w:p w:rsidR="002927B0" w:rsidRDefault="002927B0" w:rsidP="009C0DF0">
            <w:pPr>
              <w:jc w:val="both"/>
              <w:rPr>
                <w:rFonts w:ascii="Times New Roman" w:hAnsi="Times New Roman" w:cs="Times New Roman"/>
                <w:sz w:val="28"/>
                <w:szCs w:val="28"/>
              </w:rPr>
            </w:pPr>
            <w:r>
              <w:rPr>
                <w:rFonts w:ascii="Times New Roman" w:hAnsi="Times New Roman" w:cs="Times New Roman"/>
                <w:sz w:val="28"/>
                <w:szCs w:val="28"/>
              </w:rPr>
              <w:t>17.05</w:t>
            </w:r>
          </w:p>
        </w:tc>
        <w:tc>
          <w:tcPr>
            <w:tcW w:w="6946" w:type="dxa"/>
          </w:tcPr>
          <w:p w:rsidR="002927B0" w:rsidRDefault="002927B0" w:rsidP="009C0DF0">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ВПФ</w:t>
            </w:r>
          </w:p>
        </w:tc>
      </w:tr>
      <w:tr w:rsidR="002927B0" w:rsidTr="002927B0">
        <w:tc>
          <w:tcPr>
            <w:tcW w:w="2031" w:type="dxa"/>
          </w:tcPr>
          <w:p w:rsidR="002927B0" w:rsidRDefault="002927B0" w:rsidP="009C0DF0">
            <w:pPr>
              <w:jc w:val="both"/>
              <w:rPr>
                <w:rFonts w:ascii="Times New Roman" w:hAnsi="Times New Roman" w:cs="Times New Roman"/>
                <w:sz w:val="28"/>
                <w:szCs w:val="28"/>
              </w:rPr>
            </w:pPr>
            <w:r>
              <w:rPr>
                <w:rFonts w:ascii="Times New Roman" w:hAnsi="Times New Roman" w:cs="Times New Roman"/>
                <w:sz w:val="28"/>
                <w:szCs w:val="28"/>
              </w:rPr>
              <w:t>24.05</w:t>
            </w:r>
          </w:p>
        </w:tc>
        <w:tc>
          <w:tcPr>
            <w:tcW w:w="6946" w:type="dxa"/>
          </w:tcPr>
          <w:p w:rsidR="002927B0" w:rsidRDefault="002927B0" w:rsidP="009C0DF0">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ЭВС</w:t>
            </w:r>
          </w:p>
        </w:tc>
      </w:tr>
    </w:tbl>
    <w:p w:rsidR="00184DB3" w:rsidRDefault="002927B0" w:rsidP="00485DAA">
      <w:pPr>
        <w:jc w:val="center"/>
        <w:rPr>
          <w:rFonts w:ascii="Times New Roman" w:hAnsi="Times New Roman" w:cs="Times New Roman"/>
          <w:b/>
          <w:sz w:val="28"/>
          <w:szCs w:val="28"/>
        </w:rPr>
      </w:pPr>
      <w:r>
        <w:rPr>
          <w:rFonts w:ascii="Times New Roman" w:hAnsi="Times New Roman" w:cs="Times New Roman"/>
          <w:b/>
          <w:sz w:val="28"/>
          <w:szCs w:val="28"/>
        </w:rPr>
        <w:t>Итого 34 часа</w:t>
      </w:r>
    </w:p>
    <w:p w:rsidR="00184DB3" w:rsidRDefault="00184DB3" w:rsidP="002927B0">
      <w:pPr>
        <w:rPr>
          <w:rFonts w:ascii="Times New Roman" w:hAnsi="Times New Roman" w:cs="Times New Roman"/>
          <w:b/>
          <w:sz w:val="28"/>
          <w:szCs w:val="28"/>
        </w:rPr>
      </w:pPr>
    </w:p>
    <w:p w:rsidR="0053768A" w:rsidRPr="00485DAA" w:rsidRDefault="0053768A" w:rsidP="00485DAA">
      <w:pPr>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7404D8">
        <w:rPr>
          <w:rFonts w:ascii="Times New Roman" w:hAnsi="Times New Roman" w:cs="Times New Roman"/>
          <w:b/>
          <w:sz w:val="28"/>
          <w:szCs w:val="28"/>
        </w:rPr>
        <w:t xml:space="preserve"> класс </w:t>
      </w:r>
    </w:p>
    <w:tbl>
      <w:tblPr>
        <w:tblStyle w:val="a4"/>
        <w:tblW w:w="0" w:type="auto"/>
        <w:tblLook w:val="04A0" w:firstRow="1" w:lastRow="0" w:firstColumn="1" w:lastColumn="0" w:noHBand="0" w:noVBand="1"/>
      </w:tblPr>
      <w:tblGrid>
        <w:gridCol w:w="2640"/>
        <w:gridCol w:w="6621"/>
      </w:tblGrid>
      <w:tr w:rsidR="002927B0" w:rsidTr="007A4F0F">
        <w:trPr>
          <w:trHeight w:val="654"/>
        </w:trPr>
        <w:tc>
          <w:tcPr>
            <w:tcW w:w="2640" w:type="dxa"/>
          </w:tcPr>
          <w:p w:rsidR="002927B0" w:rsidRDefault="002927B0" w:rsidP="009C58F7">
            <w:pPr>
              <w:jc w:val="center"/>
              <w:rPr>
                <w:rFonts w:ascii="Times New Roman" w:hAnsi="Times New Roman" w:cs="Times New Roman"/>
                <w:sz w:val="28"/>
                <w:szCs w:val="28"/>
              </w:rPr>
            </w:pPr>
            <w:r>
              <w:rPr>
                <w:rFonts w:ascii="Times New Roman" w:hAnsi="Times New Roman" w:cs="Times New Roman"/>
                <w:sz w:val="28"/>
                <w:szCs w:val="28"/>
              </w:rPr>
              <w:t>Дата</w:t>
            </w:r>
          </w:p>
        </w:tc>
        <w:tc>
          <w:tcPr>
            <w:tcW w:w="6621" w:type="dxa"/>
          </w:tcPr>
          <w:p w:rsidR="002927B0" w:rsidRDefault="002927B0" w:rsidP="009C58F7">
            <w:pPr>
              <w:jc w:val="center"/>
              <w:rPr>
                <w:rFonts w:ascii="Times New Roman" w:hAnsi="Times New Roman" w:cs="Times New Roman"/>
                <w:sz w:val="28"/>
                <w:szCs w:val="28"/>
              </w:rPr>
            </w:pPr>
            <w:r>
              <w:rPr>
                <w:rFonts w:ascii="Times New Roman" w:hAnsi="Times New Roman" w:cs="Times New Roman"/>
                <w:sz w:val="28"/>
                <w:szCs w:val="28"/>
              </w:rPr>
              <w:t>ТЕМА</w:t>
            </w:r>
          </w:p>
        </w:tc>
      </w:tr>
      <w:tr w:rsidR="002927B0" w:rsidTr="009C58F7">
        <w:tc>
          <w:tcPr>
            <w:tcW w:w="9261" w:type="dxa"/>
            <w:gridSpan w:val="2"/>
          </w:tcPr>
          <w:p w:rsidR="002927B0" w:rsidRDefault="002927B0" w:rsidP="009C58F7">
            <w:pPr>
              <w:jc w:val="center"/>
              <w:rPr>
                <w:rFonts w:ascii="Times New Roman" w:hAnsi="Times New Roman" w:cs="Times New Roman"/>
                <w:sz w:val="28"/>
                <w:szCs w:val="28"/>
              </w:rPr>
            </w:pPr>
            <w:r>
              <w:rPr>
                <w:rFonts w:ascii="Times New Roman" w:hAnsi="Times New Roman" w:cs="Times New Roman"/>
                <w:sz w:val="28"/>
                <w:szCs w:val="28"/>
              </w:rPr>
              <w:t>Входная диагностика ВПФ обучающихся с ОВЗ.</w:t>
            </w:r>
          </w:p>
        </w:tc>
      </w:tr>
      <w:tr w:rsidR="002927B0" w:rsidTr="009C58F7">
        <w:tc>
          <w:tcPr>
            <w:tcW w:w="9261" w:type="dxa"/>
            <w:gridSpan w:val="2"/>
          </w:tcPr>
          <w:p w:rsidR="002927B0" w:rsidRDefault="002927B0" w:rsidP="009C58F7">
            <w:pPr>
              <w:jc w:val="center"/>
              <w:rPr>
                <w:rFonts w:ascii="Times New Roman" w:hAnsi="Times New Roman" w:cs="Times New Roman"/>
                <w:sz w:val="28"/>
                <w:szCs w:val="28"/>
              </w:rPr>
            </w:pPr>
            <w:r>
              <w:rPr>
                <w:rFonts w:ascii="Times New Roman" w:hAnsi="Times New Roman" w:cs="Times New Roman"/>
                <w:sz w:val="28"/>
                <w:szCs w:val="28"/>
              </w:rPr>
              <w:t>Входная диагностика ЭВС обучающихся с ОВЗ.</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22.09</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Многообразие слов. Развитие вербального мышления (обобщение). Развитие опосредованной памяти. Развитие чувства времени.</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29.09</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Мои особенности и возможности. </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6.10</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Поисковик. Развитие логической памяти. Развитие произвольности (помехоустойчивость интеллектуальных процессов).</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13.10</w:t>
            </w:r>
          </w:p>
        </w:tc>
        <w:tc>
          <w:tcPr>
            <w:tcW w:w="6621" w:type="dxa"/>
          </w:tcPr>
          <w:p w:rsidR="002927B0" w:rsidRDefault="002927B0" w:rsidP="00C0601F">
            <w:pPr>
              <w:jc w:val="both"/>
              <w:rPr>
                <w:rFonts w:ascii="Times New Roman" w:hAnsi="Times New Roman" w:cs="Times New Roman"/>
                <w:sz w:val="28"/>
                <w:szCs w:val="28"/>
              </w:rPr>
            </w:pPr>
            <w:r w:rsidRPr="00E03774">
              <w:rPr>
                <w:rFonts w:ascii="Times New Roman" w:hAnsi="Times New Roman" w:cs="Times New Roman"/>
                <w:sz w:val="28"/>
                <w:szCs w:val="28"/>
              </w:rPr>
              <w:t>Дело мастера боится</w:t>
            </w:r>
            <w:r>
              <w:rPr>
                <w:rFonts w:ascii="Times New Roman" w:hAnsi="Times New Roman" w:cs="Times New Roman"/>
                <w:sz w:val="28"/>
                <w:szCs w:val="28"/>
              </w:rPr>
              <w:t>.</w:t>
            </w:r>
            <w:r w:rsidRPr="00E03774">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20.10</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Художники. Развитие понятийного мышления. Развитие воображения. Развитие пространственных представлений.</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27.10</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Расту, взрослею. </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10.11</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Интеллектуальный клуб «Мыслитель». Развитие наглядно-образного мышления (установление закономерностей). Развитие вербального мышления (обобщение). Развитие произвольности движений (умение затормозить движения).</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13.11</w:t>
            </w:r>
          </w:p>
          <w:p w:rsidR="002927B0" w:rsidRPr="00A10867" w:rsidRDefault="002927B0" w:rsidP="00C0601F">
            <w:pPr>
              <w:rPr>
                <w:rFonts w:ascii="Times New Roman" w:hAnsi="Times New Roman" w:cs="Times New Roman"/>
                <w:sz w:val="28"/>
                <w:szCs w:val="28"/>
              </w:rPr>
            </w:pPr>
            <w:r>
              <w:rPr>
                <w:rFonts w:ascii="Times New Roman" w:hAnsi="Times New Roman" w:cs="Times New Roman"/>
                <w:sz w:val="28"/>
                <w:szCs w:val="28"/>
              </w:rPr>
              <w:t>17.11</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 Мои интересы. </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24.11</w:t>
            </w:r>
          </w:p>
        </w:tc>
        <w:tc>
          <w:tcPr>
            <w:tcW w:w="6621" w:type="dxa"/>
          </w:tcPr>
          <w:p w:rsidR="002927B0" w:rsidRDefault="002927B0" w:rsidP="00C0601F">
            <w:pPr>
              <w:jc w:val="both"/>
              <w:rPr>
                <w:rFonts w:ascii="Times New Roman" w:hAnsi="Times New Roman" w:cs="Times New Roman"/>
                <w:sz w:val="28"/>
                <w:szCs w:val="28"/>
              </w:rPr>
            </w:pPr>
            <w:r w:rsidRPr="00097E69">
              <w:rPr>
                <w:rFonts w:ascii="Times New Roman" w:hAnsi="Times New Roman" w:cs="Times New Roman"/>
                <w:sz w:val="28"/>
                <w:szCs w:val="28"/>
              </w:rPr>
              <w:t>Интеллектуальный клуб «Мыслитель»</w:t>
            </w:r>
            <w:r>
              <w:rPr>
                <w:rFonts w:ascii="Times New Roman" w:hAnsi="Times New Roman" w:cs="Times New Roman"/>
                <w:sz w:val="28"/>
                <w:szCs w:val="28"/>
              </w:rPr>
              <w:t xml:space="preserve">. Развитие вербального мышления (обобщение). Развитие мышления (абстрагирование). </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1.12</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Мои способности. </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8.12</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Юный  художник. Развитие понятийного мышления. Развитие пространственных представлений. Развитие воображения.</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15.12</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Кто я? </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22.12</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Подумай и запомни. Развитие вербального мышления (обобщение). Развитие опосредованной </w:t>
            </w:r>
            <w:r>
              <w:rPr>
                <w:rFonts w:ascii="Times New Roman" w:hAnsi="Times New Roman" w:cs="Times New Roman"/>
                <w:sz w:val="28"/>
                <w:szCs w:val="28"/>
              </w:rPr>
              <w:lastRenderedPageBreak/>
              <w:t>памяти.</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lastRenderedPageBreak/>
              <w:t>29.12</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Мой путь к успеху.</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12.01.2024</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Пословицы. Развитие вербального мышления. Развитие пространственных представлений. Развитие зрительной памяти.</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19.01</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Мой внутренний мир. </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26.01</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Все мы разные и одинаковые. Развитие внутреннего плана действия. Развитие вербального мышления (обобщения). Развитие произвольности (помехоустойчивость интеллектуальных процессов).</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2.02</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Уникальность внутреннего мира. </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9.02</w:t>
            </w:r>
          </w:p>
        </w:tc>
        <w:tc>
          <w:tcPr>
            <w:tcW w:w="6621"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Поисковичок. Развитие вербального мышления. Развитие умения сравнивать. Развитие наглядно-образного мышления (установление закономерностей).</w:t>
            </w:r>
          </w:p>
        </w:tc>
      </w:tr>
      <w:tr w:rsidR="002927B0" w:rsidTr="007A4F0F">
        <w:tc>
          <w:tcPr>
            <w:tcW w:w="2640" w:type="dxa"/>
          </w:tcPr>
          <w:p w:rsidR="002927B0" w:rsidRDefault="002927B0" w:rsidP="00C0601F">
            <w:pPr>
              <w:rPr>
                <w:rFonts w:ascii="Times New Roman" w:hAnsi="Times New Roman" w:cs="Times New Roman"/>
                <w:sz w:val="28"/>
                <w:szCs w:val="28"/>
              </w:rPr>
            </w:pPr>
          </w:p>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14.02</w:t>
            </w:r>
          </w:p>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16.02</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Мой внутренний мир и мои друзья. </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1.03</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Пословицы. Развитие вербального мышления. Развитие пространственных представлений. Развитие воображения. </w:t>
            </w:r>
          </w:p>
        </w:tc>
      </w:tr>
      <w:tr w:rsidR="002927B0" w:rsidTr="007A4F0F">
        <w:tc>
          <w:tcPr>
            <w:tcW w:w="2640"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15.03</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Мои одноклассники. </w:t>
            </w: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22.03</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 xml:space="preserve"> Мои друзья- какие они? В стране глухих, в стране слепых. Развитие вербального мышления. Развитие произвольности движений.</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5.04</w:t>
            </w:r>
          </w:p>
        </w:tc>
        <w:tc>
          <w:tcPr>
            <w:tcW w:w="6621" w:type="dxa"/>
          </w:tcPr>
          <w:p w:rsidR="002927B0" w:rsidRDefault="002927B0" w:rsidP="00C0601F">
            <w:pPr>
              <w:jc w:val="both"/>
              <w:rPr>
                <w:rFonts w:ascii="Times New Roman" w:hAnsi="Times New Roman" w:cs="Times New Roman"/>
                <w:sz w:val="28"/>
                <w:szCs w:val="28"/>
              </w:rPr>
            </w:pPr>
            <w:r w:rsidRPr="00E03774">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2927B0" w:rsidTr="00C0601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 xml:space="preserve">12.04                       </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Целое-часть. Развитие вербального мышления. Развитие понятийного мышления. Развитие осязательного восприятия.</w:t>
            </w:r>
          </w:p>
        </w:tc>
      </w:tr>
      <w:tr w:rsidR="002927B0" w:rsidTr="00C0601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 xml:space="preserve">19.04                       </w:t>
            </w:r>
          </w:p>
        </w:tc>
        <w:tc>
          <w:tcPr>
            <w:tcW w:w="6621" w:type="dxa"/>
          </w:tcPr>
          <w:p w:rsidR="002927B0" w:rsidRDefault="002927B0" w:rsidP="00C0601F">
            <w:pPr>
              <w:jc w:val="both"/>
              <w:rPr>
                <w:rFonts w:ascii="Times New Roman" w:hAnsi="Times New Roman" w:cs="Times New Roman"/>
                <w:sz w:val="28"/>
                <w:szCs w:val="28"/>
              </w:rPr>
            </w:pPr>
            <w:r w:rsidRPr="00E03774">
              <w:rPr>
                <w:rFonts w:ascii="Times New Roman" w:hAnsi="Times New Roman" w:cs="Times New Roman"/>
                <w:sz w:val="28"/>
                <w:szCs w:val="28"/>
              </w:rPr>
              <w:t>Дело мастера боится</w:t>
            </w:r>
            <w:r>
              <w:rPr>
                <w:rFonts w:ascii="Times New Roman" w:hAnsi="Times New Roman" w:cs="Times New Roman"/>
                <w:sz w:val="28"/>
                <w:szCs w:val="28"/>
              </w:rPr>
              <w:t>.</w:t>
            </w:r>
            <w:r w:rsidRPr="00E03774">
              <w:rPr>
                <w:rFonts w:ascii="Times New Roman" w:hAnsi="Times New Roman" w:cs="Times New Roman"/>
                <w:sz w:val="28"/>
                <w:szCs w:val="28"/>
              </w:rPr>
              <w:t xml:space="preserve"> Развитие речи, коммуникативных навыков, обогащение словаря, расширение кругозора.</w:t>
            </w:r>
          </w:p>
        </w:tc>
      </w:tr>
      <w:tr w:rsidR="002927B0" w:rsidTr="007A4F0F">
        <w:tc>
          <w:tcPr>
            <w:tcW w:w="2640" w:type="dxa"/>
          </w:tcPr>
          <w:p w:rsidR="002927B0" w:rsidRPr="00F35077" w:rsidRDefault="002927B0" w:rsidP="00C0601F">
            <w:pPr>
              <w:rPr>
                <w:rFonts w:ascii="Times New Roman" w:hAnsi="Times New Roman" w:cs="Times New Roman"/>
                <w:sz w:val="28"/>
                <w:szCs w:val="28"/>
              </w:rPr>
            </w:pPr>
            <w:r>
              <w:rPr>
                <w:rFonts w:ascii="Times New Roman" w:hAnsi="Times New Roman" w:cs="Times New Roman"/>
                <w:sz w:val="28"/>
                <w:szCs w:val="28"/>
              </w:rPr>
              <w:t>26.04</w:t>
            </w:r>
          </w:p>
        </w:tc>
        <w:tc>
          <w:tcPr>
            <w:tcW w:w="6621"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Пословицы. Развитие зрительной памяти. Развитие вербально-смыслового анализа. Развитие пространственных представлений</w:t>
            </w:r>
          </w:p>
        </w:tc>
      </w:tr>
      <w:tr w:rsidR="002927B0" w:rsidTr="007A4F0F">
        <w:tc>
          <w:tcPr>
            <w:tcW w:w="2640"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10.05</w:t>
            </w:r>
          </w:p>
        </w:tc>
        <w:tc>
          <w:tcPr>
            <w:tcW w:w="6621" w:type="dxa"/>
          </w:tcPr>
          <w:p w:rsidR="002927B0" w:rsidRDefault="002927B0" w:rsidP="00C0601F">
            <w:pPr>
              <w:autoSpaceDE w:val="0"/>
              <w:autoSpaceDN w:val="0"/>
              <w:adjustRightInd w:val="0"/>
              <w:jc w:val="both"/>
              <w:rPr>
                <w:rFonts w:ascii="Times New Roman" w:hAnsi="Times New Roman" w:cs="Times New Roman"/>
                <w:sz w:val="28"/>
                <w:szCs w:val="28"/>
              </w:rPr>
            </w:pPr>
            <w:r w:rsidRPr="00E03774">
              <w:rPr>
                <w:rFonts w:ascii="Times New Roman" w:hAnsi="Times New Roman" w:cs="Times New Roman"/>
                <w:sz w:val="28"/>
                <w:szCs w:val="28"/>
              </w:rPr>
              <w:t>Дело мастера боится</w:t>
            </w:r>
            <w:r>
              <w:rPr>
                <w:rFonts w:ascii="Times New Roman" w:hAnsi="Times New Roman" w:cs="Times New Roman"/>
                <w:sz w:val="28"/>
                <w:szCs w:val="28"/>
              </w:rPr>
              <w:t>.</w:t>
            </w:r>
            <w:r w:rsidRPr="00E03774">
              <w:rPr>
                <w:rFonts w:ascii="Times New Roman" w:hAnsi="Times New Roman" w:cs="Times New Roman"/>
                <w:sz w:val="28"/>
                <w:szCs w:val="28"/>
              </w:rPr>
              <w:t xml:space="preserve"> Развитие речи, </w:t>
            </w:r>
            <w:r w:rsidRPr="00E03774">
              <w:rPr>
                <w:rFonts w:ascii="Times New Roman" w:hAnsi="Times New Roman" w:cs="Times New Roman"/>
                <w:sz w:val="28"/>
                <w:szCs w:val="28"/>
              </w:rPr>
              <w:lastRenderedPageBreak/>
              <w:t>коммуникативных навыков, обогащение словаря, расширение кругозора.</w:t>
            </w:r>
          </w:p>
        </w:tc>
      </w:tr>
      <w:tr w:rsidR="002927B0" w:rsidTr="007A4F0F">
        <w:tc>
          <w:tcPr>
            <w:tcW w:w="2640"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lastRenderedPageBreak/>
              <w:t>17.05</w:t>
            </w:r>
          </w:p>
        </w:tc>
        <w:tc>
          <w:tcPr>
            <w:tcW w:w="6621"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Итоговая диагностика ВПФ</w:t>
            </w:r>
          </w:p>
        </w:tc>
      </w:tr>
      <w:tr w:rsidR="002927B0" w:rsidTr="007A4F0F">
        <w:tc>
          <w:tcPr>
            <w:tcW w:w="2640" w:type="dxa"/>
          </w:tcPr>
          <w:p w:rsidR="002927B0" w:rsidRDefault="002927B0" w:rsidP="00C0601F">
            <w:pPr>
              <w:jc w:val="both"/>
              <w:rPr>
                <w:rFonts w:ascii="Times New Roman" w:hAnsi="Times New Roman" w:cs="Times New Roman"/>
                <w:sz w:val="28"/>
                <w:szCs w:val="28"/>
              </w:rPr>
            </w:pPr>
            <w:r>
              <w:rPr>
                <w:rFonts w:ascii="Times New Roman" w:hAnsi="Times New Roman" w:cs="Times New Roman"/>
                <w:sz w:val="28"/>
                <w:szCs w:val="28"/>
              </w:rPr>
              <w:t>24.05</w:t>
            </w:r>
          </w:p>
        </w:tc>
        <w:tc>
          <w:tcPr>
            <w:tcW w:w="6621" w:type="dxa"/>
          </w:tcPr>
          <w:p w:rsidR="002927B0" w:rsidRDefault="002927B0" w:rsidP="00C0601F">
            <w:pPr>
              <w:rPr>
                <w:rFonts w:ascii="Times New Roman" w:hAnsi="Times New Roman" w:cs="Times New Roman"/>
                <w:sz w:val="28"/>
                <w:szCs w:val="28"/>
              </w:rPr>
            </w:pPr>
            <w:r>
              <w:rPr>
                <w:rFonts w:ascii="Times New Roman" w:hAnsi="Times New Roman" w:cs="Times New Roman"/>
                <w:sz w:val="28"/>
                <w:szCs w:val="28"/>
              </w:rPr>
              <w:t>Итоговая диагностика ЭВС</w:t>
            </w:r>
          </w:p>
        </w:tc>
      </w:tr>
    </w:tbl>
    <w:p w:rsidR="00EF55FD" w:rsidRPr="002927B0" w:rsidRDefault="002927B0">
      <w:pPr>
        <w:rPr>
          <w:rFonts w:ascii="Times New Roman" w:hAnsi="Times New Roman" w:cs="Times New Roman"/>
          <w:b/>
          <w:sz w:val="28"/>
          <w:szCs w:val="28"/>
        </w:rPr>
      </w:pPr>
      <w:r w:rsidRPr="002927B0">
        <w:rPr>
          <w:rFonts w:ascii="Times New Roman" w:hAnsi="Times New Roman" w:cs="Times New Roman"/>
          <w:b/>
          <w:sz w:val="28"/>
          <w:szCs w:val="28"/>
        </w:rPr>
        <w:t>Итого 34 часа</w:t>
      </w:r>
    </w:p>
    <w:sectPr w:rsidR="00EF55FD" w:rsidRPr="002927B0" w:rsidSect="00184DB3">
      <w:footerReference w:type="default" r:id="rId8"/>
      <w:pgSz w:w="11906" w:h="16838"/>
      <w:pgMar w:top="709" w:right="991"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151" w:rsidRDefault="008B3151" w:rsidP="0053768A">
      <w:pPr>
        <w:spacing w:after="0" w:line="240" w:lineRule="auto"/>
      </w:pPr>
      <w:r>
        <w:separator/>
      </w:r>
    </w:p>
  </w:endnote>
  <w:endnote w:type="continuationSeparator" w:id="0">
    <w:p w:rsidR="008B3151" w:rsidRDefault="008B3151" w:rsidP="005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53717"/>
      <w:docPartObj>
        <w:docPartGallery w:val="Page Numbers (Bottom of Page)"/>
        <w:docPartUnique/>
      </w:docPartObj>
    </w:sdtPr>
    <w:sdtEndPr/>
    <w:sdtContent>
      <w:p w:rsidR="008B4204" w:rsidRDefault="008B4204">
        <w:pPr>
          <w:pStyle w:val="a7"/>
          <w:jc w:val="center"/>
        </w:pPr>
        <w:r>
          <w:fldChar w:fldCharType="begin"/>
        </w:r>
        <w:r>
          <w:instrText>PAGE   \* MERGEFORMAT</w:instrText>
        </w:r>
        <w:r>
          <w:fldChar w:fldCharType="separate"/>
        </w:r>
        <w:r w:rsidR="00E40973">
          <w:rPr>
            <w:noProof/>
          </w:rPr>
          <w:t>3</w:t>
        </w:r>
        <w:r>
          <w:fldChar w:fldCharType="end"/>
        </w:r>
      </w:p>
    </w:sdtContent>
  </w:sdt>
  <w:p w:rsidR="008B4204" w:rsidRDefault="008B42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151" w:rsidRDefault="008B3151" w:rsidP="0053768A">
      <w:pPr>
        <w:spacing w:after="0" w:line="240" w:lineRule="auto"/>
      </w:pPr>
      <w:r>
        <w:separator/>
      </w:r>
    </w:p>
  </w:footnote>
  <w:footnote w:type="continuationSeparator" w:id="0">
    <w:p w:rsidR="008B3151" w:rsidRDefault="008B3151" w:rsidP="00537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FBF6B8AE"/>
    <w:name w:val="WW8Num39"/>
    <w:lvl w:ilvl="0">
      <w:start w:val="1"/>
      <w:numFmt w:val="decimal"/>
      <w:lvlText w:val="%1."/>
      <w:lvlJc w:val="left"/>
      <w:pPr>
        <w:tabs>
          <w:tab w:val="num" w:pos="1428"/>
        </w:tabs>
        <w:ind w:left="1428"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A9104C"/>
    <w:multiLevelType w:val="hybridMultilevel"/>
    <w:tmpl w:val="DF2C1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D05EDE"/>
    <w:multiLevelType w:val="hybridMultilevel"/>
    <w:tmpl w:val="7C9831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E67DF7"/>
    <w:multiLevelType w:val="hybridMultilevel"/>
    <w:tmpl w:val="61A220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EBA2409"/>
    <w:multiLevelType w:val="hybridMultilevel"/>
    <w:tmpl w:val="BC44F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23B2645"/>
    <w:multiLevelType w:val="hybridMultilevel"/>
    <w:tmpl w:val="AEB8685C"/>
    <w:lvl w:ilvl="0" w:tplc="1C1A6F80">
      <w:start w:val="1"/>
      <w:numFmt w:val="decimal"/>
      <w:lvlText w:val="%1."/>
      <w:lvlJc w:val="left"/>
      <w:pPr>
        <w:tabs>
          <w:tab w:val="num" w:pos="900"/>
        </w:tabs>
        <w:ind w:left="900" w:hanging="360"/>
      </w:pPr>
    </w:lvl>
    <w:lvl w:ilvl="1" w:tplc="04190005">
      <w:start w:val="1"/>
      <w:numFmt w:val="bullet"/>
      <w:lvlText w:val=""/>
      <w:lvlJc w:val="left"/>
      <w:pPr>
        <w:tabs>
          <w:tab w:val="num" w:pos="1620"/>
        </w:tabs>
        <w:ind w:left="1620" w:hanging="360"/>
      </w:pPr>
      <w:rPr>
        <w:rFonts w:ascii="Wingdings" w:hAnsi="Wingding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43EA3B3E"/>
    <w:multiLevelType w:val="hybridMultilevel"/>
    <w:tmpl w:val="05329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751F74"/>
    <w:multiLevelType w:val="hybridMultilevel"/>
    <w:tmpl w:val="ACF02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17F67BE"/>
    <w:multiLevelType w:val="hybridMultilevel"/>
    <w:tmpl w:val="826C0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7DE51AD"/>
    <w:multiLevelType w:val="hybridMultilevel"/>
    <w:tmpl w:val="22300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F732633"/>
    <w:multiLevelType w:val="hybridMultilevel"/>
    <w:tmpl w:val="3912D5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6"/>
  </w:num>
  <w:num w:numId="7">
    <w:abstractNumId w:val="3"/>
  </w:num>
  <w:num w:numId="8">
    <w:abstractNumId w:val="7"/>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8A"/>
    <w:rsid w:val="000046BC"/>
    <w:rsid w:val="00005325"/>
    <w:rsid w:val="00033FA5"/>
    <w:rsid w:val="00035CE3"/>
    <w:rsid w:val="000836C5"/>
    <w:rsid w:val="000B75BF"/>
    <w:rsid w:val="000E0069"/>
    <w:rsid w:val="00115366"/>
    <w:rsid w:val="001239AB"/>
    <w:rsid w:val="001334E8"/>
    <w:rsid w:val="00184DB3"/>
    <w:rsid w:val="001A1E71"/>
    <w:rsid w:val="001B0773"/>
    <w:rsid w:val="001C0E1E"/>
    <w:rsid w:val="001D44A5"/>
    <w:rsid w:val="001E7174"/>
    <w:rsid w:val="001F72DC"/>
    <w:rsid w:val="0023569F"/>
    <w:rsid w:val="0024492D"/>
    <w:rsid w:val="00262668"/>
    <w:rsid w:val="002927B0"/>
    <w:rsid w:val="002942C4"/>
    <w:rsid w:val="002A6913"/>
    <w:rsid w:val="002A69AC"/>
    <w:rsid w:val="002C44B0"/>
    <w:rsid w:val="002D072F"/>
    <w:rsid w:val="003217C7"/>
    <w:rsid w:val="0032697D"/>
    <w:rsid w:val="00333918"/>
    <w:rsid w:val="0036273D"/>
    <w:rsid w:val="00367008"/>
    <w:rsid w:val="003678EA"/>
    <w:rsid w:val="0039045A"/>
    <w:rsid w:val="00390F5A"/>
    <w:rsid w:val="003B3543"/>
    <w:rsid w:val="003F206D"/>
    <w:rsid w:val="004147AB"/>
    <w:rsid w:val="00426067"/>
    <w:rsid w:val="0042780E"/>
    <w:rsid w:val="00465FD3"/>
    <w:rsid w:val="004678BA"/>
    <w:rsid w:val="0047724E"/>
    <w:rsid w:val="00485DAA"/>
    <w:rsid w:val="004A1625"/>
    <w:rsid w:val="004B4880"/>
    <w:rsid w:val="004B7466"/>
    <w:rsid w:val="004E03F7"/>
    <w:rsid w:val="004E16AF"/>
    <w:rsid w:val="004F4A3D"/>
    <w:rsid w:val="00512949"/>
    <w:rsid w:val="00521DBA"/>
    <w:rsid w:val="00533396"/>
    <w:rsid w:val="0053768A"/>
    <w:rsid w:val="0058262B"/>
    <w:rsid w:val="005A04F6"/>
    <w:rsid w:val="005E096E"/>
    <w:rsid w:val="005F0763"/>
    <w:rsid w:val="005F5D9E"/>
    <w:rsid w:val="00600A5D"/>
    <w:rsid w:val="00606A76"/>
    <w:rsid w:val="00615208"/>
    <w:rsid w:val="00637C11"/>
    <w:rsid w:val="0064724B"/>
    <w:rsid w:val="006722D7"/>
    <w:rsid w:val="00677A82"/>
    <w:rsid w:val="006A3006"/>
    <w:rsid w:val="006E6762"/>
    <w:rsid w:val="00701558"/>
    <w:rsid w:val="00712D42"/>
    <w:rsid w:val="00732247"/>
    <w:rsid w:val="00733F11"/>
    <w:rsid w:val="007404D8"/>
    <w:rsid w:val="0075002A"/>
    <w:rsid w:val="00767AEF"/>
    <w:rsid w:val="00773930"/>
    <w:rsid w:val="007A258F"/>
    <w:rsid w:val="007A4F0F"/>
    <w:rsid w:val="007B46FA"/>
    <w:rsid w:val="007C0B5D"/>
    <w:rsid w:val="007D2CAF"/>
    <w:rsid w:val="00805A65"/>
    <w:rsid w:val="00820949"/>
    <w:rsid w:val="0083211D"/>
    <w:rsid w:val="0085339B"/>
    <w:rsid w:val="00861B21"/>
    <w:rsid w:val="00886D0D"/>
    <w:rsid w:val="008B3151"/>
    <w:rsid w:val="008B4204"/>
    <w:rsid w:val="008F1C4E"/>
    <w:rsid w:val="00961B8C"/>
    <w:rsid w:val="00985331"/>
    <w:rsid w:val="009B4181"/>
    <w:rsid w:val="009C0DF0"/>
    <w:rsid w:val="009C554F"/>
    <w:rsid w:val="009C58F7"/>
    <w:rsid w:val="009D13BA"/>
    <w:rsid w:val="00A10867"/>
    <w:rsid w:val="00A3419D"/>
    <w:rsid w:val="00A55578"/>
    <w:rsid w:val="00A777A3"/>
    <w:rsid w:val="00AE5D87"/>
    <w:rsid w:val="00B40384"/>
    <w:rsid w:val="00B43879"/>
    <w:rsid w:val="00B72C9E"/>
    <w:rsid w:val="00B77F69"/>
    <w:rsid w:val="00B9476B"/>
    <w:rsid w:val="00BC641D"/>
    <w:rsid w:val="00C01B8E"/>
    <w:rsid w:val="00C0601F"/>
    <w:rsid w:val="00C37069"/>
    <w:rsid w:val="00C40642"/>
    <w:rsid w:val="00C417DF"/>
    <w:rsid w:val="00C44490"/>
    <w:rsid w:val="00C92627"/>
    <w:rsid w:val="00CD0DBC"/>
    <w:rsid w:val="00CF7510"/>
    <w:rsid w:val="00D02D9C"/>
    <w:rsid w:val="00D1510C"/>
    <w:rsid w:val="00D45D03"/>
    <w:rsid w:val="00D4798F"/>
    <w:rsid w:val="00D5758B"/>
    <w:rsid w:val="00E01E96"/>
    <w:rsid w:val="00E03774"/>
    <w:rsid w:val="00E05DD3"/>
    <w:rsid w:val="00E25067"/>
    <w:rsid w:val="00E3516F"/>
    <w:rsid w:val="00E40973"/>
    <w:rsid w:val="00E42E49"/>
    <w:rsid w:val="00E5449C"/>
    <w:rsid w:val="00EA3B50"/>
    <w:rsid w:val="00EC5868"/>
    <w:rsid w:val="00ED277A"/>
    <w:rsid w:val="00EE385D"/>
    <w:rsid w:val="00EE3C6F"/>
    <w:rsid w:val="00EF0766"/>
    <w:rsid w:val="00EF1E3D"/>
    <w:rsid w:val="00EF55FD"/>
    <w:rsid w:val="00F35077"/>
    <w:rsid w:val="00F36F39"/>
    <w:rsid w:val="00F51C9D"/>
    <w:rsid w:val="00F55063"/>
    <w:rsid w:val="00F62A84"/>
    <w:rsid w:val="00F80025"/>
    <w:rsid w:val="00F9668E"/>
    <w:rsid w:val="00FD1E58"/>
    <w:rsid w:val="00FF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DBB79-6765-44F8-AD10-D77AED6E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68A"/>
    <w:pPr>
      <w:ind w:left="720"/>
      <w:contextualSpacing/>
    </w:pPr>
  </w:style>
  <w:style w:type="table" w:styleId="a4">
    <w:name w:val="Table Grid"/>
    <w:basedOn w:val="a1"/>
    <w:uiPriority w:val="59"/>
    <w:rsid w:val="00537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376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68A"/>
  </w:style>
  <w:style w:type="paragraph" w:styleId="a7">
    <w:name w:val="footer"/>
    <w:basedOn w:val="a"/>
    <w:link w:val="a8"/>
    <w:uiPriority w:val="99"/>
    <w:unhideWhenUsed/>
    <w:rsid w:val="005376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68A"/>
  </w:style>
  <w:style w:type="paragraph" w:styleId="a9">
    <w:name w:val="Balloon Text"/>
    <w:basedOn w:val="a"/>
    <w:link w:val="aa"/>
    <w:uiPriority w:val="99"/>
    <w:semiHidden/>
    <w:unhideWhenUsed/>
    <w:rsid w:val="004A16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625"/>
    <w:rPr>
      <w:rFonts w:ascii="Tahoma" w:hAnsi="Tahoma" w:cs="Tahoma"/>
      <w:sz w:val="16"/>
      <w:szCs w:val="16"/>
    </w:rPr>
  </w:style>
  <w:style w:type="table" w:customStyle="1" w:styleId="1">
    <w:name w:val="Сетка таблицы1"/>
    <w:basedOn w:val="a1"/>
    <w:next w:val="a4"/>
    <w:uiPriority w:val="59"/>
    <w:rsid w:val="008B42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5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Pages>
  <Words>4792</Words>
  <Characters>27319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PC</cp:lastModifiedBy>
  <cp:revision>78</cp:revision>
  <cp:lastPrinted>2023-09-27T03:06:00Z</cp:lastPrinted>
  <dcterms:created xsi:type="dcterms:W3CDTF">2016-09-27T06:36:00Z</dcterms:created>
  <dcterms:modified xsi:type="dcterms:W3CDTF">2023-09-27T06:07:00Z</dcterms:modified>
</cp:coreProperties>
</file>