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B41" w:rsidRDefault="005667E4" w:rsidP="00BA3B4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667E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drawing>
          <wp:inline distT="0" distB="0" distL="0" distR="0">
            <wp:extent cx="5934710" cy="8160385"/>
            <wp:effectExtent l="19050" t="0" r="8890" b="0"/>
            <wp:docPr id="1" name="Рисунок 1" descr="C:\Users\user\Pictures\2024-10-15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4-10-15_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8160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67E4" w:rsidRDefault="005667E4" w:rsidP="00BA3B4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667E4" w:rsidRDefault="005667E4" w:rsidP="00BA3B4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667E4" w:rsidRDefault="005667E4" w:rsidP="00BA3B4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BA3B41" w:rsidRDefault="00BA3B41" w:rsidP="00BA3B4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BA3B41" w:rsidRPr="00BA3B41" w:rsidRDefault="00BA3B41" w:rsidP="00BA3B4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Разработанная с учетом применения современных приборов и лабораторного оборудования цифровой лаборатории «РобикКлаб» центра «Точка роста»</w:t>
      </w:r>
    </w:p>
    <w:p w:rsidR="002404F9" w:rsidRPr="00734E69" w:rsidRDefault="002404F9" w:rsidP="00BA3B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E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курса составлена на основе следующих документов:</w:t>
      </w:r>
    </w:p>
    <w:p w:rsidR="003F2188" w:rsidRPr="00734E69" w:rsidRDefault="002404F9" w:rsidP="00BA3B4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34E6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Федеральный Закон </w:t>
      </w:r>
      <w:r w:rsidRPr="00734E6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 29.12.2012 г. №273-ФЗ «Об образовании в Российской Федерации»; </w:t>
      </w:r>
    </w:p>
    <w:p w:rsidR="002404F9" w:rsidRDefault="002404F9" w:rsidP="00BA3B4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34E6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Федеральный государственный образовательный стандарт </w:t>
      </w:r>
      <w:r w:rsidR="004A2B0D" w:rsidRPr="004A2B0D">
        <w:rPr>
          <w:rFonts w:ascii="Times New Roman" w:eastAsia="Calibri" w:hAnsi="Times New Roman" w:cs="Times New Roman"/>
          <w:sz w:val="24"/>
          <w:szCs w:val="24"/>
          <w:lang w:eastAsia="ru-RU"/>
        </w:rPr>
        <w:t>основного</w:t>
      </w:r>
      <w:r w:rsidRPr="004A2B0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общего образования</w:t>
      </w:r>
      <w:r w:rsidR="004F5229" w:rsidRPr="004F52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4F5229">
        <w:rPr>
          <w:rFonts w:ascii="Times New Roman" w:eastAsia="Calibri" w:hAnsi="Times New Roman" w:cs="Times New Roman"/>
          <w:sz w:val="24"/>
          <w:szCs w:val="24"/>
          <w:lang w:eastAsia="ru-RU"/>
        </w:rPr>
        <w:t>от 31.05.2021 № 287</w:t>
      </w:r>
      <w:r w:rsidRPr="004A2B0D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753F5D" w:rsidRPr="00753F5D" w:rsidRDefault="00753F5D" w:rsidP="00BA3B4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 w:eastAsia="ru-RU"/>
        </w:rPr>
      </w:pPr>
      <w:r w:rsidRPr="00753F5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Методические рекомендации по созданию и функционированию в общеобразова- тельных организациях, расположенных в сельской местности и малых городах, центров образования естественно-научной и технологической направленностей («Точка роста») (утверждены распоряжением Министерства просвещения Российской Федерации от 12  января 2021 г . </w:t>
      </w:r>
      <w:r w:rsidRPr="00753F5D"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№ </w:t>
      </w:r>
      <w:r w:rsidRPr="00753F5D">
        <w:rPr>
          <w:rFonts w:ascii="Times New Roman" w:eastAsia="Calibri" w:hAnsi="Times New Roman" w:cs="Times New Roman"/>
          <w:sz w:val="24"/>
          <w:szCs w:val="24"/>
          <w:lang w:eastAsia="ru-RU"/>
        </w:rPr>
        <w:t>Р</w:t>
      </w:r>
      <w:r w:rsidRPr="00753F5D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-6</w:t>
      </w:r>
      <w:proofErr w:type="gramStart"/>
      <w:r w:rsidRPr="00753F5D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) . </w:t>
      </w:r>
      <w:proofErr w:type="gramEnd"/>
      <w:r w:rsidRPr="00753F5D"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 — URL: http://www .consultant .</w:t>
      </w:r>
      <w:proofErr w:type="spellStart"/>
      <w:r w:rsidRPr="00753F5D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753F5D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/document/</w:t>
      </w:r>
      <w:proofErr w:type="spellStart"/>
      <w:r w:rsidRPr="00753F5D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cons_doc</w:t>
      </w:r>
      <w:proofErr w:type="spellEnd"/>
      <w:r w:rsidRPr="00753F5D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_ LAW_374694/</w:t>
      </w:r>
    </w:p>
    <w:p w:rsidR="003F2188" w:rsidRPr="00734E69" w:rsidRDefault="002404F9" w:rsidP="00BA3B4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34E69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 от 28.09 2020 г. №  28 «Об утверждении санитарных правил СП 2.4.3648-20  «Санитарно-эпидемиологиче</w:t>
      </w:r>
      <w:r w:rsidR="003F2188" w:rsidRPr="00734E6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ские требования к </w:t>
      </w:r>
      <w:r w:rsidRPr="00734E6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организации </w:t>
      </w:r>
      <w:r w:rsidR="003F2188" w:rsidRPr="00734E69">
        <w:rPr>
          <w:rFonts w:ascii="Times New Roman" w:eastAsia="Calibri" w:hAnsi="Times New Roman" w:cs="Times New Roman"/>
          <w:sz w:val="24"/>
          <w:szCs w:val="24"/>
          <w:lang w:eastAsia="ru-RU"/>
        </w:rPr>
        <w:t>воспитании и обучения, отдыха и оздоровления детей и молодежи</w:t>
      </w:r>
      <w:r w:rsidRPr="00734E69">
        <w:rPr>
          <w:rFonts w:ascii="Times New Roman" w:eastAsia="Calibri" w:hAnsi="Times New Roman" w:cs="Times New Roman"/>
          <w:sz w:val="24"/>
          <w:szCs w:val="24"/>
          <w:lang w:eastAsia="ru-RU"/>
        </w:rPr>
        <w:t>»;</w:t>
      </w:r>
    </w:p>
    <w:p w:rsidR="002404F9" w:rsidRDefault="002404F9" w:rsidP="00BA3B4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34E69">
        <w:rPr>
          <w:rFonts w:ascii="Times New Roman" w:eastAsia="Calibri" w:hAnsi="Times New Roman" w:cs="Times New Roman"/>
          <w:sz w:val="24"/>
          <w:szCs w:val="24"/>
          <w:lang w:eastAsia="ru-RU"/>
        </w:rPr>
        <w:t>Основная образовательная прогр</w:t>
      </w:r>
      <w:r w:rsidR="003F2188" w:rsidRPr="00734E6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амма </w:t>
      </w:r>
      <w:r w:rsidR="004A2B0D" w:rsidRPr="004A2B0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основного </w:t>
      </w:r>
      <w:r w:rsidR="003F2188" w:rsidRPr="004A2B0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общего образования</w:t>
      </w:r>
      <w:r w:rsidR="003F2188" w:rsidRPr="00734E6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МБОУ «Нижне-Есауловская СШ»</w:t>
      </w:r>
      <w:r w:rsidRPr="00734E69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697D52" w:rsidRPr="00734E69" w:rsidRDefault="002404F9" w:rsidP="00BA3B4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34E69">
        <w:rPr>
          <w:rFonts w:ascii="Times New Roman" w:eastAsia="Calibri" w:hAnsi="Times New Roman" w:cs="Times New Roman"/>
          <w:sz w:val="24"/>
          <w:szCs w:val="24"/>
          <w:lang w:eastAsia="ru-RU"/>
        </w:rPr>
        <w:t>Положение о внеурочной деятельн</w:t>
      </w:r>
      <w:r w:rsidR="003F2188" w:rsidRPr="00734E69">
        <w:rPr>
          <w:rFonts w:ascii="Times New Roman" w:eastAsia="Calibri" w:hAnsi="Times New Roman" w:cs="Times New Roman"/>
          <w:sz w:val="24"/>
          <w:szCs w:val="24"/>
          <w:lang w:eastAsia="ru-RU"/>
        </w:rPr>
        <w:t>ости МБОУ «Нижне-Есауловская СШ»</w:t>
      </w:r>
      <w:r w:rsidR="00732E1D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3F2188" w:rsidRDefault="003F2188" w:rsidP="00BA3B4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34E6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План внеурочной деятельности </w:t>
      </w:r>
      <w:r w:rsidR="004A2B0D" w:rsidRPr="004A2B0D">
        <w:rPr>
          <w:rFonts w:ascii="Times New Roman" w:eastAsia="Calibri" w:hAnsi="Times New Roman" w:cs="Times New Roman"/>
          <w:sz w:val="24"/>
          <w:szCs w:val="24"/>
          <w:lang w:eastAsia="ru-RU"/>
        </w:rPr>
        <w:t>основного</w:t>
      </w:r>
      <w:r w:rsidRPr="004A2B0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общего образования</w:t>
      </w:r>
      <w:r w:rsidRPr="00734E6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МБОУ «Нижне-Есауловская СШ»</w:t>
      </w:r>
      <w:r w:rsidR="004A2B0D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732E1D" w:rsidRDefault="00732E1D" w:rsidP="00BA3B4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Рабочей программы воспитания МБОУ </w:t>
      </w:r>
      <w:r w:rsidRPr="00734E69">
        <w:rPr>
          <w:rFonts w:ascii="Times New Roman" w:eastAsia="Calibri" w:hAnsi="Times New Roman" w:cs="Times New Roman"/>
          <w:sz w:val="24"/>
          <w:szCs w:val="24"/>
          <w:lang w:eastAsia="ru-RU"/>
        </w:rPr>
        <w:t>«Нижне-Есауловская СШ»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BF1005" w:rsidRPr="00224DCF" w:rsidRDefault="00BF1005" w:rsidP="00BA3B4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1005">
        <w:rPr>
          <w:rFonts w:ascii="Times New Roman" w:hAnsi="Times New Roman" w:cs="Times New Roman"/>
          <w:color w:val="000000"/>
          <w:sz w:val="24"/>
          <w:szCs w:val="24"/>
        </w:rPr>
        <w:t>Габриелян О.С.</w:t>
      </w:r>
      <w:r w:rsidR="00753F5D">
        <w:rPr>
          <w:rFonts w:ascii="Times New Roman" w:hAnsi="Times New Roman" w:cs="Times New Roman"/>
          <w:color w:val="000000"/>
          <w:sz w:val="24"/>
          <w:szCs w:val="24"/>
        </w:rPr>
        <w:t>, Остроумов И.Г., Сладков С.А.</w:t>
      </w:r>
      <w:r w:rsidRPr="00BF1005">
        <w:rPr>
          <w:rFonts w:ascii="Times New Roman" w:hAnsi="Times New Roman" w:cs="Times New Roman"/>
          <w:color w:val="000000"/>
          <w:sz w:val="24"/>
          <w:szCs w:val="24"/>
        </w:rPr>
        <w:t xml:space="preserve"> Химия: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Рабочие программы. 7-11</w:t>
      </w:r>
      <w:r w:rsidRPr="00BF1005">
        <w:rPr>
          <w:rFonts w:ascii="Times New Roman" w:hAnsi="Times New Roman" w:cs="Times New Roman"/>
          <w:color w:val="000000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BF1005">
        <w:rPr>
          <w:rFonts w:ascii="Times New Roman" w:hAnsi="Times New Roman" w:cs="Times New Roman"/>
          <w:color w:val="000000"/>
          <w:sz w:val="24"/>
          <w:szCs w:val="24"/>
        </w:rPr>
        <w:t>. – М.: Дрофа, 20</w:t>
      </w:r>
      <w:r>
        <w:rPr>
          <w:rFonts w:ascii="Times New Roman" w:hAnsi="Times New Roman" w:cs="Times New Roman"/>
          <w:color w:val="000000"/>
          <w:sz w:val="24"/>
          <w:szCs w:val="24"/>
        </w:rPr>
        <w:t>15.</w:t>
      </w:r>
    </w:p>
    <w:p w:rsidR="00F429B1" w:rsidRPr="00732E1D" w:rsidRDefault="00224DCF" w:rsidP="00BA3B4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Примерная рабочая программа по химии для 8-9 классов с использованием оборудования центра "Точка роста" (Методические материалы п.3</w:t>
      </w:r>
      <w:r w:rsidR="00732E1D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732E1D" w:rsidRPr="00732E1D" w:rsidRDefault="00732E1D" w:rsidP="00BA3B41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73073" w:rsidRPr="00673073" w:rsidRDefault="006C5509" w:rsidP="00BA3B4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3073">
        <w:rPr>
          <w:rFonts w:ascii="Times New Roman" w:hAnsi="Times New Roman" w:cs="Times New Roman"/>
          <w:b/>
          <w:color w:val="000000"/>
          <w:sz w:val="24"/>
          <w:szCs w:val="24"/>
        </w:rPr>
        <w:t>Актуальность курса.</w:t>
      </w:r>
      <w:r w:rsidRPr="00673073">
        <w:rPr>
          <w:rFonts w:ascii="Times New Roman" w:hAnsi="Times New Roman" w:cs="Times New Roman"/>
          <w:color w:val="22272F"/>
          <w:sz w:val="24"/>
          <w:szCs w:val="24"/>
        </w:rPr>
        <w:t xml:space="preserve"> </w:t>
      </w:r>
      <w:r w:rsidR="0042030A" w:rsidRPr="00673073">
        <w:rPr>
          <w:rFonts w:ascii="Times New Roman" w:hAnsi="Times New Roman" w:cs="Times New Roman"/>
          <w:color w:val="000000"/>
          <w:sz w:val="24"/>
          <w:szCs w:val="24"/>
        </w:rPr>
        <w:t>Данный курс внеурочной деятельности</w:t>
      </w:r>
      <w:r w:rsidR="004F5229">
        <w:rPr>
          <w:rFonts w:ascii="Times New Roman" w:hAnsi="Times New Roman" w:cs="Times New Roman"/>
          <w:color w:val="000000"/>
          <w:sz w:val="24"/>
          <w:szCs w:val="24"/>
        </w:rPr>
        <w:t>: Функциональная грамотность (естествознание)</w:t>
      </w:r>
      <w:r w:rsidR="0042030A" w:rsidRPr="00673073">
        <w:rPr>
          <w:rFonts w:ascii="Times New Roman" w:hAnsi="Times New Roman" w:cs="Times New Roman"/>
          <w:color w:val="000000"/>
          <w:sz w:val="24"/>
          <w:szCs w:val="24"/>
        </w:rPr>
        <w:t xml:space="preserve"> «Чудеса в пробирке» был создан с целью формирования интереса к химии, расширения кругозора учащихся. Он ориентирован на учащихся 7 классов, то есть такого возраста, когда интерес к окружающему миру особенно велик, а специальных знаний еще не хватает. Ребенок с рождения окружен различными веществами и должен уметь обращаться с ними.                                  С учетом психологических особенностей детей этого возраста курс построен по принципу позитивного эгоцентризма, то есть от ребенка: «Я и вещества вокруг меня».                Новизна программы состоит в личностно-ориентированном обучении. Роль учителя состоит в том, чтобы создать каждому обучающемуся все условия, для наиболее полного раскрытия и реализации его способностей. Создать такие ситуации с использованием различных методов обучения, при которых каждый обучающийся прилагает собственные творческие усилия и интеллектуальные способности при решении поставленных задач.</w:t>
      </w:r>
      <w:r w:rsidR="006967F8" w:rsidRPr="00673073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673073" w:rsidRPr="00673073">
        <w:rPr>
          <w:rFonts w:ascii="Times New Roman" w:hAnsi="Times New Roman" w:cs="Times New Roman"/>
          <w:color w:val="000000"/>
          <w:sz w:val="24"/>
          <w:szCs w:val="24"/>
        </w:rPr>
        <w:t xml:space="preserve">          Реализация </w:t>
      </w:r>
      <w:r w:rsidR="00673073">
        <w:rPr>
          <w:rFonts w:ascii="Times New Roman" w:hAnsi="Times New Roman" w:cs="Times New Roman"/>
          <w:color w:val="000000"/>
          <w:sz w:val="24"/>
          <w:szCs w:val="24"/>
        </w:rPr>
        <w:t xml:space="preserve"> данного курса </w:t>
      </w:r>
      <w:r w:rsidR="00673073" w:rsidRPr="00673073">
        <w:rPr>
          <w:rFonts w:ascii="Times New Roman" w:hAnsi="Times New Roman" w:cs="Times New Roman"/>
          <w:color w:val="000000"/>
          <w:sz w:val="24"/>
          <w:szCs w:val="24"/>
        </w:rPr>
        <w:t>возможна при оснащении школьного кабинета химии современными приборами и оборудованием, в рамках национального проекта  «Точка роста» . Внедрение</w:t>
      </w:r>
      <w:r w:rsidR="003E39AA">
        <w:rPr>
          <w:rFonts w:ascii="Times New Roman" w:hAnsi="Times New Roman" w:cs="Times New Roman"/>
          <w:color w:val="000000"/>
          <w:sz w:val="24"/>
          <w:szCs w:val="24"/>
        </w:rPr>
        <w:t xml:space="preserve"> цифрового </w:t>
      </w:r>
      <w:r w:rsidR="00673073" w:rsidRPr="00673073">
        <w:rPr>
          <w:rFonts w:ascii="Times New Roman" w:hAnsi="Times New Roman" w:cs="Times New Roman"/>
          <w:color w:val="000000"/>
          <w:sz w:val="24"/>
          <w:szCs w:val="24"/>
        </w:rPr>
        <w:t xml:space="preserve"> оборудования</w:t>
      </w:r>
      <w:r w:rsidR="00673073">
        <w:rPr>
          <w:rFonts w:ascii="Times New Roman" w:hAnsi="Times New Roman" w:cs="Times New Roman"/>
          <w:color w:val="000000"/>
          <w:sz w:val="24"/>
          <w:szCs w:val="24"/>
        </w:rPr>
        <w:t xml:space="preserve"> центра "Точка"</w:t>
      </w:r>
      <w:r w:rsidR="00673073" w:rsidRPr="00673073">
        <w:rPr>
          <w:rFonts w:ascii="Times New Roman" w:hAnsi="Times New Roman" w:cs="Times New Roman"/>
          <w:color w:val="000000"/>
          <w:sz w:val="24"/>
          <w:szCs w:val="24"/>
        </w:rPr>
        <w:t xml:space="preserve"> позволит качественно изменить процесс обучения химии . Количественные эксперименты позволят получать достоверную информацию о протекании тех или иных химических процессах, о свойствах веществ . На основе полученных экспериментальных данных обучаемые смогут самостоятельно делать выводы, обобщать результаты, выявлять закономерности, что однозначно будет способствовать повышению мотивации обучения школьников.</w:t>
      </w:r>
    </w:p>
    <w:p w:rsidR="004F5229" w:rsidRDefault="006967F8" w:rsidP="00BA3B41">
      <w:pPr>
        <w:pStyle w:val="a4"/>
        <w:spacing w:before="0" w:beforeAutospacing="0" w:after="0" w:afterAutospacing="0"/>
        <w:jc w:val="both"/>
        <w:rPr>
          <w:color w:val="000000"/>
        </w:rPr>
      </w:pPr>
      <w:r w:rsidRPr="00673073">
        <w:rPr>
          <w:color w:val="000000"/>
        </w:rPr>
        <w:t xml:space="preserve">           </w:t>
      </w:r>
      <w:r w:rsidRPr="00B54700">
        <w:rPr>
          <w:b/>
          <w:color w:val="000000"/>
        </w:rPr>
        <w:t>Цель курса</w:t>
      </w:r>
      <w:r w:rsidR="00B54700" w:rsidRPr="00B54700">
        <w:rPr>
          <w:color w:val="000000"/>
        </w:rPr>
        <w:t xml:space="preserve"> способствовать формированию у учащихся знаний и умений по химии, необходимых в повседневной жизни для безопасного обращения с веществами, используемыми в быту.                                                                                                                   </w:t>
      </w:r>
      <w:r w:rsidR="004F5229">
        <w:rPr>
          <w:color w:val="000000"/>
        </w:rPr>
        <w:t xml:space="preserve">                     </w:t>
      </w:r>
    </w:p>
    <w:p w:rsidR="006967F8" w:rsidRPr="00673073" w:rsidRDefault="006967F8" w:rsidP="00BA3B41">
      <w:pPr>
        <w:pStyle w:val="a4"/>
        <w:spacing w:before="0" w:beforeAutospacing="0" w:after="0" w:afterAutospacing="0"/>
        <w:jc w:val="both"/>
        <w:rPr>
          <w:color w:val="000000"/>
        </w:rPr>
      </w:pPr>
      <w:r w:rsidRPr="00B54700">
        <w:rPr>
          <w:b/>
          <w:color w:val="000000"/>
        </w:rPr>
        <w:t>Задачи:</w:t>
      </w:r>
      <w:r w:rsidRPr="00B54700">
        <w:rPr>
          <w:color w:val="000000"/>
        </w:rPr>
        <w:t xml:space="preserve">                                                                                                                                                     </w:t>
      </w:r>
    </w:p>
    <w:p w:rsidR="006967F8" w:rsidRDefault="006967F8" w:rsidP="00BA3B41">
      <w:pPr>
        <w:pStyle w:val="a4"/>
        <w:spacing w:before="0" w:beforeAutospacing="0" w:after="0" w:afterAutospacing="0"/>
        <w:jc w:val="both"/>
        <w:rPr>
          <w:color w:val="000000"/>
        </w:rPr>
      </w:pPr>
      <w:r w:rsidRPr="006967F8">
        <w:rPr>
          <w:b/>
          <w:i/>
          <w:iCs/>
          <w:color w:val="000000"/>
        </w:rPr>
        <w:lastRenderedPageBreak/>
        <w:t>образовательные</w:t>
      </w:r>
      <w:r w:rsidRPr="006967F8">
        <w:rPr>
          <w:b/>
          <w:color w:val="000000"/>
        </w:rPr>
        <w:t>:</w:t>
      </w:r>
      <w:r>
        <w:rPr>
          <w:color w:val="000000"/>
        </w:rPr>
        <w:t xml:space="preserve">                                                                                                                                </w:t>
      </w:r>
      <w:r w:rsidRPr="00734E69">
        <w:rPr>
          <w:color w:val="000000"/>
        </w:rPr>
        <w:t>•</w:t>
      </w:r>
      <w:r>
        <w:rPr>
          <w:color w:val="000000"/>
        </w:rPr>
        <w:t xml:space="preserve"> </w:t>
      </w:r>
      <w:r w:rsidRPr="006967F8">
        <w:rPr>
          <w:color w:val="000000"/>
        </w:rPr>
        <w:t xml:space="preserve">сформировать первичные представления о понятиях: тело, вещество, молекула, атом, химический элемент; </w:t>
      </w:r>
      <w:r>
        <w:rPr>
          <w:color w:val="000000"/>
        </w:rPr>
        <w:t xml:space="preserve">                                                                                                                                       </w:t>
      </w:r>
      <w:r w:rsidRPr="00734E69">
        <w:rPr>
          <w:color w:val="000000"/>
        </w:rPr>
        <w:t>•</w:t>
      </w:r>
      <w:r w:rsidRPr="006967F8">
        <w:rPr>
          <w:color w:val="000000"/>
        </w:rPr>
        <w:t>познакомить с простейшей классификацией веществ (по агрегатному состоянию, по составу), с описанием физических свойств знакомых веществ, с физическими явлениями и химическими реакциями;</w:t>
      </w:r>
      <w:r>
        <w:rPr>
          <w:color w:val="000000"/>
        </w:rPr>
        <w:t xml:space="preserve">                                                                                                                           </w:t>
      </w:r>
      <w:r w:rsidRPr="00734E69">
        <w:rPr>
          <w:color w:val="000000"/>
        </w:rPr>
        <w:t>•</w:t>
      </w:r>
      <w:r w:rsidRPr="006967F8">
        <w:rPr>
          <w:color w:val="000000"/>
        </w:rPr>
        <w:t>сформировать практические умения и навыки, например умение разделять смеси, используя методы отстаивания, фильтрования, выпаривания; умения наблюдать и объяснять химические явления, происходящие в природе, быту, демонстрируемые учителем; умение работать с веществами, выполнять несложные химические опыты, соблюдать правила техники безопасности;</w:t>
      </w:r>
      <w:r>
        <w:rPr>
          <w:color w:val="000000"/>
        </w:rPr>
        <w:t xml:space="preserve">                                                                                            </w:t>
      </w:r>
      <w:r w:rsidRPr="00734E69">
        <w:rPr>
          <w:color w:val="000000"/>
        </w:rPr>
        <w:t>•</w:t>
      </w:r>
      <w:r w:rsidRPr="006967F8">
        <w:rPr>
          <w:color w:val="000000"/>
        </w:rPr>
        <w:t>расширить представление учащихся о важнейших веществах, их свойствах, роли в природе и жизни человека;</w:t>
      </w:r>
      <w:r>
        <w:rPr>
          <w:color w:val="000000"/>
        </w:rPr>
        <w:t xml:space="preserve">                                                                                                                 </w:t>
      </w:r>
      <w:r w:rsidRPr="00734E69">
        <w:rPr>
          <w:color w:val="000000"/>
        </w:rPr>
        <w:t>•</w:t>
      </w:r>
      <w:r w:rsidRPr="006967F8">
        <w:rPr>
          <w:color w:val="000000"/>
        </w:rPr>
        <w:t>показать связь химии с другими науками.</w:t>
      </w:r>
      <w:r>
        <w:rPr>
          <w:color w:val="000000"/>
        </w:rPr>
        <w:t xml:space="preserve">                                                                                          </w:t>
      </w:r>
    </w:p>
    <w:p w:rsidR="006967F8" w:rsidRDefault="006967F8" w:rsidP="00BA3B41">
      <w:pPr>
        <w:pStyle w:val="a4"/>
        <w:spacing w:before="0" w:beforeAutospacing="0" w:after="0" w:afterAutospacing="0"/>
        <w:jc w:val="both"/>
        <w:rPr>
          <w:color w:val="000000"/>
        </w:rPr>
      </w:pPr>
      <w:r w:rsidRPr="006967F8">
        <w:rPr>
          <w:b/>
          <w:i/>
          <w:iCs/>
          <w:color w:val="000000"/>
        </w:rPr>
        <w:t>развивающие</w:t>
      </w:r>
      <w:r w:rsidRPr="006967F8">
        <w:rPr>
          <w:b/>
          <w:color w:val="000000"/>
        </w:rPr>
        <w:t>:</w:t>
      </w:r>
      <w:r>
        <w:rPr>
          <w:color w:val="000000"/>
        </w:rPr>
        <w:t xml:space="preserve">                                                                                                                                  </w:t>
      </w:r>
      <w:r w:rsidRPr="00734E69">
        <w:rPr>
          <w:color w:val="000000"/>
        </w:rPr>
        <w:t>•</w:t>
      </w:r>
      <w:r>
        <w:rPr>
          <w:color w:val="000000"/>
        </w:rPr>
        <w:t xml:space="preserve"> </w:t>
      </w:r>
      <w:r w:rsidRPr="006967F8">
        <w:rPr>
          <w:color w:val="000000"/>
        </w:rPr>
        <w:t>развивать познавательные интересы и интеллектуальные способности в процессе проведения химического эксперимента, самостоятельность приобретения знаний в</w:t>
      </w:r>
      <w:r>
        <w:rPr>
          <w:color w:val="000000"/>
        </w:rPr>
        <w:t xml:space="preserve"> </w:t>
      </w:r>
      <w:r w:rsidRPr="00734E69">
        <w:rPr>
          <w:color w:val="000000"/>
        </w:rPr>
        <w:t>•</w:t>
      </w:r>
      <w:r w:rsidRPr="006967F8">
        <w:rPr>
          <w:color w:val="000000"/>
        </w:rPr>
        <w:t>соответствии с возникающими жизненными потребностями; учебно-коммуникативные умения;</w:t>
      </w:r>
      <w:r>
        <w:rPr>
          <w:color w:val="000000"/>
        </w:rPr>
        <w:t xml:space="preserve">                                                                                                                                                            </w:t>
      </w:r>
      <w:r w:rsidRPr="00734E69">
        <w:rPr>
          <w:color w:val="000000"/>
        </w:rPr>
        <w:t>•</w:t>
      </w:r>
      <w:r w:rsidRPr="006967F8">
        <w:rPr>
          <w:color w:val="000000"/>
        </w:rPr>
        <w:t>навыки самостоятельной работы; расширить кругозор учащихся с привлечением дополнительных источников информации;</w:t>
      </w:r>
      <w:r>
        <w:rPr>
          <w:color w:val="000000"/>
        </w:rPr>
        <w:t xml:space="preserve">                                                                                                            </w:t>
      </w:r>
      <w:r w:rsidRPr="00734E69">
        <w:rPr>
          <w:color w:val="000000"/>
        </w:rPr>
        <w:t>•</w:t>
      </w:r>
      <w:r w:rsidRPr="006967F8">
        <w:rPr>
          <w:color w:val="000000"/>
        </w:rPr>
        <w:t>развивать умение анализировать информацию, выделять главное, интересное.</w:t>
      </w:r>
      <w:r>
        <w:rPr>
          <w:color w:val="000000"/>
        </w:rPr>
        <w:t xml:space="preserve">        </w:t>
      </w:r>
    </w:p>
    <w:p w:rsidR="00800736" w:rsidRDefault="006967F8" w:rsidP="00BA3B41">
      <w:pPr>
        <w:pStyle w:val="a4"/>
        <w:spacing w:before="0" w:beforeAutospacing="0" w:after="0" w:afterAutospacing="0"/>
        <w:jc w:val="both"/>
        <w:rPr>
          <w:color w:val="000000"/>
        </w:rPr>
      </w:pPr>
      <w:r w:rsidRPr="006967F8">
        <w:rPr>
          <w:b/>
          <w:i/>
          <w:iCs/>
          <w:color w:val="000000"/>
        </w:rPr>
        <w:t>воспитательные</w:t>
      </w:r>
      <w:r w:rsidRPr="006967F8">
        <w:rPr>
          <w:b/>
          <w:color w:val="000000"/>
        </w:rPr>
        <w:t>:</w:t>
      </w:r>
      <w:r>
        <w:rPr>
          <w:color w:val="000000"/>
        </w:rPr>
        <w:t xml:space="preserve">                                                                                                                        </w:t>
      </w:r>
      <w:r w:rsidRPr="00734E69">
        <w:rPr>
          <w:color w:val="000000"/>
        </w:rPr>
        <w:t>•</w:t>
      </w:r>
      <w:r w:rsidRPr="006967F8">
        <w:rPr>
          <w:color w:val="000000"/>
        </w:rPr>
        <w:t>способствовать пониманию необходимости бережного отношения к природным богатствам, в частности к водным ресурсам;</w:t>
      </w:r>
      <w:r>
        <w:rPr>
          <w:color w:val="000000"/>
        </w:rPr>
        <w:t xml:space="preserve">                                                                                                   </w:t>
      </w:r>
      <w:r w:rsidRPr="00734E69">
        <w:rPr>
          <w:color w:val="000000"/>
        </w:rPr>
        <w:t>•</w:t>
      </w:r>
      <w:r w:rsidRPr="006967F8">
        <w:rPr>
          <w:color w:val="000000"/>
        </w:rPr>
        <w:t>поощрять умение слушать товарищей, развивать интерес к познанию; воспитание экологической культуры.</w:t>
      </w:r>
      <w:r w:rsidR="00800736">
        <w:rPr>
          <w:color w:val="000000"/>
        </w:rPr>
        <w:t xml:space="preserve">                                                                                                                                </w:t>
      </w:r>
    </w:p>
    <w:p w:rsidR="00524DFD" w:rsidRPr="0042468E" w:rsidRDefault="0036674D" w:rsidP="00BA3B41">
      <w:pPr>
        <w:pStyle w:val="a4"/>
        <w:spacing w:before="0" w:beforeAutospacing="0" w:after="0" w:afterAutospacing="0"/>
        <w:jc w:val="both"/>
        <w:rPr>
          <w:color w:val="000000"/>
        </w:rPr>
      </w:pPr>
      <w:r w:rsidRPr="00734E69">
        <w:rPr>
          <w:b/>
          <w:color w:val="000000"/>
        </w:rPr>
        <w:t xml:space="preserve">Общая характеристика курса. </w:t>
      </w:r>
      <w:r w:rsidR="001472C9" w:rsidRPr="00734E69">
        <w:rPr>
          <w:color w:val="000000"/>
        </w:rPr>
        <w:t>Курс внеурочной деятельности</w:t>
      </w:r>
      <w:r w:rsidR="004F5229" w:rsidRPr="004F5229">
        <w:rPr>
          <w:color w:val="000000"/>
        </w:rPr>
        <w:t xml:space="preserve"> </w:t>
      </w:r>
      <w:r w:rsidR="004F5229">
        <w:rPr>
          <w:color w:val="000000"/>
        </w:rPr>
        <w:t>Функциональная грамотность (естествознание)</w:t>
      </w:r>
      <w:r w:rsidR="001472C9" w:rsidRPr="00734E69">
        <w:rPr>
          <w:color w:val="000000"/>
        </w:rPr>
        <w:t xml:space="preserve"> «</w:t>
      </w:r>
      <w:r w:rsidR="00800736">
        <w:rPr>
          <w:color w:val="000000"/>
        </w:rPr>
        <w:t>Чудеса в пробирке</w:t>
      </w:r>
      <w:r w:rsidR="001472C9" w:rsidRPr="00734E69">
        <w:rPr>
          <w:color w:val="000000"/>
        </w:rPr>
        <w:t xml:space="preserve">» предназначен для работы с учащимися </w:t>
      </w:r>
      <w:r w:rsidR="00800736">
        <w:rPr>
          <w:color w:val="000000"/>
        </w:rPr>
        <w:t>7 класса</w:t>
      </w:r>
      <w:r w:rsidR="001472C9" w:rsidRPr="00734E69">
        <w:rPr>
          <w:color w:val="000000"/>
        </w:rPr>
        <w:t xml:space="preserve"> в рамках </w:t>
      </w:r>
      <w:r w:rsidR="0009137C">
        <w:rPr>
          <w:color w:val="000000"/>
        </w:rPr>
        <w:t xml:space="preserve">общеинтеллектуального </w:t>
      </w:r>
      <w:r w:rsidR="001472C9" w:rsidRPr="00734E69">
        <w:rPr>
          <w:color w:val="000000"/>
        </w:rPr>
        <w:t>направления</w:t>
      </w:r>
      <w:r w:rsidR="00524DFD">
        <w:rPr>
          <w:color w:val="000000"/>
        </w:rPr>
        <w:t xml:space="preserve"> внеурочной деятельности.</w:t>
      </w:r>
      <w:r w:rsidR="00524DFD" w:rsidRPr="00524DFD">
        <w:rPr>
          <w:color w:val="000000"/>
        </w:rPr>
        <w:t xml:space="preserve"> </w:t>
      </w:r>
      <w:r w:rsidR="00524DFD" w:rsidRPr="0042468E">
        <w:rPr>
          <w:color w:val="000000"/>
        </w:rPr>
        <w:t xml:space="preserve">В рамках программы </w:t>
      </w:r>
      <w:r w:rsidR="00524DFD">
        <w:rPr>
          <w:color w:val="000000"/>
        </w:rPr>
        <w:t xml:space="preserve">курса </w:t>
      </w:r>
      <w:r w:rsidR="00524DFD" w:rsidRPr="0042468E">
        <w:rPr>
          <w:color w:val="000000"/>
        </w:rPr>
        <w:t>создаются условия для самореализации и саморазвития каждого ребенка на основе его возможностей во внеурочной деятельности. Содержание курса носит межпредметный характер, так как знакомит учащихся с комплексными проблемами и задачами, требующими синтеза знаний по ряду предметов (физика, биология, экология, социальные науки, история). Экология – понимание изменений в окружающей среде и организовать свое отношение к природе. Физика – физические свойства веществ, физические методы анализа вещества. История – исторические сведения из мира химии. Биология - химический состав объектов живой природы. Информатика – поиск информации в Интернете, создание и оформление презентаций, работа в текстовых и табличных редакторах.</w:t>
      </w:r>
      <w:r w:rsidR="00524DFD">
        <w:rPr>
          <w:color w:val="000000"/>
        </w:rPr>
        <w:t xml:space="preserve">                                                                  </w:t>
      </w:r>
      <w:r w:rsidR="00524DFD" w:rsidRPr="0042468E">
        <w:rPr>
          <w:color w:val="000000"/>
        </w:rPr>
        <w:t>В соответствии с возрастом применяются разнообразные формы деятельности: беседа, игра, практическая работа, эксперимент, наблюдение, экспресс-исследование, коллективные и индивидуальные исследования, самостоятельная работа, защита исследовательских работ, мини-конференция, консультация.</w:t>
      </w:r>
      <w:r w:rsidR="00524DFD">
        <w:rPr>
          <w:color w:val="000000"/>
        </w:rPr>
        <w:t xml:space="preserve"> </w:t>
      </w:r>
      <w:r w:rsidR="004F5229">
        <w:rPr>
          <w:color w:val="000000"/>
        </w:rPr>
        <w:t xml:space="preserve">                                                                                                                     </w:t>
      </w:r>
      <w:r w:rsidR="00524DFD" w:rsidRPr="0042468E">
        <w:rPr>
          <w:color w:val="000000"/>
        </w:rPr>
        <w:t xml:space="preserve">Итогом проведения лабораторных или практических работ являются отчеты с выводами, рисунками. На занятиях курса учащиеся учатся говорить, отстаивать свою точку зрения, защищать творческие работы, отвечать на вопросы. Это очень важное умение, ведь многие стесняются выступать на публике, теряются, волнуются. Для </w:t>
      </w:r>
      <w:r w:rsidR="004F5229">
        <w:rPr>
          <w:color w:val="000000"/>
        </w:rPr>
        <w:t xml:space="preserve">                                              </w:t>
      </w:r>
      <w:r w:rsidR="00524DFD" w:rsidRPr="0042468E">
        <w:rPr>
          <w:color w:val="000000"/>
        </w:rPr>
        <w:t>желающих есть возможность выступать перед слушателями. Таким образом, раскрываются все способности ребят.</w:t>
      </w:r>
    </w:p>
    <w:p w:rsidR="00524DFD" w:rsidRPr="00524DFD" w:rsidRDefault="00524DFD" w:rsidP="00BA3B41">
      <w:pPr>
        <w:pStyle w:val="a4"/>
        <w:spacing w:before="0" w:beforeAutospacing="0" w:after="0" w:afterAutospacing="0"/>
        <w:rPr>
          <w:b/>
          <w:color w:val="000000"/>
        </w:rPr>
      </w:pPr>
      <w:r w:rsidRPr="00524DFD">
        <w:rPr>
          <w:b/>
          <w:color w:val="000000"/>
        </w:rPr>
        <w:t xml:space="preserve">Методы и приемы: </w:t>
      </w:r>
    </w:p>
    <w:p w:rsidR="00524DFD" w:rsidRPr="0042468E" w:rsidRDefault="00524DFD" w:rsidP="00BA3B41">
      <w:pPr>
        <w:pStyle w:val="a4"/>
        <w:spacing w:before="0" w:beforeAutospacing="0" w:after="0" w:afterAutospacing="0"/>
        <w:rPr>
          <w:color w:val="000000"/>
        </w:rPr>
      </w:pPr>
      <w:r w:rsidRPr="0042468E">
        <w:rPr>
          <w:color w:val="000000"/>
        </w:rPr>
        <w:lastRenderedPageBreak/>
        <w:t> Программа предусматривает применение различных методов и приемов, что позволяет сделать обучение эффективным и интересным: сенсорного восприятия (лекции, просмотр видеофильмов, СД); практические (лабораторные работы, эксперименты); коммуникативные (дискуссии, беседы, ролевые игры); комбинированные (самостоятельная работа учащихся, экскурсии, инсценировки); проблемный (создание на уроке проблемной ситуации).</w:t>
      </w:r>
    </w:p>
    <w:p w:rsidR="0044770D" w:rsidRPr="00734E69" w:rsidRDefault="0036674D" w:rsidP="00BA3B41">
      <w:pPr>
        <w:pStyle w:val="a4"/>
        <w:spacing w:before="0" w:beforeAutospacing="0" w:after="0" w:afterAutospacing="0"/>
        <w:rPr>
          <w:color w:val="000000"/>
        </w:rPr>
      </w:pPr>
      <w:r w:rsidRPr="00734E69">
        <w:rPr>
          <w:b/>
          <w:spacing w:val="-5"/>
        </w:rPr>
        <w:t xml:space="preserve">Место курса в образовательной программе. </w:t>
      </w:r>
      <w:r w:rsidRPr="00734E69">
        <w:rPr>
          <w:color w:val="000000"/>
        </w:rPr>
        <w:t xml:space="preserve"> Программа курса составлена с учётом требований Федерального государственного образовательного стандарта </w:t>
      </w:r>
      <w:r w:rsidR="0009137C">
        <w:rPr>
          <w:color w:val="000000"/>
        </w:rPr>
        <w:t xml:space="preserve">основного </w:t>
      </w:r>
      <w:r w:rsidRPr="00734E69">
        <w:rPr>
          <w:color w:val="000000"/>
        </w:rPr>
        <w:t>общего образования</w:t>
      </w:r>
      <w:r w:rsidR="004F5229" w:rsidRPr="004F5229">
        <w:rPr>
          <w:rFonts w:eastAsia="Calibri"/>
        </w:rPr>
        <w:t xml:space="preserve"> </w:t>
      </w:r>
      <w:r w:rsidR="004F5229">
        <w:rPr>
          <w:rFonts w:eastAsia="Calibri"/>
        </w:rPr>
        <w:t>от 31.05.2021 № 287</w:t>
      </w:r>
      <w:r w:rsidR="00004F9B">
        <w:rPr>
          <w:color w:val="000000"/>
        </w:rPr>
        <w:t xml:space="preserve"> и</w:t>
      </w:r>
      <w:r w:rsidR="00854E90">
        <w:rPr>
          <w:color w:val="000000"/>
        </w:rPr>
        <w:t xml:space="preserve"> направлена на</w:t>
      </w:r>
      <w:r w:rsidR="0009137C">
        <w:rPr>
          <w:color w:val="000000"/>
        </w:rPr>
        <w:t xml:space="preserve"> общеинтеллектуальное развитие личности.</w:t>
      </w:r>
      <w:r w:rsidR="00854E90">
        <w:rPr>
          <w:color w:val="000000"/>
        </w:rPr>
        <w:t xml:space="preserve"> </w:t>
      </w:r>
      <w:r w:rsidR="0009137C">
        <w:rPr>
          <w:color w:val="000000"/>
        </w:rPr>
        <w:t xml:space="preserve"> </w:t>
      </w:r>
      <w:r w:rsidR="00524DFD">
        <w:rPr>
          <w:color w:val="000000"/>
        </w:rPr>
        <w:t xml:space="preserve"> </w:t>
      </w:r>
      <w:r w:rsidR="00524DFD" w:rsidRPr="0042468E">
        <w:rPr>
          <w:color w:val="000000"/>
        </w:rPr>
        <w:t>Входит в учебный план внеурочной деятельности основной образовательной программы основного общего образования МБОУ</w:t>
      </w:r>
      <w:r w:rsidR="00524DFD">
        <w:rPr>
          <w:color w:val="000000"/>
        </w:rPr>
        <w:t>"Нижне-Есауловская СШ"</w:t>
      </w:r>
      <w:r w:rsidR="00524DFD" w:rsidRPr="0042468E">
        <w:rPr>
          <w:color w:val="000000"/>
        </w:rPr>
        <w:t>.</w:t>
      </w:r>
      <w:r w:rsidR="00524DFD">
        <w:rPr>
          <w:color w:val="000000"/>
        </w:rPr>
        <w:t xml:space="preserve">                                                          </w:t>
      </w:r>
      <w:r w:rsidR="0009137C">
        <w:rPr>
          <w:color w:val="000000"/>
        </w:rPr>
        <w:t xml:space="preserve">  </w:t>
      </w:r>
      <w:r w:rsidRPr="00734E69">
        <w:rPr>
          <w:color w:val="000000"/>
        </w:rPr>
        <w:t>Курс рассчи</w:t>
      </w:r>
      <w:r w:rsidR="007A3E1B">
        <w:rPr>
          <w:color w:val="000000"/>
        </w:rPr>
        <w:t>тан на 1 ч. в неделю, всего – 34</w:t>
      </w:r>
      <w:r w:rsidRPr="00734E69">
        <w:rPr>
          <w:color w:val="000000"/>
        </w:rPr>
        <w:t xml:space="preserve"> ч.</w:t>
      </w:r>
    </w:p>
    <w:p w:rsidR="00710A59" w:rsidRDefault="00710A59" w:rsidP="00BA3B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34E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освоения</w:t>
      </w:r>
      <w:r w:rsidR="00524D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734E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курса внеурочн</w:t>
      </w:r>
      <w:r w:rsidR="00524D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ой деятельности </w:t>
      </w:r>
      <w:r w:rsidR="004F52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Функциональная грамотность (естествознание) </w:t>
      </w:r>
      <w:r w:rsidR="00524D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«Чудеса в пробирке</w:t>
      </w:r>
      <w:r w:rsidRPr="00734E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09137C" w:rsidRPr="00524DFD" w:rsidRDefault="0009137C" w:rsidP="00BA3B41">
      <w:pPr>
        <w:pStyle w:val="a4"/>
        <w:spacing w:before="0" w:beforeAutospacing="0" w:after="0" w:afterAutospacing="0"/>
        <w:rPr>
          <w:b/>
          <w:color w:val="000000"/>
        </w:rPr>
      </w:pPr>
      <w:r w:rsidRPr="00524DFD">
        <w:rPr>
          <w:b/>
          <w:i/>
          <w:iCs/>
          <w:color w:val="000000"/>
        </w:rPr>
        <w:t>в обучении:</w:t>
      </w:r>
    </w:p>
    <w:p w:rsidR="0009137C" w:rsidRPr="0042468E" w:rsidRDefault="0009137C" w:rsidP="00BA3B41">
      <w:pPr>
        <w:pStyle w:val="a4"/>
        <w:spacing w:before="0" w:beforeAutospacing="0" w:after="0" w:afterAutospacing="0"/>
        <w:rPr>
          <w:color w:val="000000"/>
        </w:rPr>
      </w:pPr>
      <w:r w:rsidRPr="0042468E">
        <w:rPr>
          <w:color w:val="000000"/>
        </w:rPr>
        <w:t>- знание правил техники безопасности при работе с веществами в химическом кабинете;</w:t>
      </w:r>
    </w:p>
    <w:p w:rsidR="0009137C" w:rsidRPr="0042468E" w:rsidRDefault="0009137C" w:rsidP="00BA3B41">
      <w:pPr>
        <w:pStyle w:val="a4"/>
        <w:spacing w:before="0" w:beforeAutospacing="0" w:after="0" w:afterAutospacing="0"/>
        <w:rPr>
          <w:color w:val="000000"/>
        </w:rPr>
      </w:pPr>
      <w:r w:rsidRPr="0042468E">
        <w:rPr>
          <w:color w:val="000000"/>
        </w:rPr>
        <w:t>- умение ставить химические эксперименты;</w:t>
      </w:r>
    </w:p>
    <w:p w:rsidR="0009137C" w:rsidRPr="0042468E" w:rsidRDefault="0009137C" w:rsidP="00BA3B41">
      <w:pPr>
        <w:pStyle w:val="a4"/>
        <w:spacing w:before="0" w:beforeAutospacing="0" w:after="0" w:afterAutospacing="0"/>
        <w:rPr>
          <w:color w:val="000000"/>
        </w:rPr>
      </w:pPr>
      <w:r w:rsidRPr="0042468E">
        <w:rPr>
          <w:color w:val="000000"/>
        </w:rPr>
        <w:t>- умение выполнять исследовательские работы и защищать их;</w:t>
      </w:r>
    </w:p>
    <w:p w:rsidR="0009137C" w:rsidRPr="0042468E" w:rsidRDefault="0009137C" w:rsidP="00BA3B41">
      <w:pPr>
        <w:pStyle w:val="a4"/>
        <w:spacing w:before="0" w:beforeAutospacing="0" w:after="0" w:afterAutospacing="0"/>
        <w:rPr>
          <w:color w:val="000000"/>
        </w:rPr>
      </w:pPr>
      <w:r w:rsidRPr="0042468E">
        <w:rPr>
          <w:color w:val="000000"/>
        </w:rPr>
        <w:t>- сложившиеся представления о будущем профессиональном выборе.</w:t>
      </w:r>
    </w:p>
    <w:p w:rsidR="0009137C" w:rsidRPr="00524DFD" w:rsidRDefault="0009137C" w:rsidP="00BA3B41">
      <w:pPr>
        <w:pStyle w:val="a4"/>
        <w:spacing w:before="0" w:beforeAutospacing="0" w:after="0" w:afterAutospacing="0"/>
        <w:rPr>
          <w:b/>
          <w:color w:val="000000"/>
        </w:rPr>
      </w:pPr>
      <w:r w:rsidRPr="00524DFD">
        <w:rPr>
          <w:b/>
          <w:i/>
          <w:iCs/>
          <w:color w:val="000000"/>
        </w:rPr>
        <w:t>в воспитании:</w:t>
      </w:r>
    </w:p>
    <w:p w:rsidR="0009137C" w:rsidRPr="0042468E" w:rsidRDefault="0009137C" w:rsidP="00BA3B41">
      <w:pPr>
        <w:pStyle w:val="a4"/>
        <w:spacing w:before="0" w:beforeAutospacing="0" w:after="0" w:afterAutospacing="0"/>
        <w:rPr>
          <w:color w:val="000000"/>
        </w:rPr>
      </w:pPr>
      <w:r w:rsidRPr="0042468E">
        <w:rPr>
          <w:color w:val="000000"/>
        </w:rPr>
        <w:t>- воспитание трудолюбия, умения работать в коллективе и самостоятельно;</w:t>
      </w:r>
    </w:p>
    <w:p w:rsidR="0009137C" w:rsidRPr="0042468E" w:rsidRDefault="0009137C" w:rsidP="00BA3B41">
      <w:pPr>
        <w:pStyle w:val="a4"/>
        <w:spacing w:before="0" w:beforeAutospacing="0" w:after="0" w:afterAutospacing="0"/>
        <w:rPr>
          <w:color w:val="000000"/>
        </w:rPr>
      </w:pPr>
      <w:r w:rsidRPr="0042468E">
        <w:rPr>
          <w:color w:val="000000"/>
        </w:rPr>
        <w:t>- воспитание воли, характера;</w:t>
      </w:r>
    </w:p>
    <w:p w:rsidR="0009137C" w:rsidRPr="0042468E" w:rsidRDefault="0009137C" w:rsidP="00BA3B41">
      <w:pPr>
        <w:pStyle w:val="a4"/>
        <w:spacing w:before="0" w:beforeAutospacing="0" w:after="0" w:afterAutospacing="0"/>
        <w:rPr>
          <w:color w:val="000000"/>
        </w:rPr>
      </w:pPr>
      <w:r w:rsidRPr="0042468E">
        <w:rPr>
          <w:color w:val="000000"/>
        </w:rPr>
        <w:t>- воспитание бережного отношения к окружающей среде.</w:t>
      </w:r>
    </w:p>
    <w:p w:rsidR="0009137C" w:rsidRPr="00524DFD" w:rsidRDefault="0009137C" w:rsidP="00BA3B41">
      <w:pPr>
        <w:pStyle w:val="a4"/>
        <w:spacing w:before="0" w:beforeAutospacing="0" w:after="0" w:afterAutospacing="0"/>
        <w:rPr>
          <w:b/>
          <w:color w:val="000000"/>
        </w:rPr>
      </w:pPr>
      <w:r w:rsidRPr="00524DFD">
        <w:rPr>
          <w:b/>
          <w:color w:val="000000"/>
        </w:rPr>
        <w:t>Педагогические технологии, используемые в обучении.</w:t>
      </w:r>
    </w:p>
    <w:p w:rsidR="0009137C" w:rsidRPr="00524DFD" w:rsidRDefault="0009137C" w:rsidP="00BA3B41">
      <w:pPr>
        <w:pStyle w:val="a4"/>
        <w:spacing w:before="0" w:beforeAutospacing="0" w:after="0" w:afterAutospacing="0"/>
        <w:rPr>
          <w:color w:val="000000"/>
        </w:rPr>
      </w:pPr>
      <w:r w:rsidRPr="00524DFD">
        <w:rPr>
          <w:iCs/>
          <w:color w:val="000000"/>
        </w:rPr>
        <w:t>Личностно – ориентированные технологии</w:t>
      </w:r>
      <w:r w:rsidR="00524DFD">
        <w:rPr>
          <w:iCs/>
          <w:color w:val="000000"/>
        </w:rPr>
        <w:t>.</w:t>
      </w:r>
    </w:p>
    <w:p w:rsidR="0009137C" w:rsidRPr="00524DFD" w:rsidRDefault="0009137C" w:rsidP="00BA3B41">
      <w:pPr>
        <w:pStyle w:val="a4"/>
        <w:spacing w:before="0" w:beforeAutospacing="0" w:after="0" w:afterAutospacing="0"/>
        <w:rPr>
          <w:color w:val="000000"/>
        </w:rPr>
      </w:pPr>
      <w:r w:rsidRPr="00524DFD">
        <w:rPr>
          <w:iCs/>
          <w:color w:val="000000"/>
        </w:rPr>
        <w:t>Игровые технологии</w:t>
      </w:r>
      <w:r w:rsidR="00524DFD">
        <w:rPr>
          <w:iCs/>
          <w:color w:val="000000"/>
        </w:rPr>
        <w:t>.</w:t>
      </w:r>
    </w:p>
    <w:p w:rsidR="0009137C" w:rsidRPr="00524DFD" w:rsidRDefault="0009137C" w:rsidP="00BA3B41">
      <w:pPr>
        <w:pStyle w:val="a4"/>
        <w:spacing w:before="0" w:beforeAutospacing="0" w:after="0" w:afterAutospacing="0"/>
        <w:rPr>
          <w:color w:val="000000"/>
        </w:rPr>
      </w:pPr>
      <w:r w:rsidRPr="00524DFD">
        <w:rPr>
          <w:iCs/>
          <w:color w:val="000000"/>
        </w:rPr>
        <w:t>Технология творческой деятельности</w:t>
      </w:r>
      <w:r w:rsidR="00524DFD">
        <w:rPr>
          <w:iCs/>
          <w:color w:val="000000"/>
        </w:rPr>
        <w:t>.</w:t>
      </w:r>
    </w:p>
    <w:p w:rsidR="0009137C" w:rsidRPr="00524DFD" w:rsidRDefault="0009137C" w:rsidP="00BA3B41">
      <w:pPr>
        <w:pStyle w:val="a4"/>
        <w:spacing w:before="0" w:beforeAutospacing="0" w:after="0" w:afterAutospacing="0"/>
        <w:rPr>
          <w:color w:val="000000"/>
        </w:rPr>
      </w:pPr>
      <w:r w:rsidRPr="00524DFD">
        <w:rPr>
          <w:iCs/>
          <w:color w:val="000000"/>
        </w:rPr>
        <w:t>Технология исследовательской деятельности</w:t>
      </w:r>
      <w:r w:rsidR="00524DFD">
        <w:rPr>
          <w:iCs/>
          <w:color w:val="000000"/>
        </w:rPr>
        <w:t>.</w:t>
      </w:r>
    </w:p>
    <w:p w:rsidR="0009137C" w:rsidRPr="00524DFD" w:rsidRDefault="0009137C" w:rsidP="00BA3B41">
      <w:pPr>
        <w:pStyle w:val="a4"/>
        <w:spacing w:before="0" w:beforeAutospacing="0" w:after="0" w:afterAutospacing="0"/>
        <w:rPr>
          <w:color w:val="000000"/>
        </w:rPr>
      </w:pPr>
      <w:r w:rsidRPr="00524DFD">
        <w:rPr>
          <w:iCs/>
          <w:color w:val="000000"/>
        </w:rPr>
        <w:t>Технология методов проекта.</w:t>
      </w:r>
    </w:p>
    <w:p w:rsidR="0009137C" w:rsidRPr="00524DFD" w:rsidRDefault="0009137C" w:rsidP="00BA3B41">
      <w:pPr>
        <w:pStyle w:val="a4"/>
        <w:spacing w:before="0" w:beforeAutospacing="0" w:after="0" w:afterAutospacing="0"/>
        <w:rPr>
          <w:b/>
          <w:color w:val="000000"/>
        </w:rPr>
      </w:pPr>
      <w:r w:rsidRPr="00524DFD">
        <w:rPr>
          <w:b/>
          <w:color w:val="000000"/>
        </w:rPr>
        <w:t>Ценностные ориентиры содержания внеурочной деятельности по химии</w:t>
      </w:r>
      <w:r w:rsidR="00524DFD" w:rsidRPr="00524DFD">
        <w:rPr>
          <w:b/>
          <w:color w:val="000000"/>
        </w:rPr>
        <w:t>.</w:t>
      </w:r>
      <w:r w:rsidR="00524DFD">
        <w:rPr>
          <w:b/>
          <w:color w:val="000000"/>
        </w:rPr>
        <w:t xml:space="preserve">                                   </w:t>
      </w:r>
      <w:r w:rsidRPr="0042468E">
        <w:rPr>
          <w:color w:val="000000"/>
        </w:rPr>
        <w:t>В качестве ценностных ориентиров выступают объекты, изучаемые на кружке, к которым у учащихся формируется ценностное отношение. При этом ведущую роль играют познавательные ценности, так как главная цель курса заключается в изучении природы.</w:t>
      </w:r>
      <w:r w:rsidR="00524DFD">
        <w:rPr>
          <w:b/>
          <w:color w:val="000000"/>
        </w:rPr>
        <w:t xml:space="preserve">      </w:t>
      </w:r>
      <w:r w:rsidRPr="00524DFD">
        <w:rPr>
          <w:b/>
          <w:color w:val="000000"/>
        </w:rPr>
        <w:t>Познавательные ценностные ориентации проявляются в признании:</w:t>
      </w:r>
      <w:r w:rsidR="00524DFD">
        <w:rPr>
          <w:b/>
          <w:color w:val="000000"/>
        </w:rPr>
        <w:t xml:space="preserve">                                            </w:t>
      </w:r>
      <w:r w:rsidR="00524DFD">
        <w:rPr>
          <w:color w:val="000000"/>
        </w:rPr>
        <w:t>-</w:t>
      </w:r>
      <w:r w:rsidRPr="0042468E">
        <w:rPr>
          <w:color w:val="000000"/>
        </w:rPr>
        <w:t>ценности научного знания, его практической значимости, достоверности;</w:t>
      </w:r>
      <w:r w:rsidR="00524DFD">
        <w:rPr>
          <w:b/>
          <w:color w:val="000000"/>
        </w:rPr>
        <w:t xml:space="preserve">                                           </w:t>
      </w:r>
      <w:r w:rsidR="00524DFD">
        <w:rPr>
          <w:color w:val="000000"/>
        </w:rPr>
        <w:t>-</w:t>
      </w:r>
      <w:r w:rsidRPr="0042468E">
        <w:rPr>
          <w:color w:val="000000"/>
        </w:rPr>
        <w:t>ценности химических методов исследования живой и неживой природы.</w:t>
      </w:r>
    </w:p>
    <w:p w:rsidR="0009137C" w:rsidRPr="0004360D" w:rsidRDefault="0009137C" w:rsidP="00BA3B41">
      <w:pPr>
        <w:pStyle w:val="a4"/>
        <w:spacing w:before="0" w:beforeAutospacing="0" w:after="0" w:afterAutospacing="0"/>
        <w:rPr>
          <w:b/>
          <w:color w:val="000000"/>
        </w:rPr>
      </w:pPr>
      <w:r w:rsidRPr="00524DFD">
        <w:rPr>
          <w:b/>
          <w:color w:val="000000"/>
        </w:rPr>
        <w:t>Развитие познавательных ценностных ориентаций содержания внеурочной деятельности по химии позволяет сформировать:</w:t>
      </w:r>
      <w:r w:rsidR="00524DFD">
        <w:rPr>
          <w:b/>
          <w:color w:val="000000"/>
        </w:rPr>
        <w:t xml:space="preserve">                                                                                        </w:t>
      </w:r>
      <w:r w:rsidR="00524DFD">
        <w:rPr>
          <w:color w:val="000000"/>
        </w:rPr>
        <w:t>-</w:t>
      </w:r>
      <w:r w:rsidRPr="0042468E">
        <w:rPr>
          <w:color w:val="000000"/>
        </w:rPr>
        <w:t>уважительное отношение к созидательной, творческой деятельности;</w:t>
      </w:r>
      <w:r w:rsidR="00524DFD">
        <w:rPr>
          <w:b/>
          <w:color w:val="000000"/>
        </w:rPr>
        <w:t xml:space="preserve">                                                    </w:t>
      </w:r>
      <w:r w:rsidR="00524DFD">
        <w:rPr>
          <w:color w:val="000000"/>
        </w:rPr>
        <w:t>-</w:t>
      </w:r>
      <w:r w:rsidRPr="0042468E">
        <w:rPr>
          <w:color w:val="000000"/>
        </w:rPr>
        <w:t>понимание необходимости здорового образа жизни;</w:t>
      </w:r>
      <w:r w:rsidR="00524DFD">
        <w:rPr>
          <w:b/>
          <w:color w:val="000000"/>
        </w:rPr>
        <w:t xml:space="preserve">                                                                              </w:t>
      </w:r>
      <w:r w:rsidR="00524DFD">
        <w:rPr>
          <w:color w:val="000000"/>
        </w:rPr>
        <w:t>-</w:t>
      </w:r>
      <w:r w:rsidRPr="0042468E">
        <w:rPr>
          <w:color w:val="000000"/>
        </w:rPr>
        <w:t>потребность в безусловном выполнении правил безопасного использования веществ в повседневной жизни;</w:t>
      </w:r>
      <w:r w:rsidR="0004360D">
        <w:rPr>
          <w:b/>
          <w:color w:val="000000"/>
        </w:rPr>
        <w:t xml:space="preserve">                                                                                                                                           </w:t>
      </w:r>
      <w:r w:rsidR="0004360D">
        <w:rPr>
          <w:color w:val="000000"/>
        </w:rPr>
        <w:t>-</w:t>
      </w:r>
      <w:r w:rsidRPr="0042468E">
        <w:rPr>
          <w:color w:val="000000"/>
        </w:rPr>
        <w:t>сознательный выбор будущей профессиональной деятельности.</w:t>
      </w:r>
      <w:r w:rsidR="0004360D">
        <w:rPr>
          <w:b/>
          <w:color w:val="000000"/>
        </w:rPr>
        <w:t xml:space="preserve">                                                       </w:t>
      </w:r>
      <w:r w:rsidR="0004360D">
        <w:rPr>
          <w:color w:val="000000"/>
        </w:rPr>
        <w:t>Данный курс</w:t>
      </w:r>
      <w:r w:rsidRPr="0042468E">
        <w:rPr>
          <w:color w:val="000000"/>
        </w:rPr>
        <w:t xml:space="preserve"> обладает возможностями для формирования коммуникативных ценностей, основу которых составляет процесс общения и грамотная речь. </w:t>
      </w:r>
      <w:r w:rsidR="0004360D">
        <w:rPr>
          <w:color w:val="000000"/>
        </w:rPr>
        <w:t xml:space="preserve">                                                                                        </w:t>
      </w:r>
      <w:r w:rsidRPr="0004360D">
        <w:rPr>
          <w:b/>
          <w:color w:val="000000"/>
        </w:rPr>
        <w:t>Коммуникативные ценностные ориентации курса способствуют:</w:t>
      </w:r>
      <w:r w:rsidR="0004360D">
        <w:rPr>
          <w:b/>
          <w:color w:val="000000"/>
        </w:rPr>
        <w:t xml:space="preserve">                                                     </w:t>
      </w:r>
      <w:r w:rsidR="0004360D">
        <w:rPr>
          <w:color w:val="000000"/>
        </w:rPr>
        <w:t>-</w:t>
      </w:r>
      <w:r w:rsidRPr="0042468E">
        <w:rPr>
          <w:color w:val="000000"/>
        </w:rPr>
        <w:t>правильному использованию химической терминологии и символики;</w:t>
      </w:r>
      <w:r w:rsidR="0004360D">
        <w:rPr>
          <w:b/>
          <w:color w:val="000000"/>
        </w:rPr>
        <w:t xml:space="preserve">                                                       </w:t>
      </w:r>
      <w:r w:rsidR="0004360D">
        <w:rPr>
          <w:color w:val="000000"/>
        </w:rPr>
        <w:t>-</w:t>
      </w:r>
      <w:r w:rsidRPr="0042468E">
        <w:rPr>
          <w:color w:val="000000"/>
        </w:rPr>
        <w:t>развитию потребности вести диалог, выслушивать мнение оппонента, участвовать в дискуссии;</w:t>
      </w:r>
      <w:r w:rsidR="0004360D">
        <w:rPr>
          <w:b/>
          <w:color w:val="000000"/>
        </w:rPr>
        <w:t xml:space="preserve">                                                                                                                                                                           </w:t>
      </w:r>
      <w:r w:rsidR="0004360D">
        <w:rPr>
          <w:color w:val="000000"/>
        </w:rPr>
        <w:t>-</w:t>
      </w:r>
      <w:r w:rsidRPr="0042468E">
        <w:rPr>
          <w:color w:val="000000"/>
        </w:rPr>
        <w:t>развитию умения открыто выражать и аргументированно отстаивать свою точку зрения.</w:t>
      </w:r>
    </w:p>
    <w:p w:rsidR="0009137C" w:rsidRPr="0004360D" w:rsidRDefault="0009137C" w:rsidP="00BA3B41">
      <w:pPr>
        <w:pStyle w:val="a4"/>
        <w:spacing w:before="0" w:beforeAutospacing="0" w:after="0" w:afterAutospacing="0"/>
        <w:rPr>
          <w:b/>
          <w:color w:val="000000"/>
        </w:rPr>
      </w:pPr>
      <w:r w:rsidRPr="0004360D">
        <w:rPr>
          <w:b/>
          <w:color w:val="000000"/>
        </w:rPr>
        <w:t>Планируемые результаты</w:t>
      </w:r>
      <w:r w:rsidR="0004360D">
        <w:rPr>
          <w:b/>
          <w:color w:val="000000"/>
        </w:rPr>
        <w:t>:</w:t>
      </w:r>
    </w:p>
    <w:p w:rsidR="0009137C" w:rsidRPr="0004360D" w:rsidRDefault="0009137C" w:rsidP="00BA3B41">
      <w:pPr>
        <w:pStyle w:val="a4"/>
        <w:spacing w:before="0" w:beforeAutospacing="0" w:after="0" w:afterAutospacing="0"/>
        <w:rPr>
          <w:b/>
          <w:color w:val="000000"/>
        </w:rPr>
      </w:pPr>
      <w:r w:rsidRPr="0004360D">
        <w:rPr>
          <w:b/>
          <w:color w:val="000000"/>
        </w:rPr>
        <w:lastRenderedPageBreak/>
        <w:t>Личностные результаты:</w:t>
      </w:r>
      <w:r w:rsidR="0004360D">
        <w:rPr>
          <w:b/>
          <w:color w:val="000000"/>
        </w:rPr>
        <w:t xml:space="preserve">                                                                                                                                           </w:t>
      </w:r>
      <w:r w:rsidR="0004360D">
        <w:rPr>
          <w:i/>
          <w:iCs/>
          <w:color w:val="000000"/>
        </w:rPr>
        <w:t xml:space="preserve">- </w:t>
      </w:r>
      <w:r w:rsidRPr="0042468E">
        <w:rPr>
          <w:i/>
          <w:iCs/>
          <w:color w:val="000000"/>
        </w:rPr>
        <w:t>в ценностно-ориентационной сфере</w:t>
      </w:r>
      <w:r w:rsidRPr="0042468E">
        <w:rPr>
          <w:color w:val="000000"/>
        </w:rPr>
        <w:t>– чувство гордости за химическую науку, гуманизм, отношение к труду, целеустремленность, самоконтроль и самооценка;</w:t>
      </w:r>
      <w:r w:rsidR="0004360D">
        <w:rPr>
          <w:b/>
          <w:color w:val="000000"/>
        </w:rPr>
        <w:t xml:space="preserve">                                                            </w:t>
      </w:r>
      <w:r w:rsidR="0004360D">
        <w:rPr>
          <w:i/>
          <w:iCs/>
          <w:color w:val="000000"/>
        </w:rPr>
        <w:t>-</w:t>
      </w:r>
      <w:r w:rsidRPr="0042468E">
        <w:rPr>
          <w:i/>
          <w:iCs/>
          <w:color w:val="000000"/>
        </w:rPr>
        <w:t>в трудовой сфере</w:t>
      </w:r>
      <w:r w:rsidRPr="0042468E">
        <w:rPr>
          <w:color w:val="000000"/>
        </w:rPr>
        <w:t>– готовность к осознанному выбору дальнейшей образовательной траектории;</w:t>
      </w:r>
      <w:r w:rsidR="0004360D">
        <w:rPr>
          <w:b/>
          <w:color w:val="000000"/>
        </w:rPr>
        <w:t xml:space="preserve">                                                                                                                                                                         </w:t>
      </w:r>
      <w:r w:rsidR="0004360D">
        <w:rPr>
          <w:i/>
          <w:iCs/>
          <w:color w:val="000000"/>
        </w:rPr>
        <w:t>-</w:t>
      </w:r>
      <w:r w:rsidRPr="0042468E">
        <w:rPr>
          <w:i/>
          <w:iCs/>
          <w:color w:val="000000"/>
        </w:rPr>
        <w:t>в познавательной (интеллектуальной) сфере</w:t>
      </w:r>
      <w:r w:rsidRPr="0042468E">
        <w:rPr>
          <w:color w:val="000000"/>
        </w:rPr>
        <w:t> – мотивация учения, умение управлять своей познавательной деятельностью.</w:t>
      </w:r>
    </w:p>
    <w:p w:rsidR="0009137C" w:rsidRPr="0004360D" w:rsidRDefault="0009137C" w:rsidP="00BA3B41">
      <w:pPr>
        <w:pStyle w:val="a4"/>
        <w:spacing w:before="0" w:beforeAutospacing="0" w:after="0" w:afterAutospacing="0"/>
        <w:rPr>
          <w:b/>
          <w:color w:val="000000"/>
        </w:rPr>
      </w:pPr>
      <w:r w:rsidRPr="0004360D">
        <w:rPr>
          <w:b/>
          <w:color w:val="000000"/>
        </w:rPr>
        <w:t>Метапредметные результаты:</w:t>
      </w:r>
      <w:r w:rsidR="0004360D">
        <w:rPr>
          <w:b/>
          <w:color w:val="000000"/>
        </w:rPr>
        <w:t xml:space="preserve">                                                                                                                        -</w:t>
      </w:r>
      <w:r w:rsidRPr="0042468E">
        <w:rPr>
          <w:color w:val="000000"/>
        </w:rPr>
        <w:t>владение универсальными естественно-научными способами деятельности: наблюдение, измерение, эксперимент, учебное исследование; применение основных методов познания;</w:t>
      </w:r>
      <w:r w:rsidR="0004360D">
        <w:rPr>
          <w:b/>
          <w:color w:val="000000"/>
        </w:rPr>
        <w:t xml:space="preserve">    </w:t>
      </w:r>
      <w:r w:rsidR="0004360D">
        <w:rPr>
          <w:color w:val="000000"/>
        </w:rPr>
        <w:t>-</w:t>
      </w:r>
      <w:r w:rsidRPr="0042468E">
        <w:rPr>
          <w:color w:val="000000"/>
        </w:rPr>
        <w:t>умение генерировать идеи и определять средства, необходимые для их реализации;</w:t>
      </w:r>
      <w:r w:rsidR="0004360D">
        <w:rPr>
          <w:b/>
          <w:color w:val="000000"/>
        </w:rPr>
        <w:t xml:space="preserve">                       </w:t>
      </w:r>
      <w:r w:rsidR="0004360D">
        <w:rPr>
          <w:color w:val="000000"/>
        </w:rPr>
        <w:t>-</w:t>
      </w:r>
      <w:r w:rsidRPr="0042468E">
        <w:rPr>
          <w:color w:val="000000"/>
        </w:rPr>
        <w:t>умение определять цели и задачи деятельности, выбирать средства реализации цели и применять их на практике;</w:t>
      </w:r>
      <w:r w:rsidR="0004360D">
        <w:rPr>
          <w:b/>
          <w:color w:val="000000"/>
        </w:rPr>
        <w:t xml:space="preserve">                                                                                                                                  </w:t>
      </w:r>
      <w:r w:rsidR="0004360D">
        <w:rPr>
          <w:color w:val="000000"/>
        </w:rPr>
        <w:t>-</w:t>
      </w:r>
      <w:r w:rsidRPr="0042468E">
        <w:rPr>
          <w:color w:val="000000"/>
        </w:rPr>
        <w:t>использование различных источников для получения химической информации.</w:t>
      </w:r>
    </w:p>
    <w:p w:rsidR="0009137C" w:rsidRPr="0004360D" w:rsidRDefault="0009137C" w:rsidP="00BA3B41">
      <w:pPr>
        <w:pStyle w:val="a4"/>
        <w:spacing w:before="0" w:beforeAutospacing="0" w:after="0" w:afterAutospacing="0"/>
        <w:rPr>
          <w:b/>
          <w:color w:val="000000"/>
        </w:rPr>
      </w:pPr>
      <w:r w:rsidRPr="0004360D">
        <w:rPr>
          <w:b/>
          <w:color w:val="000000"/>
        </w:rPr>
        <w:t>Предметные результаты:</w:t>
      </w:r>
    </w:p>
    <w:p w:rsidR="0009137C" w:rsidRPr="0004360D" w:rsidRDefault="0009137C" w:rsidP="00BA3B41">
      <w:pPr>
        <w:pStyle w:val="a4"/>
        <w:spacing w:before="0" w:beforeAutospacing="0" w:after="0" w:afterAutospacing="0"/>
        <w:rPr>
          <w:b/>
          <w:color w:val="000000"/>
        </w:rPr>
      </w:pPr>
      <w:r w:rsidRPr="0004360D">
        <w:rPr>
          <w:b/>
          <w:i/>
          <w:iCs/>
          <w:color w:val="000000"/>
        </w:rPr>
        <w:t>В познавательной сфере:</w:t>
      </w:r>
      <w:r w:rsidR="0004360D">
        <w:rPr>
          <w:b/>
          <w:color w:val="000000"/>
        </w:rPr>
        <w:t xml:space="preserve">                                                                                                                              </w:t>
      </w:r>
      <w:r w:rsidR="0004360D">
        <w:rPr>
          <w:color w:val="000000"/>
        </w:rPr>
        <w:t>-</w:t>
      </w:r>
      <w:r w:rsidRPr="0042468E">
        <w:rPr>
          <w:color w:val="000000"/>
        </w:rPr>
        <w:t>давать определения изученных понятий;</w:t>
      </w:r>
    </w:p>
    <w:p w:rsidR="0009137C" w:rsidRPr="0042468E" w:rsidRDefault="0009137C" w:rsidP="00BA3B41">
      <w:pPr>
        <w:pStyle w:val="a4"/>
        <w:spacing w:before="0" w:beforeAutospacing="0" w:after="0" w:afterAutospacing="0"/>
        <w:rPr>
          <w:color w:val="000000"/>
        </w:rPr>
      </w:pPr>
      <w:r w:rsidRPr="0042468E">
        <w:rPr>
          <w:color w:val="000000"/>
        </w:rPr>
        <w:t>описывать демонстрационные и самостоятельно проведенные эксперименты, используя для этого естественный (русский) язык и язык химии;</w:t>
      </w:r>
    </w:p>
    <w:p w:rsidR="0009137C" w:rsidRPr="0042468E" w:rsidRDefault="0009137C" w:rsidP="00BA3B41">
      <w:pPr>
        <w:pStyle w:val="a4"/>
        <w:spacing w:before="0" w:beforeAutospacing="0" w:after="0" w:afterAutospacing="0"/>
        <w:rPr>
          <w:color w:val="000000"/>
        </w:rPr>
      </w:pPr>
      <w:r w:rsidRPr="0042468E">
        <w:rPr>
          <w:color w:val="000000"/>
        </w:rPr>
        <w:t>классифицировать изученные объекты и явления;</w:t>
      </w:r>
    </w:p>
    <w:p w:rsidR="0009137C" w:rsidRPr="0042468E" w:rsidRDefault="0009137C" w:rsidP="00BA3B41">
      <w:pPr>
        <w:pStyle w:val="a4"/>
        <w:spacing w:before="0" w:beforeAutospacing="0" w:after="0" w:afterAutospacing="0"/>
        <w:rPr>
          <w:color w:val="000000"/>
        </w:rPr>
      </w:pPr>
      <w:r w:rsidRPr="0042468E">
        <w:rPr>
          <w:color w:val="000000"/>
        </w:rPr>
        <w:t>делать выводы и умозаключения из наблюдений, изученных химических закономерностей;</w:t>
      </w:r>
    </w:p>
    <w:p w:rsidR="0009137C" w:rsidRPr="0042468E" w:rsidRDefault="0009137C" w:rsidP="00BA3B41">
      <w:pPr>
        <w:pStyle w:val="a4"/>
        <w:spacing w:before="0" w:beforeAutospacing="0" w:after="0" w:afterAutospacing="0"/>
        <w:rPr>
          <w:color w:val="000000"/>
        </w:rPr>
      </w:pPr>
      <w:r w:rsidRPr="0042468E">
        <w:rPr>
          <w:color w:val="000000"/>
        </w:rPr>
        <w:t>структурировать изученный материал и химическую информацию, полученную из других источников;</w:t>
      </w:r>
    </w:p>
    <w:p w:rsidR="0009137C" w:rsidRPr="00DA6F0A" w:rsidRDefault="0009137C" w:rsidP="00BA3B41">
      <w:pPr>
        <w:pStyle w:val="a4"/>
        <w:spacing w:before="0" w:beforeAutospacing="0" w:after="0" w:afterAutospacing="0"/>
        <w:rPr>
          <w:b/>
          <w:color w:val="000000"/>
        </w:rPr>
      </w:pPr>
      <w:r w:rsidRPr="00DA6F0A">
        <w:rPr>
          <w:b/>
          <w:i/>
          <w:iCs/>
          <w:color w:val="000000"/>
        </w:rPr>
        <w:t>В ценностно-ориентационной сфере:</w:t>
      </w:r>
    </w:p>
    <w:p w:rsidR="0009137C" w:rsidRPr="0042468E" w:rsidRDefault="0009137C" w:rsidP="00BA3B41">
      <w:pPr>
        <w:pStyle w:val="a4"/>
        <w:spacing w:before="0" w:beforeAutospacing="0" w:after="0" w:afterAutospacing="0"/>
        <w:rPr>
          <w:color w:val="000000"/>
        </w:rPr>
      </w:pPr>
      <w:r w:rsidRPr="0042468E">
        <w:rPr>
          <w:color w:val="000000"/>
        </w:rPr>
        <w:t>анализировать и оценивать последствия для окружающей среды бытовой и производственной деятельности человека;</w:t>
      </w:r>
    </w:p>
    <w:p w:rsidR="0009137C" w:rsidRPr="0042468E" w:rsidRDefault="0009137C" w:rsidP="00BA3B41">
      <w:pPr>
        <w:pStyle w:val="a4"/>
        <w:spacing w:before="0" w:beforeAutospacing="0" w:after="0" w:afterAutospacing="0"/>
        <w:rPr>
          <w:color w:val="000000"/>
        </w:rPr>
      </w:pPr>
      <w:r w:rsidRPr="0042468E">
        <w:rPr>
          <w:color w:val="000000"/>
        </w:rPr>
        <w:t>разъяснять на примерах материальное единство и взаимосвязь компонентов живой и неживой природы и человека как важную часть этого единства;</w:t>
      </w:r>
    </w:p>
    <w:p w:rsidR="0009137C" w:rsidRPr="0042468E" w:rsidRDefault="0009137C" w:rsidP="00BA3B41">
      <w:pPr>
        <w:pStyle w:val="a4"/>
        <w:spacing w:before="0" w:beforeAutospacing="0" w:after="0" w:afterAutospacing="0"/>
        <w:rPr>
          <w:color w:val="000000"/>
        </w:rPr>
      </w:pPr>
      <w:r w:rsidRPr="0042468E">
        <w:rPr>
          <w:color w:val="000000"/>
        </w:rPr>
        <w:t>строить свое поведение в соответствии с принципами бережного отношения к природе.</w:t>
      </w:r>
    </w:p>
    <w:p w:rsidR="0009137C" w:rsidRPr="00DA6F0A" w:rsidRDefault="0009137C" w:rsidP="00BA3B41">
      <w:pPr>
        <w:pStyle w:val="a4"/>
        <w:spacing w:before="0" w:beforeAutospacing="0" w:after="0" w:afterAutospacing="0"/>
        <w:rPr>
          <w:b/>
          <w:color w:val="000000"/>
        </w:rPr>
      </w:pPr>
      <w:r w:rsidRPr="00DA6F0A">
        <w:rPr>
          <w:b/>
          <w:i/>
          <w:iCs/>
          <w:color w:val="000000"/>
        </w:rPr>
        <w:t>В трудовой сфере:</w:t>
      </w:r>
    </w:p>
    <w:p w:rsidR="0009137C" w:rsidRPr="0042468E" w:rsidRDefault="0009137C" w:rsidP="00BA3B41">
      <w:pPr>
        <w:pStyle w:val="a4"/>
        <w:spacing w:before="0" w:beforeAutospacing="0" w:after="0" w:afterAutospacing="0"/>
        <w:rPr>
          <w:color w:val="000000"/>
        </w:rPr>
      </w:pPr>
      <w:r w:rsidRPr="0042468E">
        <w:rPr>
          <w:color w:val="000000"/>
        </w:rPr>
        <w:t>Планировать и проводить химический эксперимент;</w:t>
      </w:r>
    </w:p>
    <w:p w:rsidR="0009137C" w:rsidRPr="0042468E" w:rsidRDefault="0009137C" w:rsidP="00BA3B41">
      <w:pPr>
        <w:pStyle w:val="a4"/>
        <w:spacing w:before="0" w:beforeAutospacing="0" w:after="0" w:afterAutospacing="0"/>
        <w:rPr>
          <w:color w:val="000000"/>
        </w:rPr>
      </w:pPr>
      <w:r w:rsidRPr="0042468E">
        <w:rPr>
          <w:color w:val="000000"/>
        </w:rPr>
        <w:t>Использовать вещества в соответствии с их предназначением и свойствами, описанными в инструкциях по применению.</w:t>
      </w:r>
    </w:p>
    <w:p w:rsidR="0009137C" w:rsidRPr="00DA6F0A" w:rsidRDefault="0009137C" w:rsidP="00BA3B41">
      <w:pPr>
        <w:pStyle w:val="a4"/>
        <w:spacing w:before="0" w:beforeAutospacing="0" w:after="0" w:afterAutospacing="0"/>
        <w:rPr>
          <w:b/>
          <w:color w:val="000000"/>
        </w:rPr>
      </w:pPr>
      <w:r w:rsidRPr="00DA6F0A">
        <w:rPr>
          <w:b/>
          <w:i/>
          <w:iCs/>
          <w:color w:val="000000"/>
        </w:rPr>
        <w:t>В сфере безопасности жизнедеятельности:</w:t>
      </w:r>
    </w:p>
    <w:p w:rsidR="0009137C" w:rsidRPr="0042468E" w:rsidRDefault="0009137C" w:rsidP="00BA3B41">
      <w:pPr>
        <w:pStyle w:val="a4"/>
        <w:spacing w:before="0" w:beforeAutospacing="0" w:after="0" w:afterAutospacing="0"/>
        <w:rPr>
          <w:color w:val="000000"/>
        </w:rPr>
      </w:pPr>
      <w:r w:rsidRPr="0042468E">
        <w:rPr>
          <w:color w:val="000000"/>
        </w:rPr>
        <w:t>Оказывать первую помощь при отравлениях, ожогах и других травмах, связанных с веществами и лабораторным оборудованием.</w:t>
      </w:r>
    </w:p>
    <w:p w:rsidR="0009137C" w:rsidRPr="0024085F" w:rsidRDefault="0009137C" w:rsidP="00BA3B41">
      <w:pPr>
        <w:pStyle w:val="a4"/>
        <w:spacing w:before="0" w:beforeAutospacing="0" w:after="0" w:afterAutospacing="0"/>
        <w:rPr>
          <w:b/>
          <w:color w:val="000000"/>
        </w:rPr>
      </w:pPr>
      <w:r w:rsidRPr="0004360D">
        <w:rPr>
          <w:b/>
          <w:color w:val="000000"/>
        </w:rPr>
        <w:t>Структура курса</w:t>
      </w:r>
      <w:r w:rsidR="00256244">
        <w:rPr>
          <w:b/>
          <w:color w:val="000000"/>
        </w:rPr>
        <w:t xml:space="preserve">, </w:t>
      </w:r>
      <w:r w:rsidR="0004360D" w:rsidRPr="0024085F">
        <w:rPr>
          <w:b/>
          <w:color w:val="000000"/>
        </w:rPr>
        <w:t>7</w:t>
      </w:r>
      <w:r w:rsidRPr="0024085F">
        <w:rPr>
          <w:b/>
          <w:color w:val="000000"/>
        </w:rPr>
        <w:t xml:space="preserve"> класс</w:t>
      </w:r>
      <w:r w:rsidR="00256244">
        <w:rPr>
          <w:b/>
          <w:color w:val="000000"/>
        </w:rPr>
        <w:t xml:space="preserve"> </w:t>
      </w:r>
      <w:r w:rsidR="007A3E1B">
        <w:rPr>
          <w:b/>
          <w:color w:val="000000"/>
        </w:rPr>
        <w:t>(Первый год занятий - 34 часа</w:t>
      </w:r>
      <w:r w:rsidRPr="0024085F">
        <w:rPr>
          <w:b/>
          <w:color w:val="000000"/>
        </w:rPr>
        <w:t>)</w:t>
      </w:r>
    </w:p>
    <w:p w:rsidR="0009137C" w:rsidRPr="0042468E" w:rsidRDefault="00C75CD2" w:rsidP="00BA3B41">
      <w:pPr>
        <w:pStyle w:val="a4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  В 7</w:t>
      </w:r>
      <w:r w:rsidR="0009137C" w:rsidRPr="0042468E">
        <w:rPr>
          <w:color w:val="000000"/>
        </w:rPr>
        <w:t xml:space="preserve"> классе начинается пропедевтическая химическая подготовка учащихся. Химические знания, вводимые на этом этапе, служат решению задачи формирования у школьников первоначального целостного представления о мире.</w:t>
      </w:r>
      <w:r>
        <w:rPr>
          <w:color w:val="000000"/>
        </w:rPr>
        <w:t xml:space="preserve">    </w:t>
      </w:r>
      <w:r w:rsidR="0009137C" w:rsidRPr="0042468E">
        <w:rPr>
          <w:color w:val="000000"/>
        </w:rPr>
        <w:t>В процессе пропедевтической подготовки учащиеся должны получить представление о составе и свойствах некоторых веществ, а также первоначальные сведения о химических элементах, символах химических элементов, химических формулах, простых и сложных веществах, химических явлениях, реакциях соединения и разложения.</w:t>
      </w:r>
      <w:r>
        <w:rPr>
          <w:color w:val="000000"/>
        </w:rPr>
        <w:t xml:space="preserve">                                                                  </w:t>
      </w:r>
      <w:r w:rsidR="0009137C" w:rsidRPr="0042468E">
        <w:rPr>
          <w:color w:val="000000"/>
        </w:rPr>
        <w:t>К</w:t>
      </w:r>
      <w:r>
        <w:rPr>
          <w:color w:val="000000"/>
        </w:rPr>
        <w:t xml:space="preserve">урс </w:t>
      </w:r>
      <w:r w:rsidR="0009137C" w:rsidRPr="0042468E">
        <w:rPr>
          <w:color w:val="000000"/>
        </w:rPr>
        <w:t xml:space="preserve"> «Чудеса в пробирке» направлен на то, чтобы познакомить детей с основами новой, неизвестной для них науки химией, развить интерес к дальнейшему более глубокому изучению предмета.</w:t>
      </w:r>
      <w:r>
        <w:rPr>
          <w:color w:val="000000"/>
        </w:rPr>
        <w:t xml:space="preserve">                                                                                                                                           </w:t>
      </w:r>
      <w:r w:rsidR="0009137C" w:rsidRPr="0042468E">
        <w:rPr>
          <w:color w:val="000000"/>
        </w:rPr>
        <w:t xml:space="preserve">Изучив данный курс, школьники будут знать такие понятия, как тело, вещество, свойства вещества, атом, молекула, химический элемент, простое и сложное вещество, металлы и неметаллы; о составе и свойствах веществ и предметах, окружающих их в повседневной жизни. Данный курс дает навыки проводить опыты, практические работы, наблюдения, </w:t>
      </w:r>
      <w:r w:rsidR="0009137C" w:rsidRPr="0042468E">
        <w:rPr>
          <w:color w:val="000000"/>
        </w:rPr>
        <w:lastRenderedPageBreak/>
        <w:t>эксперименты, расширяет кругозор. Учитывая возраст учащихся, материал дается в игровой форме, домашних заданий нет.</w:t>
      </w:r>
    </w:p>
    <w:p w:rsidR="0009137C" w:rsidRPr="003076DE" w:rsidRDefault="00F70AC4" w:rsidP="00BA3B41">
      <w:pPr>
        <w:pStyle w:val="a4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>Введение - 1</w:t>
      </w:r>
      <w:r w:rsidR="00800A0A">
        <w:rPr>
          <w:b/>
          <w:color w:val="000000"/>
        </w:rPr>
        <w:t>ч</w:t>
      </w:r>
      <w:r w:rsidR="00C75CD2">
        <w:rPr>
          <w:b/>
          <w:color w:val="000000"/>
        </w:rPr>
        <w:t xml:space="preserve">.                                                                                                                                                </w:t>
      </w:r>
      <w:r w:rsidR="0009137C" w:rsidRPr="0042468E">
        <w:rPr>
          <w:color w:val="000000"/>
        </w:rPr>
        <w:t xml:space="preserve">Химия – наука о веществах. Вещества вокруг нас. </w:t>
      </w:r>
      <w:r w:rsidR="003076DE">
        <w:rPr>
          <w:color w:val="000000"/>
        </w:rPr>
        <w:t>Вещества: простые и сложные</w:t>
      </w:r>
      <w:r w:rsidR="00B54700">
        <w:rPr>
          <w:color w:val="000000"/>
        </w:rPr>
        <w:t>.</w:t>
      </w:r>
      <w:r w:rsidR="003076DE">
        <w:rPr>
          <w:color w:val="000000"/>
        </w:rPr>
        <w:t xml:space="preserve">                       </w:t>
      </w:r>
      <w:r w:rsidR="0009137C" w:rsidRPr="003076DE">
        <w:rPr>
          <w:b/>
          <w:color w:val="000000"/>
        </w:rPr>
        <w:t>Тема №1 </w:t>
      </w:r>
      <w:r w:rsidR="0009137C" w:rsidRPr="003076DE">
        <w:rPr>
          <w:b/>
          <w:iCs/>
          <w:color w:val="000000"/>
        </w:rPr>
        <w:t>“Химическая лаборатория” - </w:t>
      </w:r>
      <w:r>
        <w:rPr>
          <w:b/>
          <w:color w:val="000000"/>
        </w:rPr>
        <w:t>4</w:t>
      </w:r>
      <w:r w:rsidR="00800A0A">
        <w:rPr>
          <w:b/>
          <w:color w:val="000000"/>
        </w:rPr>
        <w:t xml:space="preserve"> ч</w:t>
      </w:r>
      <w:r w:rsidR="003076DE">
        <w:rPr>
          <w:b/>
          <w:color w:val="000000"/>
        </w:rPr>
        <w:t xml:space="preserve">.                                                                                              </w:t>
      </w:r>
      <w:r w:rsidR="0009137C" w:rsidRPr="0042468E">
        <w:rPr>
          <w:color w:val="000000"/>
        </w:rPr>
        <w:t xml:space="preserve">Правила техники безопасности. Химическая лаборатория. Химическая посуда. Лабораторный штатив. Спиртовка. Обращение с кислотами, щелочами, ядовитыми веществами. Меры первой помощи при химических ожогах и отравлениях. </w:t>
      </w:r>
      <w:r w:rsidR="003076DE">
        <w:rPr>
          <w:color w:val="000000"/>
        </w:rPr>
        <w:t xml:space="preserve">                                       </w:t>
      </w:r>
      <w:r w:rsidR="0009137C" w:rsidRPr="003076DE">
        <w:rPr>
          <w:b/>
          <w:color w:val="000000"/>
        </w:rPr>
        <w:t>Практические работы</w:t>
      </w:r>
      <w:r w:rsidR="003076DE">
        <w:rPr>
          <w:b/>
          <w:color w:val="000000"/>
        </w:rPr>
        <w:t>:</w:t>
      </w:r>
    </w:p>
    <w:p w:rsidR="0009137C" w:rsidRPr="00F70AC4" w:rsidRDefault="00164F2D" w:rsidP="00BA3B41">
      <w:pPr>
        <w:pStyle w:val="a4"/>
        <w:spacing w:before="0" w:beforeAutospacing="0" w:after="0" w:afterAutospacing="0"/>
        <w:rPr>
          <w:color w:val="000000"/>
        </w:rPr>
      </w:pPr>
      <w:r w:rsidRPr="00BF1005">
        <w:rPr>
          <w:b/>
          <w:color w:val="000000"/>
        </w:rPr>
        <w:t>П.Р.</w:t>
      </w:r>
      <w:r w:rsidR="0009137C" w:rsidRPr="00BF1005">
        <w:rPr>
          <w:b/>
          <w:color w:val="000000"/>
        </w:rPr>
        <w:t>№ 1</w:t>
      </w:r>
      <w:r w:rsidR="003076DE" w:rsidRPr="00BF1005">
        <w:rPr>
          <w:b/>
          <w:color w:val="000000"/>
        </w:rPr>
        <w:t>.</w:t>
      </w:r>
      <w:r w:rsidR="003076DE" w:rsidRPr="00F70AC4">
        <w:rPr>
          <w:color w:val="000000"/>
        </w:rPr>
        <w:t xml:space="preserve"> </w:t>
      </w:r>
      <w:r w:rsidR="0009137C" w:rsidRPr="00F70AC4">
        <w:rPr>
          <w:iCs/>
          <w:color w:val="000000"/>
        </w:rPr>
        <w:t>Правила ТБ при работе в кабинете химии.</w:t>
      </w:r>
    </w:p>
    <w:p w:rsidR="00F70AC4" w:rsidRPr="00F70AC4" w:rsidRDefault="00164F2D" w:rsidP="00BA3B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005">
        <w:rPr>
          <w:rFonts w:ascii="Times New Roman" w:hAnsi="Times New Roman" w:cs="Times New Roman"/>
          <w:b/>
          <w:color w:val="000000"/>
          <w:sz w:val="24"/>
          <w:szCs w:val="24"/>
        </w:rPr>
        <w:t>П.Р.</w:t>
      </w:r>
      <w:r w:rsidR="0009137C" w:rsidRPr="00BF1005">
        <w:rPr>
          <w:rFonts w:ascii="Times New Roman" w:hAnsi="Times New Roman" w:cs="Times New Roman"/>
          <w:b/>
          <w:color w:val="000000"/>
          <w:sz w:val="24"/>
          <w:szCs w:val="24"/>
        </w:rPr>
        <w:t>№2</w:t>
      </w:r>
      <w:r w:rsidR="003076DE" w:rsidRPr="00BF1005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3076DE" w:rsidRPr="00F70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9137C" w:rsidRPr="00F70AC4">
        <w:rPr>
          <w:rFonts w:ascii="Times New Roman" w:hAnsi="Times New Roman" w:cs="Times New Roman"/>
          <w:iCs/>
          <w:color w:val="000000"/>
          <w:sz w:val="24"/>
          <w:szCs w:val="24"/>
        </w:rPr>
        <w:t>Знакомство с химической лабораторией</w:t>
      </w:r>
      <w:r w:rsidR="003076DE" w:rsidRPr="00F70AC4">
        <w:rPr>
          <w:rFonts w:ascii="Times New Roman" w:hAnsi="Times New Roman" w:cs="Times New Roman"/>
          <w:iCs/>
          <w:color w:val="000000"/>
          <w:sz w:val="24"/>
          <w:szCs w:val="24"/>
        </w:rPr>
        <w:t>, лабораторным оборудованием</w:t>
      </w:r>
      <w:r w:rsidR="002E1D47">
        <w:rPr>
          <w:rFonts w:ascii="Times New Roman" w:hAnsi="Times New Roman" w:cs="Times New Roman"/>
          <w:iCs/>
          <w:color w:val="000000"/>
          <w:sz w:val="24"/>
          <w:szCs w:val="24"/>
        </w:rPr>
        <w:t>.</w:t>
      </w:r>
    </w:p>
    <w:p w:rsidR="005D244A" w:rsidRPr="00F70AC4" w:rsidRDefault="00B12256" w:rsidP="00BA3B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005">
        <w:rPr>
          <w:rFonts w:ascii="Times New Roman" w:hAnsi="Times New Roman" w:cs="Times New Roman"/>
          <w:b/>
          <w:sz w:val="24"/>
          <w:szCs w:val="24"/>
        </w:rPr>
        <w:t>П.Р.</w:t>
      </w:r>
      <w:r>
        <w:rPr>
          <w:rFonts w:ascii="Times New Roman" w:hAnsi="Times New Roman" w:cs="Times New Roman"/>
          <w:b/>
          <w:sz w:val="24"/>
          <w:szCs w:val="24"/>
        </w:rPr>
        <w:t>№3</w:t>
      </w:r>
      <w:r w:rsidRPr="00BF1005">
        <w:rPr>
          <w:rFonts w:ascii="Times New Roman" w:hAnsi="Times New Roman" w:cs="Times New Roman"/>
          <w:b/>
          <w:sz w:val="24"/>
          <w:szCs w:val="24"/>
        </w:rPr>
        <w:t>.</w:t>
      </w:r>
      <w:r w:rsidRPr="00F70AC4">
        <w:rPr>
          <w:rFonts w:ascii="Times New Roman" w:hAnsi="Times New Roman" w:cs="Times New Roman"/>
          <w:sz w:val="24"/>
          <w:szCs w:val="24"/>
        </w:rPr>
        <w:t xml:space="preserve"> </w:t>
      </w:r>
      <w:r w:rsidR="005D244A" w:rsidRPr="00F70AC4">
        <w:rPr>
          <w:rFonts w:ascii="Times New Roman" w:hAnsi="Times New Roman" w:cs="Times New Roman"/>
          <w:iCs/>
          <w:color w:val="000000"/>
          <w:sz w:val="24"/>
          <w:szCs w:val="24"/>
        </w:rPr>
        <w:t>Знакомство с</w:t>
      </w:r>
      <w:r w:rsidR="005D244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цифровой </w:t>
      </w:r>
      <w:r w:rsidR="005D244A" w:rsidRPr="00F70AC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лабораторией</w:t>
      </w:r>
      <w:r w:rsidR="00AD00A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"Робиклаб</w:t>
      </w:r>
      <w:r w:rsidR="005D244A">
        <w:rPr>
          <w:rFonts w:ascii="Times New Roman" w:hAnsi="Times New Roman" w:cs="Times New Roman"/>
          <w:iCs/>
          <w:color w:val="000000"/>
          <w:sz w:val="24"/>
          <w:szCs w:val="24"/>
        </w:rPr>
        <w:t>"</w:t>
      </w:r>
      <w:r w:rsidR="005D244A" w:rsidRPr="00F70AC4">
        <w:rPr>
          <w:rFonts w:ascii="Times New Roman" w:hAnsi="Times New Roman" w:cs="Times New Roman"/>
          <w:iCs/>
          <w:color w:val="000000"/>
          <w:sz w:val="24"/>
          <w:szCs w:val="24"/>
        </w:rPr>
        <w:t>, лабораторным оборудованием</w:t>
      </w:r>
      <w:r w:rsidR="005D244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центра "Точка роста"</w:t>
      </w:r>
      <w:r w:rsidR="005D244A" w:rsidRPr="00F70AC4">
        <w:rPr>
          <w:rFonts w:ascii="Times New Roman" w:hAnsi="Times New Roman" w:cs="Times New Roman"/>
          <w:sz w:val="24"/>
          <w:szCs w:val="24"/>
        </w:rPr>
        <w:t xml:space="preserve"> </w:t>
      </w:r>
      <w:r w:rsidR="005D244A">
        <w:rPr>
          <w:rFonts w:ascii="Times New Roman" w:hAnsi="Times New Roman" w:cs="Times New Roman"/>
          <w:sz w:val="24"/>
          <w:szCs w:val="24"/>
        </w:rPr>
        <w:t>( Датчик температуры- платиновый, Датчик электропроводности, Датчик концентрации ионов, их  устройство, принципы работы)</w:t>
      </w:r>
    </w:p>
    <w:p w:rsidR="005D244A" w:rsidRPr="00F70AC4" w:rsidRDefault="00B12256" w:rsidP="00BA3B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005">
        <w:rPr>
          <w:rFonts w:ascii="Times New Roman" w:hAnsi="Times New Roman" w:cs="Times New Roman"/>
          <w:b/>
          <w:sz w:val="24"/>
          <w:szCs w:val="24"/>
        </w:rPr>
        <w:t>П.Р.</w:t>
      </w:r>
      <w:r>
        <w:rPr>
          <w:rFonts w:ascii="Times New Roman" w:hAnsi="Times New Roman" w:cs="Times New Roman"/>
          <w:b/>
          <w:sz w:val="24"/>
          <w:szCs w:val="24"/>
        </w:rPr>
        <w:t>№4</w:t>
      </w:r>
      <w:r w:rsidRPr="00BF1005">
        <w:rPr>
          <w:rFonts w:ascii="Times New Roman" w:hAnsi="Times New Roman" w:cs="Times New Roman"/>
          <w:b/>
          <w:sz w:val="24"/>
          <w:szCs w:val="24"/>
        </w:rPr>
        <w:t>.</w:t>
      </w:r>
      <w:r w:rsidRPr="00F70AC4">
        <w:rPr>
          <w:rFonts w:ascii="Times New Roman" w:hAnsi="Times New Roman" w:cs="Times New Roman"/>
          <w:sz w:val="24"/>
          <w:szCs w:val="24"/>
        </w:rPr>
        <w:t xml:space="preserve"> </w:t>
      </w:r>
      <w:r w:rsidR="005D244A" w:rsidRPr="00F70AC4">
        <w:rPr>
          <w:rFonts w:ascii="Times New Roman" w:hAnsi="Times New Roman" w:cs="Times New Roman"/>
          <w:iCs/>
          <w:color w:val="000000"/>
          <w:sz w:val="24"/>
          <w:szCs w:val="24"/>
        </w:rPr>
        <w:t>Знакомство с</w:t>
      </w:r>
      <w:r w:rsidR="005D244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цифровой </w:t>
      </w:r>
      <w:r w:rsidR="005D244A" w:rsidRPr="00F70AC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лабораторией</w:t>
      </w:r>
      <w:r w:rsidR="00AD00A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"Робиклаб</w:t>
      </w:r>
      <w:r w:rsidR="005D244A">
        <w:rPr>
          <w:rFonts w:ascii="Times New Roman" w:hAnsi="Times New Roman" w:cs="Times New Roman"/>
          <w:iCs/>
          <w:color w:val="000000"/>
          <w:sz w:val="24"/>
          <w:szCs w:val="24"/>
        </w:rPr>
        <w:t>"</w:t>
      </w:r>
      <w:r w:rsidR="005D244A" w:rsidRPr="00F70AC4">
        <w:rPr>
          <w:rFonts w:ascii="Times New Roman" w:hAnsi="Times New Roman" w:cs="Times New Roman"/>
          <w:iCs/>
          <w:color w:val="000000"/>
          <w:sz w:val="24"/>
          <w:szCs w:val="24"/>
        </w:rPr>
        <w:t>, лабораторным оборудованием</w:t>
      </w:r>
      <w:r w:rsidR="005D244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центра "Точка роста"</w:t>
      </w:r>
      <w:r w:rsidR="005D244A" w:rsidRPr="00F70AC4">
        <w:rPr>
          <w:rFonts w:ascii="Times New Roman" w:hAnsi="Times New Roman" w:cs="Times New Roman"/>
          <w:sz w:val="24"/>
          <w:szCs w:val="24"/>
        </w:rPr>
        <w:t xml:space="preserve"> </w:t>
      </w:r>
      <w:r w:rsidR="005D244A">
        <w:rPr>
          <w:rFonts w:ascii="Times New Roman" w:hAnsi="Times New Roman" w:cs="Times New Roman"/>
          <w:sz w:val="24"/>
          <w:szCs w:val="24"/>
        </w:rPr>
        <w:t>( Мультидатчик Ро</w:t>
      </w:r>
      <w:proofErr w:type="spellStart"/>
      <w:r w:rsidR="005D244A">
        <w:rPr>
          <w:rFonts w:ascii="Times New Roman" w:hAnsi="Times New Roman" w:cs="Times New Roman"/>
          <w:sz w:val="24"/>
          <w:szCs w:val="24"/>
          <w:lang w:val="en-US"/>
        </w:rPr>
        <w:t>int</w:t>
      </w:r>
      <w:proofErr w:type="spellEnd"/>
      <w:r w:rsidR="005D244A">
        <w:rPr>
          <w:rFonts w:ascii="Times New Roman" w:hAnsi="Times New Roman" w:cs="Times New Roman"/>
          <w:sz w:val="24"/>
          <w:szCs w:val="24"/>
        </w:rPr>
        <w:t xml:space="preserve">Хим-5, Датчик оптической плотности(колориметр), </w:t>
      </w:r>
      <w:r w:rsidR="005D244A" w:rsidRPr="005D244A">
        <w:rPr>
          <w:rFonts w:ascii="Times New Roman" w:hAnsi="Times New Roman" w:cs="Times New Roman"/>
          <w:sz w:val="24"/>
          <w:szCs w:val="24"/>
        </w:rPr>
        <w:t xml:space="preserve"> </w:t>
      </w:r>
      <w:r w:rsidR="005D244A">
        <w:rPr>
          <w:rFonts w:ascii="Times New Roman" w:hAnsi="Times New Roman" w:cs="Times New Roman"/>
          <w:sz w:val="24"/>
          <w:szCs w:val="24"/>
        </w:rPr>
        <w:t>их  устройство, принципы работы)</w:t>
      </w:r>
    </w:p>
    <w:p w:rsidR="00F70AC4" w:rsidRPr="00F70AC4" w:rsidRDefault="00164F2D" w:rsidP="00BA3B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005">
        <w:rPr>
          <w:rFonts w:ascii="Times New Roman" w:hAnsi="Times New Roman" w:cs="Times New Roman"/>
          <w:b/>
          <w:sz w:val="24"/>
          <w:szCs w:val="24"/>
        </w:rPr>
        <w:t>П.Р.</w:t>
      </w:r>
      <w:r w:rsidR="00B12256">
        <w:rPr>
          <w:rFonts w:ascii="Times New Roman" w:hAnsi="Times New Roman" w:cs="Times New Roman"/>
          <w:b/>
          <w:sz w:val="24"/>
          <w:szCs w:val="24"/>
        </w:rPr>
        <w:t>№5</w:t>
      </w:r>
      <w:r w:rsidR="00F70AC4" w:rsidRPr="00BF1005">
        <w:rPr>
          <w:rFonts w:ascii="Times New Roman" w:hAnsi="Times New Roman" w:cs="Times New Roman"/>
          <w:b/>
          <w:sz w:val="24"/>
          <w:szCs w:val="24"/>
        </w:rPr>
        <w:t>.</w:t>
      </w:r>
      <w:r w:rsidR="00F70AC4" w:rsidRPr="00F70AC4">
        <w:rPr>
          <w:rFonts w:ascii="Times New Roman" w:hAnsi="Times New Roman" w:cs="Times New Roman"/>
          <w:sz w:val="24"/>
          <w:szCs w:val="24"/>
        </w:rPr>
        <w:t xml:space="preserve"> Устройство и работа спиртовки. Правила работы с нагревательным прибором. Строение пламени свечи.</w:t>
      </w:r>
      <w:r w:rsidR="00E953CD" w:rsidRPr="00E953C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="00E953CD">
        <w:rPr>
          <w:rFonts w:ascii="Times New Roman" w:hAnsi="Times New Roman" w:cs="Times New Roman"/>
          <w:iCs/>
          <w:color w:val="000000"/>
          <w:sz w:val="24"/>
          <w:szCs w:val="24"/>
        </w:rPr>
        <w:t>(Ц.Л.</w:t>
      </w:r>
      <w:r w:rsidR="00AD00AA">
        <w:rPr>
          <w:rFonts w:ascii="Times New Roman" w:hAnsi="Times New Roman" w:cs="Times New Roman"/>
          <w:iCs/>
          <w:color w:val="000000"/>
          <w:sz w:val="24"/>
          <w:szCs w:val="24"/>
        </w:rPr>
        <w:t>"Робиклаб</w:t>
      </w:r>
      <w:r w:rsidR="00E953CD">
        <w:rPr>
          <w:rFonts w:ascii="Times New Roman" w:hAnsi="Times New Roman" w:cs="Times New Roman"/>
          <w:iCs/>
          <w:color w:val="000000"/>
          <w:sz w:val="24"/>
          <w:szCs w:val="24"/>
        </w:rPr>
        <w:t>"</w:t>
      </w:r>
      <w:r w:rsidR="00E953CD" w:rsidRPr="00F70AC4">
        <w:rPr>
          <w:rFonts w:ascii="Times New Roman" w:hAnsi="Times New Roman" w:cs="Times New Roman"/>
          <w:iCs/>
          <w:color w:val="000000"/>
          <w:sz w:val="24"/>
          <w:szCs w:val="24"/>
        </w:rPr>
        <w:t>, лабораторным оборудованием</w:t>
      </w:r>
      <w:r w:rsidR="00E953C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центра "Точка роста"</w:t>
      </w:r>
      <w:r w:rsidR="00E953CD" w:rsidRPr="00F70AC4">
        <w:rPr>
          <w:rFonts w:ascii="Times New Roman" w:hAnsi="Times New Roman" w:cs="Times New Roman"/>
          <w:sz w:val="24"/>
          <w:szCs w:val="24"/>
        </w:rPr>
        <w:t xml:space="preserve"> </w:t>
      </w:r>
      <w:r w:rsidR="00E953CD">
        <w:rPr>
          <w:rFonts w:ascii="Times New Roman" w:hAnsi="Times New Roman" w:cs="Times New Roman"/>
          <w:sz w:val="24"/>
          <w:szCs w:val="24"/>
        </w:rPr>
        <w:t>( Датчик температуры- платиновый)</w:t>
      </w:r>
    </w:p>
    <w:p w:rsidR="0009137C" w:rsidRDefault="00164F2D" w:rsidP="00BA3B41">
      <w:pPr>
        <w:pStyle w:val="a4"/>
        <w:spacing w:before="0" w:beforeAutospacing="0" w:after="0" w:afterAutospacing="0"/>
      </w:pPr>
      <w:r w:rsidRPr="00BF1005">
        <w:rPr>
          <w:b/>
        </w:rPr>
        <w:t>П.Р.</w:t>
      </w:r>
      <w:r w:rsidR="00B12256">
        <w:rPr>
          <w:b/>
        </w:rPr>
        <w:t>№6</w:t>
      </w:r>
      <w:r w:rsidR="00BF1005">
        <w:rPr>
          <w:b/>
        </w:rPr>
        <w:t>.</w:t>
      </w:r>
      <w:r w:rsidR="00F70AC4" w:rsidRPr="00F70AC4">
        <w:t xml:space="preserve"> Работа с лабораторными весами</w:t>
      </w:r>
    </w:p>
    <w:p w:rsidR="000F7264" w:rsidRPr="000F7264" w:rsidRDefault="000F7264" w:rsidP="00BA3B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264">
        <w:rPr>
          <w:rFonts w:ascii="Times New Roman" w:hAnsi="Times New Roman" w:cs="Times New Roman"/>
          <w:b/>
        </w:rPr>
        <w:t xml:space="preserve">Виды деятельности: </w:t>
      </w:r>
      <w:r w:rsidRPr="000F7264">
        <w:rPr>
          <w:rFonts w:ascii="Times New Roman" w:hAnsi="Times New Roman" w:cs="Times New Roman"/>
        </w:rPr>
        <w:t>лекция, беседа, эксперимент (практические работы, лабораторные опыты), самостоятельная работа учащихся с источниками информации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0F7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в группе, ролевая игра, пресс-конференция, создание инструкции, диалог-игра, выступление с подготовленным сообщением, работа с интернет-ресурсами, разработка и защита мини-проекта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70AC4" w:rsidRPr="00F70AC4" w:rsidRDefault="00F70AC4" w:rsidP="00BA3B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0AC4">
        <w:rPr>
          <w:rFonts w:ascii="Times New Roman" w:hAnsi="Times New Roman" w:cs="Times New Roman"/>
          <w:b/>
          <w:sz w:val="24"/>
          <w:szCs w:val="24"/>
        </w:rPr>
        <w:t xml:space="preserve">Тема 2. </w:t>
      </w:r>
      <w:r w:rsidR="00800A0A">
        <w:rPr>
          <w:rFonts w:ascii="Times New Roman" w:hAnsi="Times New Roman" w:cs="Times New Roman"/>
          <w:b/>
          <w:sz w:val="24"/>
          <w:szCs w:val="24"/>
        </w:rPr>
        <w:t xml:space="preserve">Методы </w:t>
      </w:r>
      <w:r w:rsidR="004A292C">
        <w:rPr>
          <w:rFonts w:ascii="Times New Roman" w:hAnsi="Times New Roman" w:cs="Times New Roman"/>
          <w:b/>
          <w:sz w:val="24"/>
          <w:szCs w:val="24"/>
        </w:rPr>
        <w:t>исследования химии-4</w:t>
      </w:r>
      <w:r w:rsidR="00800A0A">
        <w:rPr>
          <w:rFonts w:ascii="Times New Roman" w:hAnsi="Times New Roman" w:cs="Times New Roman"/>
          <w:b/>
          <w:sz w:val="24"/>
          <w:szCs w:val="24"/>
        </w:rPr>
        <w:t xml:space="preserve"> ч.</w:t>
      </w:r>
    </w:p>
    <w:p w:rsidR="00F70AC4" w:rsidRPr="00164F2D" w:rsidRDefault="00F70AC4" w:rsidP="00BA3B4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70AC4">
        <w:rPr>
          <w:rFonts w:ascii="Times New Roman" w:hAnsi="Times New Roman" w:cs="Times New Roman"/>
          <w:sz w:val="24"/>
          <w:szCs w:val="24"/>
        </w:rPr>
        <w:t xml:space="preserve">Наблюдение, как метод познания. Эксперимент, как метод исследования. Чистые вещества и смеси. Смеси однородные и неоднородные. </w:t>
      </w:r>
      <w:r w:rsidR="00800A0A">
        <w:rPr>
          <w:rFonts w:ascii="Times New Roman" w:hAnsi="Times New Roman" w:cs="Times New Roman"/>
          <w:sz w:val="24"/>
          <w:szCs w:val="24"/>
        </w:rPr>
        <w:t>Способы разделения смесей.</w:t>
      </w:r>
      <w:r w:rsidR="00800A0A" w:rsidRPr="00800A0A">
        <w:rPr>
          <w:rFonts w:ascii="Times New Roman" w:hAnsi="Times New Roman" w:cs="Times New Roman"/>
          <w:sz w:val="24"/>
          <w:szCs w:val="24"/>
        </w:rPr>
        <w:t xml:space="preserve"> </w:t>
      </w:r>
      <w:r w:rsidR="00800A0A" w:rsidRPr="00483F75">
        <w:rPr>
          <w:rFonts w:ascii="Times New Roman" w:hAnsi="Times New Roman" w:cs="Times New Roman"/>
          <w:sz w:val="24"/>
          <w:szCs w:val="24"/>
        </w:rPr>
        <w:t>Испарение воды и её конденсация. Фильтрование. Кристаллизация веществ.</w:t>
      </w:r>
      <w:r w:rsidR="00800A0A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F70AC4">
        <w:rPr>
          <w:rFonts w:ascii="Times New Roman" w:hAnsi="Times New Roman" w:cs="Times New Roman"/>
          <w:sz w:val="24"/>
          <w:szCs w:val="24"/>
        </w:rPr>
        <w:t>Растворитель и растворенное вещество. Приготовление растворов.</w:t>
      </w:r>
      <w:r w:rsidR="00A350AE" w:rsidRPr="00A350A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350AE" w:rsidRPr="00C42D60">
        <w:rPr>
          <w:rFonts w:ascii="Times New Roman" w:hAnsi="Times New Roman" w:cs="Times New Roman"/>
          <w:b/>
          <w:sz w:val="20"/>
          <w:szCs w:val="20"/>
        </w:rPr>
        <w:t>Смесь</w:t>
      </w:r>
      <w:r w:rsidR="00A350AE" w:rsidRPr="00C42D60">
        <w:rPr>
          <w:rFonts w:ascii="Times New Roman" w:hAnsi="Times New Roman" w:cs="Times New Roman"/>
          <w:sz w:val="20"/>
          <w:szCs w:val="20"/>
        </w:rPr>
        <w:t>- вещества из двух и большего числа веществ (сочетание двух и более веществ). Каждое вещество смеси сохраняет свои свойства.</w:t>
      </w:r>
      <w:r w:rsidR="00164F2D">
        <w:rPr>
          <w:rFonts w:ascii="Times New Roman" w:hAnsi="Times New Roman" w:cs="Times New Roman"/>
          <w:sz w:val="20"/>
          <w:szCs w:val="20"/>
        </w:rPr>
        <w:t xml:space="preserve"> </w:t>
      </w:r>
      <w:r w:rsidR="00A350AE" w:rsidRPr="00164F2D">
        <w:rPr>
          <w:rFonts w:ascii="Times New Roman" w:hAnsi="Times New Roman" w:cs="Times New Roman"/>
          <w:b/>
          <w:sz w:val="24"/>
          <w:szCs w:val="24"/>
        </w:rPr>
        <w:t>Смеси однородные</w:t>
      </w:r>
      <w:r w:rsidR="00A350AE" w:rsidRPr="00164F2D">
        <w:rPr>
          <w:rFonts w:ascii="Times New Roman" w:hAnsi="Times New Roman" w:cs="Times New Roman"/>
          <w:sz w:val="24"/>
          <w:szCs w:val="24"/>
        </w:rPr>
        <w:t>- нельзя увидеть вещества, составляющие смесь (воздух- смесь газов: кислорода, азота, углекислого газа, водяных паров; раствор соли в воде, раствор уксусной кислоты в воде).</w:t>
      </w:r>
      <w:r w:rsidR="00164F2D">
        <w:rPr>
          <w:rFonts w:ascii="Times New Roman" w:hAnsi="Times New Roman" w:cs="Times New Roman"/>
          <w:sz w:val="20"/>
          <w:szCs w:val="20"/>
        </w:rPr>
        <w:t xml:space="preserve"> </w:t>
      </w:r>
      <w:r w:rsidR="00A350AE" w:rsidRPr="00164F2D">
        <w:rPr>
          <w:rFonts w:ascii="Times New Roman" w:hAnsi="Times New Roman" w:cs="Times New Roman"/>
          <w:b/>
          <w:sz w:val="24"/>
          <w:szCs w:val="24"/>
        </w:rPr>
        <w:t>Смеси неоднородные</w:t>
      </w:r>
      <w:r w:rsidR="00A350AE" w:rsidRPr="00164F2D">
        <w:rPr>
          <w:rFonts w:ascii="Times New Roman" w:hAnsi="Times New Roman" w:cs="Times New Roman"/>
          <w:sz w:val="24"/>
          <w:szCs w:val="24"/>
        </w:rPr>
        <w:t>- можно видеть частички вещества, составляющих смесь (воздух, смешанный с пылью) .</w:t>
      </w:r>
    </w:p>
    <w:p w:rsidR="00F70AC4" w:rsidRPr="00F70AC4" w:rsidRDefault="00F70AC4" w:rsidP="00BA3B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0AC4">
        <w:rPr>
          <w:rFonts w:ascii="Times New Roman" w:hAnsi="Times New Roman" w:cs="Times New Roman"/>
          <w:b/>
          <w:sz w:val="24"/>
          <w:szCs w:val="24"/>
        </w:rPr>
        <w:t>Лабораторные опыты:</w:t>
      </w:r>
    </w:p>
    <w:p w:rsidR="00F70AC4" w:rsidRDefault="00164F2D" w:rsidP="00BA3B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2D">
        <w:rPr>
          <w:rFonts w:ascii="Times New Roman" w:hAnsi="Times New Roman" w:cs="Times New Roman"/>
          <w:b/>
          <w:sz w:val="24"/>
          <w:szCs w:val="24"/>
        </w:rPr>
        <w:t>Л.О.</w:t>
      </w:r>
      <w:r w:rsidR="00800A0A" w:rsidRPr="00164F2D">
        <w:rPr>
          <w:rFonts w:ascii="Times New Roman" w:hAnsi="Times New Roman" w:cs="Times New Roman"/>
          <w:b/>
          <w:sz w:val="24"/>
          <w:szCs w:val="24"/>
        </w:rPr>
        <w:t>№ 1</w:t>
      </w:r>
      <w:r w:rsidR="00F70AC4" w:rsidRPr="00164F2D">
        <w:rPr>
          <w:rFonts w:ascii="Times New Roman" w:hAnsi="Times New Roman" w:cs="Times New Roman"/>
          <w:b/>
          <w:sz w:val="24"/>
          <w:szCs w:val="24"/>
        </w:rPr>
        <w:t>.</w:t>
      </w:r>
      <w:r w:rsidR="00F70AC4" w:rsidRPr="00F70AC4">
        <w:rPr>
          <w:rFonts w:ascii="Times New Roman" w:hAnsi="Times New Roman" w:cs="Times New Roman"/>
          <w:sz w:val="24"/>
          <w:szCs w:val="24"/>
        </w:rPr>
        <w:t xml:space="preserve"> Приготовление растворов ( питьевой соды, соли, сахара).</w:t>
      </w:r>
    </w:p>
    <w:p w:rsidR="00800A0A" w:rsidRPr="00F70AC4" w:rsidRDefault="00164F2D" w:rsidP="00BA3B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2D">
        <w:rPr>
          <w:rFonts w:ascii="Times New Roman" w:hAnsi="Times New Roman" w:cs="Times New Roman"/>
          <w:b/>
          <w:sz w:val="24"/>
          <w:szCs w:val="24"/>
        </w:rPr>
        <w:t>Л.О.</w:t>
      </w:r>
      <w:r w:rsidR="00800A0A" w:rsidRPr="00164F2D">
        <w:rPr>
          <w:rFonts w:ascii="Times New Roman" w:hAnsi="Times New Roman" w:cs="Times New Roman"/>
          <w:b/>
          <w:sz w:val="24"/>
          <w:szCs w:val="24"/>
        </w:rPr>
        <w:t>№2</w:t>
      </w:r>
      <w:r w:rsidR="00800A0A" w:rsidRPr="00F70AC4">
        <w:rPr>
          <w:rFonts w:ascii="Times New Roman" w:hAnsi="Times New Roman" w:cs="Times New Roman"/>
          <w:sz w:val="24"/>
          <w:szCs w:val="24"/>
        </w:rPr>
        <w:t xml:space="preserve"> Определение объемов мерной посудой.</w:t>
      </w:r>
    </w:p>
    <w:p w:rsidR="00800A0A" w:rsidRDefault="00800A0A" w:rsidP="00BA3B41">
      <w:pPr>
        <w:pStyle w:val="a4"/>
        <w:spacing w:before="0" w:beforeAutospacing="0" w:after="0" w:afterAutospacing="0"/>
        <w:rPr>
          <w:iCs/>
          <w:color w:val="000000"/>
        </w:rPr>
      </w:pPr>
      <w:r w:rsidRPr="003076DE">
        <w:rPr>
          <w:b/>
          <w:color w:val="000000"/>
        </w:rPr>
        <w:t>Практические работы</w:t>
      </w:r>
      <w:r>
        <w:rPr>
          <w:b/>
          <w:color w:val="000000"/>
        </w:rPr>
        <w:t xml:space="preserve">:                                                                                                                                        </w:t>
      </w:r>
      <w:r w:rsidR="00164F2D">
        <w:rPr>
          <w:b/>
          <w:color w:val="000000"/>
        </w:rPr>
        <w:t>П.Р.</w:t>
      </w:r>
      <w:r w:rsidR="005D244A">
        <w:rPr>
          <w:color w:val="000000"/>
        </w:rPr>
        <w:t>№7</w:t>
      </w:r>
      <w:r>
        <w:rPr>
          <w:color w:val="000000"/>
        </w:rPr>
        <w:t xml:space="preserve">  </w:t>
      </w:r>
      <w:r w:rsidRPr="00F70AC4">
        <w:rPr>
          <w:iCs/>
          <w:color w:val="000000"/>
        </w:rPr>
        <w:t>«Методы разделения смесей</w:t>
      </w:r>
      <w:r>
        <w:rPr>
          <w:iCs/>
          <w:color w:val="000000"/>
        </w:rPr>
        <w:t xml:space="preserve">. </w:t>
      </w:r>
      <w:r>
        <w:t xml:space="preserve">Разделение смеси песка и соли: </w:t>
      </w:r>
      <w:r>
        <w:rPr>
          <w:iCs/>
          <w:color w:val="000000"/>
        </w:rPr>
        <w:t xml:space="preserve">фильтрование и  выпаривание; </w:t>
      </w:r>
      <w:r w:rsidRPr="00F70AC4">
        <w:rPr>
          <w:iCs/>
          <w:color w:val="000000"/>
        </w:rPr>
        <w:t xml:space="preserve"> разделение твердой смеси песка и железных опилок при помощи магнита.»</w:t>
      </w:r>
    </w:p>
    <w:p w:rsidR="00097162" w:rsidRPr="000F7264" w:rsidRDefault="00097162" w:rsidP="00BA3B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264">
        <w:rPr>
          <w:rFonts w:ascii="Times New Roman" w:hAnsi="Times New Roman" w:cs="Times New Roman"/>
          <w:b/>
        </w:rPr>
        <w:t xml:space="preserve">Виды деятельности: </w:t>
      </w:r>
      <w:r w:rsidRPr="000F7264">
        <w:rPr>
          <w:rFonts w:ascii="Times New Roman" w:hAnsi="Times New Roman" w:cs="Times New Roman"/>
        </w:rPr>
        <w:t>лекция, беседа, эксперимент (практические работы, лабораторные опыты), самостоятельная работа учащихся с источниками информации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0F7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в группе, ролевая игра, пресс-конференция, создание инструкции, диалог-игра, выступление с подготовленным сообщением, работа с интернет-ресурсами, разработка и защита мини-проекта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83F75" w:rsidRPr="00483F75" w:rsidRDefault="00800A0A" w:rsidP="00BA3B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3</w:t>
      </w:r>
      <w:r w:rsidR="00483F75" w:rsidRPr="00483F75">
        <w:rPr>
          <w:rFonts w:ascii="Times New Roman" w:hAnsi="Times New Roman" w:cs="Times New Roman"/>
          <w:b/>
          <w:sz w:val="24"/>
          <w:szCs w:val="24"/>
        </w:rPr>
        <w:t>.  Явлен</w:t>
      </w:r>
      <w:r>
        <w:rPr>
          <w:rFonts w:ascii="Times New Roman" w:hAnsi="Times New Roman" w:cs="Times New Roman"/>
          <w:b/>
          <w:sz w:val="24"/>
          <w:szCs w:val="24"/>
        </w:rPr>
        <w:t>ия, происходящие с веществами (2</w:t>
      </w:r>
      <w:r w:rsidR="00483F75" w:rsidRPr="00483F75">
        <w:rPr>
          <w:rFonts w:ascii="Times New Roman" w:hAnsi="Times New Roman" w:cs="Times New Roman"/>
          <w:b/>
          <w:sz w:val="24"/>
          <w:szCs w:val="24"/>
        </w:rPr>
        <w:t>ч.)</w:t>
      </w:r>
      <w:r w:rsidR="00483F7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</w:t>
      </w:r>
      <w:r w:rsidR="00483F75" w:rsidRPr="00483F75">
        <w:rPr>
          <w:rFonts w:ascii="Times New Roman" w:hAnsi="Times New Roman" w:cs="Times New Roman"/>
          <w:sz w:val="20"/>
          <w:szCs w:val="20"/>
        </w:rPr>
        <w:t xml:space="preserve"> </w:t>
      </w:r>
      <w:r w:rsidR="00483F75" w:rsidRPr="00483F75">
        <w:rPr>
          <w:rFonts w:ascii="Times New Roman" w:hAnsi="Times New Roman" w:cs="Times New Roman"/>
          <w:sz w:val="24"/>
          <w:szCs w:val="24"/>
        </w:rPr>
        <w:t>Многообразие явлений природы ( дождь, снег, иней, кислотные и цветные дожди).</w:t>
      </w:r>
      <w:r w:rsidR="00483F75">
        <w:rPr>
          <w:rFonts w:ascii="Times New Roman" w:hAnsi="Times New Roman" w:cs="Times New Roman"/>
          <w:sz w:val="24"/>
          <w:szCs w:val="24"/>
        </w:rPr>
        <w:t xml:space="preserve"> </w:t>
      </w:r>
      <w:r w:rsidR="00483F75" w:rsidRPr="00483F75">
        <w:rPr>
          <w:rFonts w:ascii="Times New Roman" w:hAnsi="Times New Roman" w:cs="Times New Roman"/>
          <w:sz w:val="24"/>
          <w:szCs w:val="24"/>
        </w:rPr>
        <w:t xml:space="preserve">Физические  явления. Признаки физических 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483F75" w:rsidRPr="00483F75">
        <w:rPr>
          <w:rFonts w:ascii="Times New Roman" w:hAnsi="Times New Roman" w:cs="Times New Roman"/>
          <w:sz w:val="24"/>
          <w:szCs w:val="24"/>
        </w:rPr>
        <w:t xml:space="preserve">химические </w:t>
      </w:r>
      <w:r>
        <w:rPr>
          <w:rFonts w:ascii="Times New Roman" w:hAnsi="Times New Roman" w:cs="Times New Roman"/>
          <w:sz w:val="24"/>
          <w:szCs w:val="24"/>
        </w:rPr>
        <w:t>явлений</w:t>
      </w:r>
      <w:r w:rsidR="00483F75" w:rsidRPr="00483F75">
        <w:rPr>
          <w:rFonts w:ascii="Times New Roman" w:hAnsi="Times New Roman" w:cs="Times New Roman"/>
          <w:sz w:val="24"/>
          <w:szCs w:val="24"/>
        </w:rPr>
        <w:t>. Признаки химических явлений. Химические превращения веществ.</w:t>
      </w:r>
    </w:p>
    <w:p w:rsidR="00164F2D" w:rsidRPr="00E953CD" w:rsidRDefault="00164F2D" w:rsidP="00BA3B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953CD">
        <w:rPr>
          <w:rFonts w:ascii="Times New Roman" w:hAnsi="Times New Roman" w:cs="Times New Roman"/>
          <w:b/>
          <w:sz w:val="24"/>
          <w:szCs w:val="24"/>
        </w:rPr>
        <w:t>Лабораторные опыты:</w:t>
      </w:r>
    </w:p>
    <w:p w:rsidR="00E953CD" w:rsidRPr="009C0A73" w:rsidRDefault="00483F75" w:rsidP="00BA3B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953CD">
        <w:rPr>
          <w:rFonts w:ascii="Times New Roman" w:hAnsi="Times New Roman" w:cs="Times New Roman"/>
          <w:b/>
          <w:iCs/>
          <w:color w:val="000000"/>
        </w:rPr>
        <w:t xml:space="preserve">Л.О. № </w:t>
      </w:r>
      <w:r w:rsidR="00800A0A" w:rsidRPr="00E953CD">
        <w:rPr>
          <w:rFonts w:ascii="Times New Roman" w:hAnsi="Times New Roman" w:cs="Times New Roman"/>
          <w:b/>
          <w:iCs/>
          <w:color w:val="000000"/>
        </w:rPr>
        <w:t>3</w:t>
      </w:r>
      <w:r w:rsidRPr="00E953CD">
        <w:rPr>
          <w:rFonts w:ascii="Times New Roman" w:hAnsi="Times New Roman" w:cs="Times New Roman"/>
          <w:color w:val="000000"/>
        </w:rPr>
        <w:t> Физические явления.</w:t>
      </w:r>
      <w:r w:rsidR="00800A0A" w:rsidRPr="00E953CD"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                          </w:t>
      </w:r>
      <w:r w:rsidR="00800A0A" w:rsidRPr="00E953CD">
        <w:rPr>
          <w:rFonts w:ascii="Times New Roman" w:hAnsi="Times New Roman" w:cs="Times New Roman"/>
          <w:b/>
          <w:iCs/>
          <w:color w:val="000000"/>
        </w:rPr>
        <w:t xml:space="preserve"> Л.О. № 4</w:t>
      </w:r>
      <w:r w:rsidR="00800A0A" w:rsidRPr="00E953CD">
        <w:rPr>
          <w:rFonts w:ascii="Times New Roman" w:hAnsi="Times New Roman" w:cs="Times New Roman"/>
          <w:color w:val="000000"/>
        </w:rPr>
        <w:t xml:space="preserve"> Химические явления. </w:t>
      </w:r>
      <w:r w:rsidR="00E953CD" w:rsidRPr="009C0A73">
        <w:rPr>
          <w:rFonts w:ascii="Times New Roman" w:hAnsi="Times New Roman" w:cs="Times New Roman"/>
          <w:b/>
          <w:color w:val="000000"/>
        </w:rPr>
        <w:t>(Реакция нейтрализации</w:t>
      </w:r>
      <w:r w:rsidR="001A6810" w:rsidRPr="009C0A73">
        <w:rPr>
          <w:rFonts w:ascii="Times New Roman" w:hAnsi="Times New Roman" w:cs="Times New Roman"/>
          <w:b/>
          <w:color w:val="000000"/>
        </w:rPr>
        <w:t xml:space="preserve">: Взаимодействие гидроксида натрия </w:t>
      </w:r>
      <w:r w:rsidR="001A6810" w:rsidRPr="009C0A73">
        <w:rPr>
          <w:rFonts w:ascii="Times New Roman" w:hAnsi="Times New Roman" w:cs="Times New Roman"/>
          <w:b/>
          <w:color w:val="000000"/>
        </w:rPr>
        <w:lastRenderedPageBreak/>
        <w:t xml:space="preserve">с соляной кислотой. </w:t>
      </w:r>
      <w:r w:rsidR="00AD00AA">
        <w:rPr>
          <w:rFonts w:ascii="Times New Roman" w:hAnsi="Times New Roman" w:cs="Times New Roman"/>
          <w:b/>
          <w:iCs/>
          <w:color w:val="000000"/>
          <w:sz w:val="24"/>
          <w:szCs w:val="24"/>
        </w:rPr>
        <w:t>(Ц.Л."Робиклаб</w:t>
      </w:r>
      <w:r w:rsidR="00E953CD" w:rsidRPr="009C0A73">
        <w:rPr>
          <w:rFonts w:ascii="Times New Roman" w:hAnsi="Times New Roman" w:cs="Times New Roman"/>
          <w:b/>
          <w:iCs/>
          <w:color w:val="000000"/>
          <w:sz w:val="24"/>
          <w:szCs w:val="24"/>
        </w:rPr>
        <w:t>", лабораторным оборудованием центра "Точка роста"</w:t>
      </w:r>
      <w:r w:rsidR="00E953CD" w:rsidRPr="009C0A73">
        <w:rPr>
          <w:rFonts w:ascii="Times New Roman" w:hAnsi="Times New Roman" w:cs="Times New Roman"/>
          <w:b/>
          <w:sz w:val="24"/>
          <w:szCs w:val="24"/>
        </w:rPr>
        <w:t xml:space="preserve"> ( Датчик температуры, РН-метр)</w:t>
      </w:r>
      <w:r w:rsidR="001A6810" w:rsidRPr="009C0A73">
        <w:rPr>
          <w:rFonts w:ascii="Times New Roman" w:hAnsi="Times New Roman" w:cs="Times New Roman"/>
          <w:b/>
          <w:sz w:val="24"/>
          <w:szCs w:val="24"/>
        </w:rPr>
        <w:t>)</w:t>
      </w:r>
    </w:p>
    <w:p w:rsidR="00800A0A" w:rsidRPr="00097162" w:rsidRDefault="00097162" w:rsidP="00BA3B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264">
        <w:rPr>
          <w:rFonts w:ascii="Times New Roman" w:hAnsi="Times New Roman" w:cs="Times New Roman"/>
          <w:b/>
        </w:rPr>
        <w:t xml:space="preserve">Виды деятельности: </w:t>
      </w:r>
      <w:r w:rsidRPr="000F7264">
        <w:rPr>
          <w:rFonts w:ascii="Times New Roman" w:hAnsi="Times New Roman" w:cs="Times New Roman"/>
        </w:rPr>
        <w:t>лекция, беседа, эксперимент (практические работы, лабораторные опыты), самостоятельная работа учащихся с источниками информации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0F7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в группе, ролевая игра, пресс-конференция, создание инструкции, диалог-игра, выступление с подготовленным сообщением, работа с интернет-ресурсами, разработка и защита мини-проекта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C5CFE" w:rsidRPr="00BC5CFE" w:rsidRDefault="0009137C" w:rsidP="00BA3B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3F75">
        <w:rPr>
          <w:b/>
          <w:color w:val="000000"/>
        </w:rPr>
        <w:t> </w:t>
      </w:r>
      <w:r w:rsidR="00BC5CFE" w:rsidRPr="00BC5CFE">
        <w:rPr>
          <w:rFonts w:ascii="Times New Roman" w:hAnsi="Times New Roman" w:cs="Times New Roman"/>
          <w:b/>
          <w:sz w:val="24"/>
          <w:szCs w:val="24"/>
        </w:rPr>
        <w:t>Тема 4.</w:t>
      </w:r>
      <w:r w:rsidR="009B4C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5CFE" w:rsidRPr="00BC5CFE">
        <w:rPr>
          <w:rFonts w:ascii="Times New Roman" w:hAnsi="Times New Roman" w:cs="Times New Roman"/>
          <w:b/>
          <w:sz w:val="24"/>
          <w:szCs w:val="24"/>
        </w:rPr>
        <w:t>Мир</w:t>
      </w:r>
      <w:r w:rsidR="00BC5CFE">
        <w:rPr>
          <w:rFonts w:ascii="Times New Roman" w:hAnsi="Times New Roman" w:cs="Times New Roman"/>
          <w:b/>
          <w:sz w:val="24"/>
          <w:szCs w:val="24"/>
        </w:rPr>
        <w:t xml:space="preserve"> важнейших </w:t>
      </w:r>
      <w:r w:rsidR="00BC5CFE" w:rsidRPr="00BC5C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5CFE">
        <w:rPr>
          <w:rFonts w:ascii="Times New Roman" w:hAnsi="Times New Roman" w:cs="Times New Roman"/>
          <w:b/>
          <w:sz w:val="24"/>
          <w:szCs w:val="24"/>
        </w:rPr>
        <w:t xml:space="preserve">неорганических </w:t>
      </w:r>
      <w:r w:rsidR="00BC5CFE" w:rsidRPr="00BC5CFE">
        <w:rPr>
          <w:rFonts w:ascii="Times New Roman" w:hAnsi="Times New Roman" w:cs="Times New Roman"/>
          <w:b/>
          <w:sz w:val="24"/>
          <w:szCs w:val="24"/>
        </w:rPr>
        <w:t>веществ</w:t>
      </w:r>
      <w:r w:rsidR="009B4C3D">
        <w:rPr>
          <w:rFonts w:ascii="Times New Roman" w:hAnsi="Times New Roman" w:cs="Times New Roman"/>
          <w:b/>
          <w:sz w:val="24"/>
          <w:szCs w:val="24"/>
        </w:rPr>
        <w:t xml:space="preserve">  -</w:t>
      </w:r>
      <w:r w:rsidR="000B4295">
        <w:rPr>
          <w:rFonts w:ascii="Times New Roman" w:hAnsi="Times New Roman" w:cs="Times New Roman"/>
          <w:b/>
          <w:sz w:val="24"/>
          <w:szCs w:val="24"/>
        </w:rPr>
        <w:t>5</w:t>
      </w:r>
      <w:r w:rsidR="009B4C3D">
        <w:rPr>
          <w:rFonts w:ascii="Times New Roman" w:hAnsi="Times New Roman" w:cs="Times New Roman"/>
          <w:b/>
          <w:sz w:val="24"/>
          <w:szCs w:val="24"/>
        </w:rPr>
        <w:t>ч.</w:t>
      </w:r>
    </w:p>
    <w:p w:rsidR="00074AE6" w:rsidRDefault="00BC5CFE" w:rsidP="00BA3B4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5CFE">
        <w:rPr>
          <w:rFonts w:ascii="Times New Roman" w:hAnsi="Times New Roman" w:cs="Times New Roman"/>
          <w:sz w:val="24"/>
          <w:szCs w:val="24"/>
        </w:rPr>
        <w:t>Воздух. Состав воздуха. Кислород, водород  и их свойства. Вода- самое распространенное вещество на Земле. Формы существования воды на Земле (океаны, моря, реки, озера, подземные воды).Свойства воды. Состав воды (Н</w:t>
      </w:r>
      <w:r w:rsidRPr="00BC5CF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C5CFE">
        <w:rPr>
          <w:rFonts w:ascii="Times New Roman" w:hAnsi="Times New Roman" w:cs="Times New Roman"/>
          <w:sz w:val="24"/>
          <w:szCs w:val="24"/>
        </w:rPr>
        <w:t xml:space="preserve">О), вода- основной растворитель. </w:t>
      </w:r>
      <w:r w:rsidRPr="00BC5CFE">
        <w:rPr>
          <w:rFonts w:ascii="Times New Roman" w:hAnsi="Times New Roman" w:cs="Times New Roman"/>
          <w:color w:val="000000"/>
          <w:sz w:val="24"/>
          <w:szCs w:val="24"/>
        </w:rPr>
        <w:t>Очистка воды.</w:t>
      </w:r>
    </w:p>
    <w:p w:rsidR="00164F2D" w:rsidRPr="00F70AC4" w:rsidRDefault="00074AE6" w:rsidP="00BA3B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4AE6">
        <w:rPr>
          <w:rFonts w:ascii="Times New Roman" w:hAnsi="Times New Roman" w:cs="Times New Roman"/>
          <w:b/>
          <w:sz w:val="24"/>
          <w:szCs w:val="24"/>
        </w:rPr>
        <w:t xml:space="preserve">Д.Э. </w:t>
      </w:r>
      <w:r>
        <w:rPr>
          <w:rFonts w:ascii="Times New Roman" w:hAnsi="Times New Roman" w:cs="Times New Roman"/>
          <w:sz w:val="24"/>
          <w:szCs w:val="24"/>
        </w:rPr>
        <w:t xml:space="preserve">Определение состава воздуха. </w:t>
      </w:r>
      <w:r w:rsidR="00AD00AA">
        <w:rPr>
          <w:rFonts w:ascii="Times New Roman" w:hAnsi="Times New Roman" w:cs="Times New Roman"/>
          <w:b/>
          <w:sz w:val="24"/>
          <w:szCs w:val="24"/>
        </w:rPr>
        <w:t>( Ц.Л. "Робиклаб</w:t>
      </w:r>
      <w:r w:rsidRPr="00074AE6">
        <w:rPr>
          <w:rFonts w:ascii="Times New Roman" w:hAnsi="Times New Roman" w:cs="Times New Roman"/>
          <w:b/>
          <w:sz w:val="24"/>
          <w:szCs w:val="24"/>
        </w:rPr>
        <w:t>", прибор для определения состава воздуха)</w:t>
      </w:r>
      <w:r w:rsidR="00BC5CFE" w:rsidRPr="00BC5C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4F2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</w:t>
      </w:r>
      <w:r w:rsidR="00164F2D" w:rsidRPr="00F70AC4">
        <w:rPr>
          <w:rFonts w:ascii="Times New Roman" w:hAnsi="Times New Roman" w:cs="Times New Roman"/>
          <w:b/>
          <w:sz w:val="24"/>
          <w:szCs w:val="24"/>
        </w:rPr>
        <w:t>Лабораторные опыты:</w:t>
      </w:r>
    </w:p>
    <w:p w:rsidR="00BC5CFE" w:rsidRDefault="00164F2D" w:rsidP="00BA3B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Л.О.</w:t>
      </w:r>
      <w:r w:rsidR="00BC5CFE" w:rsidRPr="00BC5CFE">
        <w:rPr>
          <w:rFonts w:ascii="Times New Roman" w:hAnsi="Times New Roman" w:cs="Times New Roman"/>
          <w:b/>
          <w:sz w:val="24"/>
          <w:szCs w:val="24"/>
        </w:rPr>
        <w:t xml:space="preserve">№5. </w:t>
      </w:r>
      <w:r w:rsidR="00BC5CFE" w:rsidRPr="00BC5CFE">
        <w:rPr>
          <w:rFonts w:ascii="Times New Roman" w:hAnsi="Times New Roman" w:cs="Times New Roman"/>
          <w:sz w:val="24"/>
          <w:szCs w:val="24"/>
        </w:rPr>
        <w:t>Описание свойств кислорода.</w:t>
      </w:r>
    </w:p>
    <w:p w:rsidR="004F437C" w:rsidRDefault="004F437C" w:rsidP="00BA3B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37C">
        <w:rPr>
          <w:rFonts w:ascii="Times New Roman" w:hAnsi="Times New Roman" w:cs="Times New Roman"/>
          <w:b/>
          <w:sz w:val="24"/>
          <w:szCs w:val="24"/>
        </w:rPr>
        <w:t>Д.Э.</w:t>
      </w:r>
      <w:r>
        <w:rPr>
          <w:rFonts w:ascii="Times New Roman" w:hAnsi="Times New Roman" w:cs="Times New Roman"/>
          <w:sz w:val="24"/>
          <w:szCs w:val="24"/>
        </w:rPr>
        <w:t xml:space="preserve"> Измерение концентрации кислорода в воздушной среде (</w:t>
      </w:r>
      <w:r w:rsidR="00AD00AA">
        <w:rPr>
          <w:rFonts w:ascii="Times New Roman" w:hAnsi="Times New Roman" w:cs="Times New Roman"/>
          <w:b/>
          <w:sz w:val="24"/>
          <w:szCs w:val="24"/>
        </w:rPr>
        <w:t>Ц.Л. "Робиклаб</w:t>
      </w:r>
      <w:r w:rsidRPr="00074AE6">
        <w:rPr>
          <w:rFonts w:ascii="Times New Roman" w:hAnsi="Times New Roman" w:cs="Times New Roman"/>
          <w:b/>
          <w:sz w:val="24"/>
          <w:szCs w:val="24"/>
        </w:rPr>
        <w:t>",</w:t>
      </w:r>
      <w:r>
        <w:rPr>
          <w:rFonts w:ascii="Times New Roman" w:hAnsi="Times New Roman" w:cs="Times New Roman"/>
          <w:b/>
          <w:sz w:val="24"/>
          <w:szCs w:val="24"/>
        </w:rPr>
        <w:t xml:space="preserve"> Датчик кислорода)</w:t>
      </w:r>
    </w:p>
    <w:p w:rsidR="00BC5CFE" w:rsidRDefault="00164F2D" w:rsidP="00BA3B41">
      <w:pPr>
        <w:pStyle w:val="a4"/>
        <w:spacing w:before="0" w:beforeAutospacing="0" w:after="0" w:afterAutospacing="0"/>
        <w:rPr>
          <w:color w:val="000000"/>
        </w:rPr>
      </w:pPr>
      <w:r>
        <w:rPr>
          <w:b/>
        </w:rPr>
        <w:t>Л.О.</w:t>
      </w:r>
      <w:r w:rsidR="00BC5CFE" w:rsidRPr="00BC5CFE">
        <w:rPr>
          <w:b/>
        </w:rPr>
        <w:t>№6.</w:t>
      </w:r>
      <w:r w:rsidR="00BC5CFE">
        <w:t xml:space="preserve"> </w:t>
      </w:r>
      <w:r w:rsidR="00BC5CFE" w:rsidRPr="0042468E">
        <w:rPr>
          <w:color w:val="000000"/>
        </w:rPr>
        <w:t>Вода – растворитель.</w:t>
      </w:r>
      <w:r w:rsidR="00BC5CFE">
        <w:rPr>
          <w:color w:val="000000"/>
        </w:rPr>
        <w:t xml:space="preserve"> Свойства воды. Очистка воды.</w:t>
      </w:r>
    </w:p>
    <w:p w:rsidR="00A9680F" w:rsidRDefault="00A9680F" w:rsidP="00BA3B41">
      <w:pPr>
        <w:pStyle w:val="a4"/>
        <w:spacing w:before="0" w:beforeAutospacing="0" w:after="0" w:afterAutospacing="0"/>
        <w:rPr>
          <w:color w:val="000000"/>
        </w:rPr>
      </w:pPr>
      <w:r w:rsidRPr="00A9680F">
        <w:rPr>
          <w:b/>
          <w:color w:val="000000"/>
        </w:rPr>
        <w:t>Д.Э.</w:t>
      </w:r>
      <w:r>
        <w:rPr>
          <w:color w:val="000000"/>
        </w:rPr>
        <w:t xml:space="preserve"> 1.Измерение температуры кипения воды с помощью лабораторного термометра и д</w:t>
      </w:r>
      <w:r w:rsidR="00AD00AA">
        <w:rPr>
          <w:color w:val="000000"/>
        </w:rPr>
        <w:t>атчика температуры (Ц.Л. "Робиклаб</w:t>
      </w:r>
      <w:r>
        <w:rPr>
          <w:color w:val="000000"/>
        </w:rPr>
        <w:t>", датчик температуры)</w:t>
      </w:r>
    </w:p>
    <w:p w:rsidR="003468A2" w:rsidRDefault="00A9680F" w:rsidP="00BA3B41">
      <w:pPr>
        <w:pStyle w:val="a4"/>
        <w:spacing w:before="0" w:beforeAutospacing="0" w:after="0" w:afterAutospacing="0"/>
        <w:rPr>
          <w:color w:val="000000"/>
        </w:rPr>
      </w:pPr>
      <w:r w:rsidRPr="00A9680F">
        <w:rPr>
          <w:b/>
          <w:color w:val="000000"/>
        </w:rPr>
        <w:t>Д.Э.</w:t>
      </w:r>
      <w:r>
        <w:rPr>
          <w:color w:val="000000"/>
        </w:rPr>
        <w:t xml:space="preserve"> 2. Разложение воды эл</w:t>
      </w:r>
      <w:r w:rsidR="00AD00AA">
        <w:rPr>
          <w:color w:val="000000"/>
        </w:rPr>
        <w:t>ектрическим током. (Ц.Л. "Робиклаб</w:t>
      </w:r>
      <w:r>
        <w:rPr>
          <w:color w:val="000000"/>
        </w:rPr>
        <w:t>", прибор для разложения воды)</w:t>
      </w:r>
    </w:p>
    <w:p w:rsidR="00A9680F" w:rsidRPr="0042468E" w:rsidRDefault="003468A2" w:rsidP="00BA3B41">
      <w:pPr>
        <w:pStyle w:val="a4"/>
        <w:spacing w:before="0" w:beforeAutospacing="0" w:after="0" w:afterAutospacing="0"/>
        <w:rPr>
          <w:color w:val="000000"/>
        </w:rPr>
      </w:pPr>
      <w:r w:rsidRPr="00A9680F">
        <w:rPr>
          <w:b/>
          <w:color w:val="000000"/>
        </w:rPr>
        <w:t>Д.Э.</w:t>
      </w:r>
      <w:r>
        <w:rPr>
          <w:color w:val="000000"/>
        </w:rPr>
        <w:t xml:space="preserve"> 3. О</w:t>
      </w:r>
      <w:r w:rsidR="00AD00AA">
        <w:rPr>
          <w:color w:val="000000"/>
        </w:rPr>
        <w:t>пределение РН воды.(Ц.Л. "Робиклаб</w:t>
      </w:r>
      <w:r>
        <w:rPr>
          <w:color w:val="000000"/>
        </w:rPr>
        <w:t xml:space="preserve">", РН- метр) </w:t>
      </w:r>
    </w:p>
    <w:p w:rsidR="00BC5CFE" w:rsidRPr="00BC5CFE" w:rsidRDefault="00BC5CFE" w:rsidP="00BA3B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FE">
        <w:rPr>
          <w:rFonts w:ascii="Times New Roman" w:hAnsi="Times New Roman" w:cs="Times New Roman"/>
          <w:b/>
          <w:sz w:val="24"/>
          <w:szCs w:val="24"/>
        </w:rPr>
        <w:t>Практические работы:</w:t>
      </w:r>
      <w:r w:rsidRPr="00BC5C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5CFE" w:rsidRDefault="00164F2D" w:rsidP="00BA3B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П.Р.</w:t>
      </w:r>
      <w:r w:rsidR="005D244A">
        <w:rPr>
          <w:rFonts w:ascii="Times New Roman" w:hAnsi="Times New Roman" w:cs="Times New Roman"/>
          <w:b/>
          <w:sz w:val="24"/>
          <w:szCs w:val="24"/>
        </w:rPr>
        <w:t>№8</w:t>
      </w:r>
      <w:r w:rsidR="00BC5CFE" w:rsidRPr="00BC5CFE">
        <w:rPr>
          <w:rFonts w:ascii="Times New Roman" w:hAnsi="Times New Roman" w:cs="Times New Roman"/>
          <w:b/>
          <w:sz w:val="24"/>
          <w:szCs w:val="24"/>
        </w:rPr>
        <w:t>.</w:t>
      </w:r>
      <w:r w:rsidR="00BC5CFE" w:rsidRPr="00BC5CFE">
        <w:rPr>
          <w:rFonts w:ascii="Times New Roman" w:hAnsi="Times New Roman" w:cs="Times New Roman"/>
          <w:sz w:val="24"/>
          <w:szCs w:val="24"/>
        </w:rPr>
        <w:t xml:space="preserve"> Растворимость веществ в воде (сахар, поваренная соль, питьевая сода, крахмал, песок)</w:t>
      </w:r>
    </w:p>
    <w:p w:rsidR="00097162" w:rsidRPr="00097162" w:rsidRDefault="00097162" w:rsidP="00BA3B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264">
        <w:rPr>
          <w:rFonts w:ascii="Times New Roman" w:hAnsi="Times New Roman" w:cs="Times New Roman"/>
          <w:b/>
        </w:rPr>
        <w:t xml:space="preserve">Виды деятельности: </w:t>
      </w:r>
      <w:r w:rsidRPr="000F7264">
        <w:rPr>
          <w:rFonts w:ascii="Times New Roman" w:hAnsi="Times New Roman" w:cs="Times New Roman"/>
        </w:rPr>
        <w:t>лекция, беседа, эксперимент (практические работы, лабораторные опыты), самостоятельная работа учащихся с источниками информации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0F7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в группе, ролевая игра, пресс-конференция, создание инструкции, диалог-игра, выступление с подготовленным сообщением, работа с интернет-ресурсами, разработка и защита мини-проекта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350AE" w:rsidRPr="00A350AE" w:rsidRDefault="009B4C3D" w:rsidP="00BA3B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50AE">
        <w:rPr>
          <w:rFonts w:ascii="Times New Roman" w:hAnsi="Times New Roman" w:cs="Times New Roman"/>
          <w:b/>
          <w:color w:val="000000"/>
          <w:sz w:val="24"/>
          <w:szCs w:val="24"/>
        </w:rPr>
        <w:t>Тема № 5</w:t>
      </w:r>
      <w:r w:rsidR="0009137C" w:rsidRPr="00A350AE">
        <w:rPr>
          <w:rFonts w:ascii="Times New Roman" w:hAnsi="Times New Roman" w:cs="Times New Roman"/>
          <w:b/>
          <w:color w:val="000000"/>
          <w:sz w:val="24"/>
          <w:szCs w:val="24"/>
        </w:rPr>
        <w:t> </w:t>
      </w:r>
      <w:r w:rsidR="0009137C" w:rsidRPr="00A350AE">
        <w:rPr>
          <w:rFonts w:ascii="Times New Roman" w:hAnsi="Times New Roman" w:cs="Times New Roman"/>
          <w:b/>
          <w:iCs/>
          <w:color w:val="000000"/>
          <w:sz w:val="24"/>
          <w:szCs w:val="24"/>
        </w:rPr>
        <w:t>«Мир</w:t>
      </w:r>
      <w:r w:rsidRPr="00A350AE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 важнейших </w:t>
      </w:r>
      <w:r w:rsidR="0009137C" w:rsidRPr="00A350AE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 органических веществ»</w:t>
      </w:r>
      <w:r w:rsidR="00A350AE">
        <w:rPr>
          <w:rFonts w:ascii="Times New Roman" w:hAnsi="Times New Roman" w:cs="Times New Roman"/>
          <w:b/>
          <w:color w:val="000000"/>
          <w:sz w:val="24"/>
          <w:szCs w:val="24"/>
        </w:rPr>
        <w:t> – 5</w:t>
      </w:r>
      <w:r w:rsidR="0009137C" w:rsidRPr="00A350A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A350AE">
        <w:rPr>
          <w:rFonts w:ascii="Times New Roman" w:hAnsi="Times New Roman" w:cs="Times New Roman"/>
          <w:b/>
          <w:color w:val="000000"/>
          <w:sz w:val="24"/>
          <w:szCs w:val="24"/>
        </w:rPr>
        <w:t>ч.</w:t>
      </w:r>
    </w:p>
    <w:p w:rsidR="0009137C" w:rsidRPr="00A350AE" w:rsidRDefault="00A350AE" w:rsidP="00BA3B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50AE">
        <w:rPr>
          <w:rFonts w:ascii="Times New Roman" w:hAnsi="Times New Roman" w:cs="Times New Roman"/>
          <w:sz w:val="24"/>
          <w:szCs w:val="24"/>
        </w:rPr>
        <w:t xml:space="preserve">Жиры - природные органические вещества. Один из главных продуктов питания. Жидкие жиры - жиры растительного происхождения. Жидкие жиры называются маслами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A350AE">
        <w:rPr>
          <w:rFonts w:ascii="Times New Roman" w:hAnsi="Times New Roman" w:cs="Times New Roman"/>
          <w:sz w:val="24"/>
          <w:szCs w:val="24"/>
        </w:rPr>
        <w:t>( подсолнечное, кукурузное, оливковое масло). Твердые жиры - жиры животного происхождения , сливочное масло, свиной жир). Жиры животного происхождения могут быть жидкими (рыбий жир).                                                                                                               Углеводы - органические соединения углерода, водорода и кислорода.                                            Белки - органические вещества из очень больших молекул аминокислот. Из белка состоят клетки, ткани и органы, белок - строительный материал для всего организма. В каких продуктах содержатся. Соотношение белков, жиров и углеводов в здоро</w:t>
      </w:r>
      <w:r>
        <w:rPr>
          <w:rFonts w:ascii="Times New Roman" w:hAnsi="Times New Roman" w:cs="Times New Roman"/>
          <w:sz w:val="24"/>
          <w:szCs w:val="24"/>
        </w:rPr>
        <w:t>вом сбалансированном питании.</w:t>
      </w:r>
      <w:r w:rsidRPr="00A350A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</w:t>
      </w:r>
      <w:r w:rsidRPr="00A350AE">
        <w:rPr>
          <w:rFonts w:ascii="Times New Roman" w:hAnsi="Times New Roman" w:cs="Times New Roman"/>
          <w:sz w:val="24"/>
          <w:szCs w:val="24"/>
        </w:rPr>
        <w:t xml:space="preserve">Высокомолекулярные соединения- органические вещества, имеющие более сложное строение, чем органические. Пластмассы- материалы, изготовленные из полимеров, которые образуются из множества одинаковых молекул исходного вещества (этилена), образуется огромная молекула (полиэтилен). Свойства, применение.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A350AE">
        <w:rPr>
          <w:rFonts w:ascii="Times New Roman" w:hAnsi="Times New Roman" w:cs="Times New Roman"/>
          <w:sz w:val="24"/>
          <w:szCs w:val="24"/>
        </w:rPr>
        <w:t>Волокна синтетические- полимеры, из которых изготавливают нити, ткани. Волокна искусственные- получают из природных полимеров (целлюлоза).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50AE">
        <w:rPr>
          <w:rFonts w:ascii="Times New Roman" w:hAnsi="Times New Roman" w:cs="Times New Roman"/>
          <w:sz w:val="24"/>
          <w:szCs w:val="24"/>
        </w:rPr>
        <w:t>Ткани бывают растительного и животного происхождения (лен, хлопок, ше</w:t>
      </w:r>
      <w:r w:rsidR="00164F2D">
        <w:rPr>
          <w:rFonts w:ascii="Times New Roman" w:hAnsi="Times New Roman" w:cs="Times New Roman"/>
          <w:sz w:val="24"/>
          <w:szCs w:val="24"/>
        </w:rPr>
        <w:t>рсть). Свойства, применение</w:t>
      </w:r>
      <w:r w:rsidRPr="00A350A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64F2D" w:rsidRPr="00F70AC4" w:rsidRDefault="00164F2D" w:rsidP="00BA3B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0AC4">
        <w:rPr>
          <w:rFonts w:ascii="Times New Roman" w:hAnsi="Times New Roman" w:cs="Times New Roman"/>
          <w:b/>
          <w:sz w:val="24"/>
          <w:szCs w:val="24"/>
        </w:rPr>
        <w:t>Лабораторные опыты:</w:t>
      </w:r>
    </w:p>
    <w:p w:rsidR="0009137C" w:rsidRPr="009B4C3D" w:rsidRDefault="009B4C3D" w:rsidP="00BA3B41">
      <w:pPr>
        <w:pStyle w:val="a4"/>
        <w:spacing w:before="0" w:beforeAutospacing="0" w:after="0" w:afterAutospacing="0"/>
        <w:rPr>
          <w:color w:val="000000"/>
        </w:rPr>
      </w:pPr>
      <w:r w:rsidRPr="00164F2D">
        <w:rPr>
          <w:b/>
          <w:iCs/>
          <w:color w:val="000000"/>
        </w:rPr>
        <w:t xml:space="preserve">Л.О.№ </w:t>
      </w:r>
      <w:r w:rsidR="0009137C" w:rsidRPr="00164F2D">
        <w:rPr>
          <w:b/>
          <w:iCs/>
          <w:color w:val="000000"/>
        </w:rPr>
        <w:t>7</w:t>
      </w:r>
      <w:r w:rsidR="00164F2D">
        <w:rPr>
          <w:b/>
          <w:iCs/>
          <w:color w:val="000000"/>
        </w:rPr>
        <w:t xml:space="preserve">. </w:t>
      </w:r>
      <w:r w:rsidR="0009137C" w:rsidRPr="009B4C3D">
        <w:rPr>
          <w:iCs/>
          <w:color w:val="000000"/>
        </w:rPr>
        <w:t> </w:t>
      </w:r>
      <w:r w:rsidR="0009137C" w:rsidRPr="009B4C3D">
        <w:rPr>
          <w:color w:val="000000"/>
        </w:rPr>
        <w:t>Углеводы</w:t>
      </w:r>
      <w:r w:rsidR="000F4C2F">
        <w:rPr>
          <w:color w:val="000000"/>
        </w:rPr>
        <w:t>. Опыты с крахмалом.</w:t>
      </w:r>
      <w:r w:rsidR="000F4C2F" w:rsidRPr="000F4C2F">
        <w:rPr>
          <w:color w:val="000000"/>
        </w:rPr>
        <w:t xml:space="preserve"> </w:t>
      </w:r>
      <w:r w:rsidR="000F4C2F" w:rsidRPr="0042468E">
        <w:rPr>
          <w:color w:val="000000"/>
        </w:rPr>
        <w:t>Его обнаружение в проду</w:t>
      </w:r>
      <w:r w:rsidR="000F4C2F">
        <w:rPr>
          <w:color w:val="000000"/>
        </w:rPr>
        <w:t xml:space="preserve">ктах питания и листьях растений с помощью качественной реакции на крахмал.                                                                            </w:t>
      </w:r>
      <w:r w:rsidRPr="00164F2D">
        <w:rPr>
          <w:b/>
          <w:iCs/>
          <w:color w:val="000000"/>
        </w:rPr>
        <w:t xml:space="preserve">Л.О.№ </w:t>
      </w:r>
      <w:r w:rsidR="0009137C" w:rsidRPr="00164F2D">
        <w:rPr>
          <w:b/>
          <w:iCs/>
          <w:color w:val="000000"/>
        </w:rPr>
        <w:t>8</w:t>
      </w:r>
      <w:r w:rsidR="00164F2D">
        <w:rPr>
          <w:b/>
          <w:iCs/>
          <w:color w:val="000000"/>
        </w:rPr>
        <w:t xml:space="preserve">. </w:t>
      </w:r>
      <w:r w:rsidR="0009137C" w:rsidRPr="009B4C3D">
        <w:rPr>
          <w:iCs/>
          <w:color w:val="000000"/>
        </w:rPr>
        <w:t> </w:t>
      </w:r>
      <w:r w:rsidR="0009137C" w:rsidRPr="009B4C3D">
        <w:rPr>
          <w:color w:val="000000"/>
        </w:rPr>
        <w:t>Белки</w:t>
      </w:r>
      <w:r w:rsidR="000F4C2F">
        <w:rPr>
          <w:color w:val="000000"/>
        </w:rPr>
        <w:t>. Свойства белков. Цветные реакции на белки.</w:t>
      </w:r>
    </w:p>
    <w:p w:rsidR="0009137C" w:rsidRPr="009B4C3D" w:rsidRDefault="009B4C3D" w:rsidP="00BA3B41">
      <w:pPr>
        <w:pStyle w:val="a4"/>
        <w:spacing w:before="0" w:beforeAutospacing="0" w:after="0" w:afterAutospacing="0"/>
        <w:rPr>
          <w:color w:val="000000"/>
        </w:rPr>
      </w:pPr>
      <w:r w:rsidRPr="00164F2D">
        <w:rPr>
          <w:b/>
          <w:iCs/>
          <w:color w:val="000000"/>
        </w:rPr>
        <w:lastRenderedPageBreak/>
        <w:t xml:space="preserve">Л.О.№ </w:t>
      </w:r>
      <w:r w:rsidR="0009137C" w:rsidRPr="00164F2D">
        <w:rPr>
          <w:b/>
          <w:iCs/>
          <w:color w:val="000000"/>
        </w:rPr>
        <w:t>9</w:t>
      </w:r>
      <w:r w:rsidR="00164F2D">
        <w:rPr>
          <w:b/>
          <w:iCs/>
          <w:color w:val="000000"/>
        </w:rPr>
        <w:t xml:space="preserve">. </w:t>
      </w:r>
      <w:r w:rsidR="0009137C" w:rsidRPr="009B4C3D">
        <w:rPr>
          <w:iCs/>
          <w:color w:val="000000"/>
        </w:rPr>
        <w:t> </w:t>
      </w:r>
      <w:r w:rsidR="0009137C" w:rsidRPr="009B4C3D">
        <w:rPr>
          <w:color w:val="000000"/>
        </w:rPr>
        <w:t>Жиры</w:t>
      </w:r>
      <w:r w:rsidR="000F4C2F">
        <w:rPr>
          <w:color w:val="000000"/>
        </w:rPr>
        <w:t xml:space="preserve"> Свойства жиров.</w:t>
      </w:r>
    </w:p>
    <w:p w:rsidR="0009137C" w:rsidRDefault="009B4C3D" w:rsidP="00BA3B41">
      <w:pPr>
        <w:pStyle w:val="a4"/>
        <w:spacing w:before="0" w:beforeAutospacing="0" w:after="0" w:afterAutospacing="0"/>
        <w:rPr>
          <w:color w:val="000000"/>
        </w:rPr>
      </w:pPr>
      <w:r w:rsidRPr="00164F2D">
        <w:rPr>
          <w:b/>
          <w:iCs/>
          <w:color w:val="000000"/>
        </w:rPr>
        <w:t>Л.О. 10</w:t>
      </w:r>
      <w:r w:rsidR="00164F2D">
        <w:rPr>
          <w:b/>
          <w:iCs/>
          <w:color w:val="000000"/>
        </w:rPr>
        <w:t xml:space="preserve">. </w:t>
      </w:r>
      <w:r w:rsidR="000F4C2F">
        <w:rPr>
          <w:iCs/>
          <w:color w:val="000000"/>
        </w:rPr>
        <w:t xml:space="preserve"> Полиэтилен.</w:t>
      </w:r>
      <w:r w:rsidR="00164F2D">
        <w:rPr>
          <w:iCs/>
          <w:color w:val="000000"/>
        </w:rPr>
        <w:t xml:space="preserve"> </w:t>
      </w:r>
      <w:r w:rsidR="000F4C2F">
        <w:rPr>
          <w:iCs/>
          <w:color w:val="000000"/>
        </w:rPr>
        <w:t xml:space="preserve">Свойства. </w:t>
      </w:r>
      <w:r w:rsidR="0009137C" w:rsidRPr="009B4C3D">
        <w:rPr>
          <w:iCs/>
          <w:color w:val="000000"/>
        </w:rPr>
        <w:t> </w:t>
      </w:r>
      <w:r w:rsidR="0009137C" w:rsidRPr="009B4C3D">
        <w:rPr>
          <w:color w:val="000000"/>
        </w:rPr>
        <w:t>Польза и вред полиэтилена.</w:t>
      </w:r>
    </w:p>
    <w:p w:rsidR="00097162" w:rsidRPr="000F7264" w:rsidRDefault="00097162" w:rsidP="00BA3B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264">
        <w:rPr>
          <w:rFonts w:ascii="Times New Roman" w:hAnsi="Times New Roman" w:cs="Times New Roman"/>
          <w:b/>
        </w:rPr>
        <w:t xml:space="preserve">Виды деятельности: </w:t>
      </w:r>
      <w:r w:rsidRPr="000F7264">
        <w:rPr>
          <w:rFonts w:ascii="Times New Roman" w:hAnsi="Times New Roman" w:cs="Times New Roman"/>
        </w:rPr>
        <w:t>лекция, беседа, эксперимент (практические работы, лабораторные опыты), самостоятельная работа учащихся с источниками информации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0F7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в группе, ролевая игра, пресс-конференция, создание инструкции, диалог-игра, выступление с подготовленным сообщением, работа с интернет-ресурсами, разработка и защита мини-проекта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9137C" w:rsidRPr="000F4C2F" w:rsidRDefault="0009137C" w:rsidP="00BA3B41">
      <w:pPr>
        <w:pStyle w:val="a4"/>
        <w:spacing w:before="0" w:beforeAutospacing="0" w:after="0" w:afterAutospacing="0"/>
        <w:rPr>
          <w:b/>
          <w:color w:val="000000"/>
        </w:rPr>
      </w:pPr>
      <w:r w:rsidRPr="000F4C2F">
        <w:rPr>
          <w:b/>
          <w:color w:val="000000"/>
        </w:rPr>
        <w:t xml:space="preserve">Тема </w:t>
      </w:r>
      <w:r w:rsidR="000F4C2F" w:rsidRPr="000F4C2F">
        <w:rPr>
          <w:b/>
          <w:color w:val="000000"/>
        </w:rPr>
        <w:t xml:space="preserve">6 </w:t>
      </w:r>
      <w:r w:rsidRPr="000F4C2F">
        <w:rPr>
          <w:b/>
          <w:i/>
          <w:iCs/>
          <w:color w:val="000000"/>
        </w:rPr>
        <w:t>«</w:t>
      </w:r>
      <w:r w:rsidRPr="000F4C2F">
        <w:rPr>
          <w:b/>
          <w:iCs/>
          <w:color w:val="000000"/>
        </w:rPr>
        <w:t>Химия в быту»</w:t>
      </w:r>
      <w:r w:rsidR="005D244A">
        <w:rPr>
          <w:b/>
          <w:color w:val="000000"/>
        </w:rPr>
        <w:t> – 9</w:t>
      </w:r>
      <w:r w:rsidR="000F4C2F">
        <w:rPr>
          <w:b/>
          <w:color w:val="000000"/>
        </w:rPr>
        <w:t xml:space="preserve"> ч.</w:t>
      </w:r>
      <w:r w:rsidR="000F4C2F" w:rsidRPr="000F4C2F">
        <w:rPr>
          <w:b/>
          <w:color w:val="000000"/>
        </w:rPr>
        <w:t xml:space="preserve">                                                                                          </w:t>
      </w:r>
      <w:r w:rsidR="000F4C2F">
        <w:rPr>
          <w:b/>
          <w:color w:val="000000"/>
        </w:rPr>
        <w:t xml:space="preserve">            </w:t>
      </w:r>
      <w:r w:rsidR="000F4C2F" w:rsidRPr="000F4C2F">
        <w:rPr>
          <w:b/>
          <w:color w:val="000000"/>
        </w:rPr>
        <w:t xml:space="preserve">      </w:t>
      </w:r>
      <w:r w:rsidR="005D244A">
        <w:rPr>
          <w:b/>
          <w:color w:val="000000"/>
        </w:rPr>
        <w:t>1. Кухня (5</w:t>
      </w:r>
      <w:r w:rsidR="000702E2">
        <w:rPr>
          <w:b/>
          <w:color w:val="000000"/>
        </w:rPr>
        <w:t>ч.)</w:t>
      </w:r>
      <w:r w:rsidR="000F4C2F">
        <w:rPr>
          <w:b/>
          <w:color w:val="000000"/>
        </w:rPr>
        <w:t xml:space="preserve">                                                                                                                                            </w:t>
      </w:r>
      <w:r w:rsidRPr="0042468E">
        <w:rPr>
          <w:color w:val="000000"/>
        </w:rPr>
        <w:t xml:space="preserve">Поваренная соль и её свойства. Применение хлорида натрия в хозяйственной деятельности человека. Когда соль – яд. Сахар и его свойства. Полезные и вредные черты сахара. Необычное применение сахара. Растительные и другие масла. Почему растительное масло полезнее животных жиров. Что такое «антиоксиданты». Сода пищевая или двууглекислый натрий и его свойства. Опасный брат пищевой соды – сода кальцинированная. Чем полезна пищевая сода и может ли она быть опасной. Столовый уксус и уксусная эссенция. Свойства уксусной кислоты и её физиологическое воздействие. Душистые вещества и приправы. Горчица. Перец и лавровый лист. Ванилин. </w:t>
      </w:r>
    </w:p>
    <w:p w:rsidR="000702E2" w:rsidRPr="00F70AC4" w:rsidRDefault="000702E2" w:rsidP="00BA3B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0AC4">
        <w:rPr>
          <w:rFonts w:ascii="Times New Roman" w:hAnsi="Times New Roman" w:cs="Times New Roman"/>
          <w:b/>
          <w:sz w:val="24"/>
          <w:szCs w:val="24"/>
        </w:rPr>
        <w:t>Лабораторные опыты:</w:t>
      </w:r>
    </w:p>
    <w:p w:rsidR="0009137C" w:rsidRPr="000F4C2F" w:rsidRDefault="000F4C2F" w:rsidP="00BA3B41">
      <w:pPr>
        <w:pStyle w:val="a4"/>
        <w:spacing w:before="0" w:beforeAutospacing="0" w:after="0" w:afterAutospacing="0"/>
        <w:rPr>
          <w:color w:val="000000"/>
        </w:rPr>
      </w:pPr>
      <w:r w:rsidRPr="008F7AD0">
        <w:rPr>
          <w:b/>
          <w:iCs/>
          <w:color w:val="000000"/>
        </w:rPr>
        <w:t>Л.О.</w:t>
      </w:r>
      <w:r w:rsidR="0009137C" w:rsidRPr="008F7AD0">
        <w:rPr>
          <w:b/>
          <w:iCs/>
          <w:color w:val="000000"/>
        </w:rPr>
        <w:t>№ 1</w:t>
      </w:r>
      <w:r w:rsidRPr="008F7AD0">
        <w:rPr>
          <w:b/>
          <w:iCs/>
          <w:color w:val="000000"/>
        </w:rPr>
        <w:t>1</w:t>
      </w:r>
      <w:r w:rsidR="0009137C" w:rsidRPr="000F4C2F">
        <w:rPr>
          <w:color w:val="000000"/>
        </w:rPr>
        <w:t> Химия в стакане – растворение сахара и соли в горячей и холодной воде</w:t>
      </w:r>
      <w:r w:rsidR="006F15AC">
        <w:rPr>
          <w:color w:val="000000"/>
        </w:rPr>
        <w:t>.</w:t>
      </w:r>
      <w:r w:rsidR="006F15AC" w:rsidRPr="006F15AC">
        <w:rPr>
          <w:b/>
          <w:color w:val="000000"/>
        </w:rPr>
        <w:t xml:space="preserve"> (</w:t>
      </w:r>
      <w:r w:rsidR="006F15AC">
        <w:rPr>
          <w:b/>
          <w:color w:val="000000"/>
        </w:rPr>
        <w:t xml:space="preserve">Определение электропроводности растворов сахара и соли </w:t>
      </w:r>
      <w:r w:rsidR="006F15AC" w:rsidRPr="006F15AC">
        <w:rPr>
          <w:b/>
          <w:iCs/>
          <w:color w:val="000000"/>
        </w:rPr>
        <w:t>(Ц.Л.</w:t>
      </w:r>
      <w:r w:rsidR="00AD00AA">
        <w:rPr>
          <w:b/>
          <w:iCs/>
          <w:color w:val="000000"/>
        </w:rPr>
        <w:t>"Робиклаб</w:t>
      </w:r>
      <w:r w:rsidR="006F15AC" w:rsidRPr="006F15AC">
        <w:rPr>
          <w:b/>
          <w:iCs/>
          <w:color w:val="000000"/>
        </w:rPr>
        <w:t>", лабораторным оборудованием центра "Точка роста"</w:t>
      </w:r>
      <w:r w:rsidR="006F15AC" w:rsidRPr="006F15AC">
        <w:rPr>
          <w:b/>
        </w:rPr>
        <w:t xml:space="preserve"> </w:t>
      </w:r>
      <w:r w:rsidR="006F15AC">
        <w:rPr>
          <w:b/>
        </w:rPr>
        <w:t>( Датчик электропроводности</w:t>
      </w:r>
      <w:r w:rsidR="006F15AC" w:rsidRPr="006F15AC">
        <w:rPr>
          <w:b/>
        </w:rPr>
        <w:t>)</w:t>
      </w:r>
    </w:p>
    <w:p w:rsidR="00A56701" w:rsidRPr="00A56701" w:rsidRDefault="000F4C2F" w:rsidP="00BA3B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6701">
        <w:rPr>
          <w:rFonts w:ascii="Times New Roman" w:hAnsi="Times New Roman" w:cs="Times New Roman"/>
          <w:b/>
          <w:iCs/>
          <w:color w:val="000000"/>
        </w:rPr>
        <w:t>Л.О.</w:t>
      </w:r>
      <w:r w:rsidR="0009137C" w:rsidRPr="00A56701">
        <w:rPr>
          <w:rFonts w:ascii="Times New Roman" w:hAnsi="Times New Roman" w:cs="Times New Roman"/>
          <w:b/>
          <w:iCs/>
          <w:color w:val="000000"/>
        </w:rPr>
        <w:t xml:space="preserve"> № </w:t>
      </w:r>
      <w:r w:rsidRPr="00A56701">
        <w:rPr>
          <w:rFonts w:ascii="Times New Roman" w:hAnsi="Times New Roman" w:cs="Times New Roman"/>
          <w:b/>
          <w:iCs/>
          <w:color w:val="000000"/>
        </w:rPr>
        <w:t>1</w:t>
      </w:r>
      <w:r w:rsidR="0009137C" w:rsidRPr="00A56701">
        <w:rPr>
          <w:rFonts w:ascii="Times New Roman" w:hAnsi="Times New Roman" w:cs="Times New Roman"/>
          <w:b/>
          <w:iCs/>
          <w:color w:val="000000"/>
        </w:rPr>
        <w:t>2</w:t>
      </w:r>
      <w:r w:rsidR="0009137C" w:rsidRPr="00A56701">
        <w:rPr>
          <w:rFonts w:ascii="Times New Roman" w:hAnsi="Times New Roman" w:cs="Times New Roman"/>
          <w:i/>
          <w:iCs/>
          <w:color w:val="000000"/>
        </w:rPr>
        <w:t> </w:t>
      </w:r>
      <w:r w:rsidR="0009137C" w:rsidRPr="00A56701">
        <w:rPr>
          <w:rFonts w:ascii="Times New Roman" w:hAnsi="Times New Roman" w:cs="Times New Roman"/>
          <w:color w:val="000000"/>
        </w:rPr>
        <w:t>Гашение пищевой соды уксусной эссенцие</w:t>
      </w:r>
      <w:r w:rsidRPr="00A56701">
        <w:rPr>
          <w:rFonts w:ascii="Times New Roman" w:hAnsi="Times New Roman" w:cs="Times New Roman"/>
          <w:color w:val="000000"/>
        </w:rPr>
        <w:t xml:space="preserve">й. </w:t>
      </w:r>
      <w:r w:rsidR="00A56701" w:rsidRPr="00A56701">
        <w:rPr>
          <w:rFonts w:ascii="Times New Roman" w:hAnsi="Times New Roman" w:cs="Times New Roman"/>
          <w:color w:val="000000"/>
        </w:rPr>
        <w:t xml:space="preserve">(Реакция нейтрализации </w:t>
      </w:r>
      <w:r w:rsidR="00AD00AA">
        <w:rPr>
          <w:rFonts w:ascii="Times New Roman" w:hAnsi="Times New Roman" w:cs="Times New Roman"/>
          <w:iCs/>
          <w:color w:val="000000"/>
          <w:sz w:val="24"/>
          <w:szCs w:val="24"/>
        </w:rPr>
        <w:t>(Ц.Л."Робиклаб</w:t>
      </w:r>
      <w:r w:rsidR="00A56701" w:rsidRPr="00A5670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",            </w:t>
      </w:r>
      <w:r w:rsidR="00A56701" w:rsidRPr="00A56701">
        <w:rPr>
          <w:rFonts w:ascii="Times New Roman" w:hAnsi="Times New Roman" w:cs="Times New Roman"/>
          <w:sz w:val="24"/>
          <w:szCs w:val="24"/>
        </w:rPr>
        <w:t>( Датчик температуры, РН-метр))</w:t>
      </w:r>
    </w:p>
    <w:p w:rsidR="0009137C" w:rsidRDefault="000F4C2F" w:rsidP="00BA3B41">
      <w:pPr>
        <w:pStyle w:val="a4"/>
        <w:spacing w:before="0" w:beforeAutospacing="0" w:after="0" w:afterAutospacing="0"/>
        <w:rPr>
          <w:color w:val="000000"/>
        </w:rPr>
      </w:pPr>
      <w:r w:rsidRPr="00A56701">
        <w:rPr>
          <w:color w:val="000000"/>
        </w:rPr>
        <w:t xml:space="preserve">   </w:t>
      </w:r>
      <w:r w:rsidR="00BA03B0" w:rsidRPr="00BA03B0">
        <w:rPr>
          <w:b/>
          <w:color w:val="000000"/>
        </w:rPr>
        <w:t>Д.Э.</w:t>
      </w:r>
      <w:r w:rsidR="00BA03B0">
        <w:rPr>
          <w:color w:val="000000"/>
        </w:rPr>
        <w:t xml:space="preserve">Определение электропроводности и РН раствора столового уксуса. </w:t>
      </w:r>
      <w:r w:rsidR="00BA03B0" w:rsidRPr="003B3D42">
        <w:rPr>
          <w:color w:val="000000"/>
        </w:rPr>
        <w:t xml:space="preserve"> </w:t>
      </w:r>
      <w:r w:rsidR="00BA03B0" w:rsidRPr="006F15AC">
        <w:rPr>
          <w:b/>
          <w:iCs/>
          <w:color w:val="000000"/>
        </w:rPr>
        <w:t>Ц.Л.</w:t>
      </w:r>
      <w:r w:rsidR="00AD00AA">
        <w:rPr>
          <w:b/>
          <w:iCs/>
          <w:color w:val="000000"/>
        </w:rPr>
        <w:t>"Робиклаб</w:t>
      </w:r>
      <w:r w:rsidR="00BA03B0" w:rsidRPr="006F15AC">
        <w:rPr>
          <w:b/>
          <w:iCs/>
          <w:color w:val="000000"/>
        </w:rPr>
        <w:t xml:space="preserve">", </w:t>
      </w:r>
      <w:r w:rsidR="00A56701">
        <w:rPr>
          <w:b/>
          <w:iCs/>
          <w:color w:val="000000"/>
        </w:rPr>
        <w:t xml:space="preserve">                </w:t>
      </w:r>
      <w:r w:rsidR="00BA03B0">
        <w:rPr>
          <w:b/>
        </w:rPr>
        <w:t>( Датчик электропроводности и РН-метр</w:t>
      </w:r>
      <w:r w:rsidR="00BA03B0" w:rsidRPr="006F15AC">
        <w:rPr>
          <w:b/>
        </w:rPr>
        <w:t>)</w:t>
      </w:r>
      <w:r w:rsidR="00BA03B0" w:rsidRPr="003B3D42">
        <w:rPr>
          <w:color w:val="000000"/>
        </w:rPr>
        <w:t xml:space="preserve">                                                                          </w:t>
      </w:r>
      <w:r>
        <w:rPr>
          <w:color w:val="000000"/>
        </w:rPr>
        <w:t xml:space="preserve">                                                                       </w:t>
      </w:r>
      <w:r w:rsidR="0009137C" w:rsidRPr="008F7AD0">
        <w:rPr>
          <w:b/>
          <w:iCs/>
          <w:color w:val="000000"/>
        </w:rPr>
        <w:t>2. Аптечка</w:t>
      </w:r>
      <w:r w:rsidR="005D244A">
        <w:rPr>
          <w:b/>
          <w:iCs/>
          <w:color w:val="000000"/>
        </w:rPr>
        <w:t xml:space="preserve"> (4</w:t>
      </w:r>
      <w:r w:rsidR="000702E2">
        <w:rPr>
          <w:b/>
          <w:iCs/>
          <w:color w:val="000000"/>
        </w:rPr>
        <w:t>ч.)</w:t>
      </w:r>
      <w:r w:rsidR="0009137C" w:rsidRPr="008F7AD0">
        <w:rPr>
          <w:b/>
          <w:iCs/>
          <w:color w:val="000000"/>
        </w:rPr>
        <w:t>.</w:t>
      </w:r>
      <w:r w:rsidRPr="008F7AD0">
        <w:rPr>
          <w:b/>
          <w:color w:val="000000"/>
        </w:rPr>
        <w:t xml:space="preserve">                                                                                                                                              </w:t>
      </w:r>
      <w:r>
        <w:rPr>
          <w:color w:val="000000"/>
        </w:rPr>
        <w:t>Аптечный й</w:t>
      </w:r>
      <w:r w:rsidR="0009137C" w:rsidRPr="0042468E">
        <w:rPr>
          <w:color w:val="000000"/>
        </w:rPr>
        <w:t xml:space="preserve">од и его свойства. Почему </w:t>
      </w:r>
      <w:r>
        <w:rPr>
          <w:color w:val="000000"/>
        </w:rPr>
        <w:t>й</w:t>
      </w:r>
      <w:r w:rsidR="0009137C" w:rsidRPr="0042468E">
        <w:rPr>
          <w:color w:val="000000"/>
        </w:rPr>
        <w:t xml:space="preserve">од надо держать в плотно закупоренной склянке. «Зелёнка» или раствор бриллиантового зелёного. Необычные свойства обычной зелёнки. Аспирин или ацетилсалициловая кислота и его свойства. Что полезнее: аспирин или упсарин. </w:t>
      </w:r>
      <w:r>
        <w:rPr>
          <w:color w:val="000000"/>
        </w:rPr>
        <w:t>п</w:t>
      </w:r>
      <w:r w:rsidR="0009137C" w:rsidRPr="0042468E">
        <w:rPr>
          <w:color w:val="000000"/>
        </w:rPr>
        <w:t>ерекись водорода и гидроперит. Свойства перекиси водорода. Перманганат калия, марганцовокислый калий, он же – «марганцовка». Необычные свойства марганцовки. Какую опасность может представлять марганцовка. Старые лекарства, как с ними поступить. Чего не хватает в вашей аптечке.</w:t>
      </w:r>
    </w:p>
    <w:p w:rsidR="00A9680F" w:rsidRPr="0042468E" w:rsidRDefault="00A9680F" w:rsidP="00BA3B41">
      <w:pPr>
        <w:pStyle w:val="a4"/>
        <w:spacing w:before="0" w:beforeAutospacing="0" w:after="0" w:afterAutospacing="0"/>
        <w:rPr>
          <w:color w:val="000000"/>
        </w:rPr>
      </w:pPr>
      <w:r w:rsidRPr="00A9680F">
        <w:rPr>
          <w:b/>
          <w:color w:val="000000"/>
        </w:rPr>
        <w:t>Д.Э.</w:t>
      </w:r>
      <w:r>
        <w:rPr>
          <w:color w:val="000000"/>
        </w:rPr>
        <w:t xml:space="preserve"> Определение электропроводности и РН раствора аспирина.</w:t>
      </w:r>
      <w:r w:rsidRPr="00A9680F">
        <w:rPr>
          <w:color w:val="000000"/>
        </w:rPr>
        <w:t xml:space="preserve"> </w:t>
      </w:r>
      <w:r>
        <w:rPr>
          <w:color w:val="000000"/>
        </w:rPr>
        <w:t xml:space="preserve">. </w:t>
      </w:r>
      <w:r w:rsidRPr="003B3D42">
        <w:rPr>
          <w:color w:val="000000"/>
        </w:rPr>
        <w:t xml:space="preserve"> </w:t>
      </w:r>
      <w:r w:rsidRPr="006F15AC">
        <w:rPr>
          <w:b/>
          <w:iCs/>
          <w:color w:val="000000"/>
        </w:rPr>
        <w:t>Ц.Л.</w:t>
      </w:r>
      <w:r w:rsidR="00AD00AA">
        <w:rPr>
          <w:b/>
          <w:iCs/>
          <w:color w:val="000000"/>
        </w:rPr>
        <w:t>"Робиклаб</w:t>
      </w:r>
      <w:r w:rsidRPr="006F15AC">
        <w:rPr>
          <w:b/>
          <w:iCs/>
          <w:color w:val="000000"/>
        </w:rPr>
        <w:t xml:space="preserve">", </w:t>
      </w:r>
      <w:r>
        <w:rPr>
          <w:b/>
          <w:iCs/>
          <w:color w:val="000000"/>
        </w:rPr>
        <w:t xml:space="preserve">                </w:t>
      </w:r>
      <w:r>
        <w:rPr>
          <w:b/>
        </w:rPr>
        <w:t>( Датчик электропроводности и РН-метр</w:t>
      </w:r>
      <w:r w:rsidRPr="006F15AC">
        <w:rPr>
          <w:b/>
        </w:rPr>
        <w:t>)</w:t>
      </w:r>
      <w:r w:rsidRPr="003B3D42">
        <w:rPr>
          <w:color w:val="000000"/>
        </w:rPr>
        <w:t xml:space="preserve"> </w:t>
      </w:r>
      <w:r>
        <w:rPr>
          <w:color w:val="000000"/>
        </w:rPr>
        <w:t>.</w:t>
      </w:r>
      <w:r w:rsidRPr="003B3D42">
        <w:rPr>
          <w:color w:val="000000"/>
        </w:rPr>
        <w:t xml:space="preserve">                                                                         </w:t>
      </w:r>
      <w:r>
        <w:rPr>
          <w:color w:val="000000"/>
        </w:rPr>
        <w:t xml:space="preserve">                                                                       </w:t>
      </w:r>
    </w:p>
    <w:p w:rsidR="0009137C" w:rsidRDefault="000702E2" w:rsidP="00BA3B41">
      <w:pPr>
        <w:pStyle w:val="a4"/>
        <w:spacing w:before="0" w:beforeAutospacing="0" w:after="0" w:afterAutospacing="0"/>
        <w:rPr>
          <w:color w:val="000000"/>
        </w:rPr>
      </w:pPr>
      <w:r>
        <w:rPr>
          <w:b/>
          <w:iCs/>
          <w:color w:val="000000"/>
        </w:rPr>
        <w:t>П.Р.</w:t>
      </w:r>
      <w:r w:rsidR="000F4C2F" w:rsidRPr="008F7AD0">
        <w:rPr>
          <w:b/>
          <w:iCs/>
          <w:color w:val="000000"/>
        </w:rPr>
        <w:t xml:space="preserve"> № </w:t>
      </w:r>
      <w:r w:rsidR="005D244A">
        <w:rPr>
          <w:b/>
          <w:iCs/>
          <w:color w:val="000000"/>
        </w:rPr>
        <w:t>9</w:t>
      </w:r>
      <w:r w:rsidR="0009137C" w:rsidRPr="0042468E">
        <w:rPr>
          <w:i/>
          <w:iCs/>
          <w:color w:val="000000"/>
        </w:rPr>
        <w:t> </w:t>
      </w:r>
      <w:r w:rsidR="0009137C" w:rsidRPr="0042468E">
        <w:rPr>
          <w:color w:val="000000"/>
        </w:rPr>
        <w:t>Изготовление напитков для лечения простуды (чай с лимоном или с малиновым вареньем, молоко с медом, шипучий напиток из пищевой соды, лимонной кислоты, сахара и аскорбиновой кислоты)</w:t>
      </w:r>
    </w:p>
    <w:p w:rsidR="00097162" w:rsidRPr="00097162" w:rsidRDefault="00097162" w:rsidP="00BA3B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264">
        <w:rPr>
          <w:rFonts w:ascii="Times New Roman" w:hAnsi="Times New Roman" w:cs="Times New Roman"/>
          <w:b/>
        </w:rPr>
        <w:t xml:space="preserve">Виды деятельности: </w:t>
      </w:r>
      <w:r w:rsidRPr="000F7264">
        <w:rPr>
          <w:rFonts w:ascii="Times New Roman" w:hAnsi="Times New Roman" w:cs="Times New Roman"/>
        </w:rPr>
        <w:t>лекция, беседа, эксперимент (практические работы, лабораторные опыты), самостоятельная работа учащихся с источниками информации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0F7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в группе, ролевая игра, пресс-конференция, создание инструкции, диалог-игра, выступление с подготовленным сообщением, работа с интернет-ресурсами, разработка и защита мини-проекта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702E2" w:rsidRPr="000702E2" w:rsidRDefault="000702E2" w:rsidP="00BA3B41">
      <w:pPr>
        <w:pStyle w:val="a4"/>
        <w:spacing w:before="0" w:beforeAutospacing="0" w:after="0" w:afterAutospacing="0"/>
        <w:rPr>
          <w:b/>
          <w:color w:val="000000"/>
        </w:rPr>
      </w:pPr>
      <w:r w:rsidRPr="000702E2">
        <w:rPr>
          <w:b/>
          <w:color w:val="000000"/>
        </w:rPr>
        <w:t>Повторение, обобщение -2 ч. + 1 ч промежуточная аттестация, всего 3 ч.</w:t>
      </w:r>
    </w:p>
    <w:p w:rsidR="0009137C" w:rsidRPr="000702E2" w:rsidRDefault="0009137C" w:rsidP="00BA3B41">
      <w:pPr>
        <w:pStyle w:val="a4"/>
        <w:spacing w:before="0" w:beforeAutospacing="0" w:after="0" w:afterAutospacing="0"/>
        <w:rPr>
          <w:b/>
          <w:color w:val="000000"/>
          <w:u w:val="single"/>
        </w:rPr>
      </w:pPr>
      <w:r w:rsidRPr="000702E2">
        <w:rPr>
          <w:b/>
          <w:color w:val="000000"/>
          <w:u w:val="single"/>
        </w:rPr>
        <w:t>Универсальные учебные действия</w:t>
      </w:r>
    </w:p>
    <w:p w:rsidR="0009137C" w:rsidRDefault="0009137C" w:rsidP="00BA3B41">
      <w:pPr>
        <w:pStyle w:val="a4"/>
        <w:spacing w:before="0" w:beforeAutospacing="0" w:after="0" w:afterAutospacing="0"/>
        <w:rPr>
          <w:b/>
          <w:color w:val="000000"/>
          <w:u w:val="single"/>
        </w:rPr>
      </w:pPr>
      <w:r w:rsidRPr="000702E2">
        <w:rPr>
          <w:b/>
          <w:color w:val="000000"/>
          <w:u w:val="single"/>
        </w:rPr>
        <w:t>Личностные:</w:t>
      </w:r>
    </w:p>
    <w:p w:rsidR="0073490C" w:rsidRPr="0073490C" w:rsidRDefault="0073490C" w:rsidP="00BA3B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t>•</w:t>
      </w:r>
      <w:r>
        <w:tab/>
      </w:r>
      <w:r w:rsidRPr="0073490C">
        <w:rPr>
          <w:rFonts w:ascii="Times New Roman" w:hAnsi="Times New Roman" w:cs="Times New Roman"/>
          <w:sz w:val="24"/>
          <w:szCs w:val="24"/>
        </w:rPr>
        <w:t xml:space="preserve">определение мотивации изучения учебного материала; </w:t>
      </w:r>
    </w:p>
    <w:p w:rsidR="0073490C" w:rsidRPr="0073490C" w:rsidRDefault="0073490C" w:rsidP="00BA3B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490C">
        <w:rPr>
          <w:rFonts w:ascii="Times New Roman" w:hAnsi="Times New Roman" w:cs="Times New Roman"/>
          <w:sz w:val="24"/>
          <w:szCs w:val="24"/>
        </w:rPr>
        <w:t>•</w:t>
      </w:r>
      <w:r w:rsidRPr="0073490C">
        <w:rPr>
          <w:rFonts w:ascii="Times New Roman" w:hAnsi="Times New Roman" w:cs="Times New Roman"/>
          <w:sz w:val="24"/>
          <w:szCs w:val="24"/>
        </w:rPr>
        <w:tab/>
        <w:t>оценивание усваиваемого учебного материала, исходя из со</w:t>
      </w:r>
      <w:r>
        <w:rPr>
          <w:rFonts w:ascii="Times New Roman" w:hAnsi="Times New Roman" w:cs="Times New Roman"/>
          <w:sz w:val="24"/>
          <w:szCs w:val="24"/>
        </w:rPr>
        <w:t>циальных и личност</w:t>
      </w:r>
      <w:r w:rsidRPr="0073490C">
        <w:rPr>
          <w:rFonts w:ascii="Times New Roman" w:hAnsi="Times New Roman" w:cs="Times New Roman"/>
          <w:sz w:val="24"/>
          <w:szCs w:val="24"/>
        </w:rPr>
        <w:t xml:space="preserve">ных ценностей; </w:t>
      </w:r>
    </w:p>
    <w:p w:rsidR="0073490C" w:rsidRPr="0073490C" w:rsidRDefault="0073490C" w:rsidP="00BA3B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490C">
        <w:rPr>
          <w:rFonts w:ascii="Times New Roman" w:hAnsi="Times New Roman" w:cs="Times New Roman"/>
          <w:sz w:val="24"/>
          <w:szCs w:val="24"/>
        </w:rPr>
        <w:t>•</w:t>
      </w:r>
      <w:r w:rsidRPr="0073490C">
        <w:rPr>
          <w:rFonts w:ascii="Times New Roman" w:hAnsi="Times New Roman" w:cs="Times New Roman"/>
          <w:sz w:val="24"/>
          <w:szCs w:val="24"/>
        </w:rPr>
        <w:tab/>
        <w:t>повышение своего образовательного уровня и у</w:t>
      </w:r>
      <w:r w:rsidR="005019FF">
        <w:rPr>
          <w:rFonts w:ascii="Times New Roman" w:hAnsi="Times New Roman" w:cs="Times New Roman"/>
          <w:sz w:val="24"/>
          <w:szCs w:val="24"/>
        </w:rPr>
        <w:t>ровня готовности к изучению ос</w:t>
      </w:r>
      <w:r w:rsidRPr="0073490C">
        <w:rPr>
          <w:rFonts w:ascii="Times New Roman" w:hAnsi="Times New Roman" w:cs="Times New Roman"/>
          <w:sz w:val="24"/>
          <w:szCs w:val="24"/>
        </w:rPr>
        <w:t xml:space="preserve">новных исторических событий, связанных с развитием химии и общества; </w:t>
      </w:r>
    </w:p>
    <w:p w:rsidR="0073490C" w:rsidRPr="0073490C" w:rsidRDefault="0073490C" w:rsidP="00BA3B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490C">
        <w:rPr>
          <w:rFonts w:ascii="Times New Roman" w:hAnsi="Times New Roman" w:cs="Times New Roman"/>
          <w:sz w:val="24"/>
          <w:szCs w:val="24"/>
        </w:rPr>
        <w:t>•</w:t>
      </w:r>
      <w:r w:rsidRPr="0073490C">
        <w:rPr>
          <w:rFonts w:ascii="Times New Roman" w:hAnsi="Times New Roman" w:cs="Times New Roman"/>
          <w:sz w:val="24"/>
          <w:szCs w:val="24"/>
        </w:rPr>
        <w:tab/>
        <w:t xml:space="preserve">знание правил поведения в чрезвычайных ситуациях; </w:t>
      </w:r>
    </w:p>
    <w:p w:rsidR="0073490C" w:rsidRPr="0073490C" w:rsidRDefault="0073490C" w:rsidP="00BA3B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490C">
        <w:rPr>
          <w:rFonts w:ascii="Times New Roman" w:hAnsi="Times New Roman" w:cs="Times New Roman"/>
          <w:sz w:val="24"/>
          <w:szCs w:val="24"/>
        </w:rPr>
        <w:t>•</w:t>
      </w:r>
      <w:r w:rsidRPr="0073490C">
        <w:rPr>
          <w:rFonts w:ascii="Times New Roman" w:hAnsi="Times New Roman" w:cs="Times New Roman"/>
          <w:sz w:val="24"/>
          <w:szCs w:val="24"/>
        </w:rPr>
        <w:tab/>
        <w:t xml:space="preserve">оценивание социальной значимости профессий, связанных с химией; </w:t>
      </w:r>
    </w:p>
    <w:p w:rsidR="0073490C" w:rsidRPr="0073490C" w:rsidRDefault="0073490C" w:rsidP="00BA3B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490C">
        <w:rPr>
          <w:rFonts w:ascii="Times New Roman" w:hAnsi="Times New Roman" w:cs="Times New Roman"/>
          <w:sz w:val="24"/>
          <w:szCs w:val="24"/>
        </w:rPr>
        <w:t>•</w:t>
      </w:r>
      <w:r w:rsidRPr="0073490C">
        <w:rPr>
          <w:rFonts w:ascii="Times New Roman" w:hAnsi="Times New Roman" w:cs="Times New Roman"/>
          <w:sz w:val="24"/>
          <w:szCs w:val="24"/>
        </w:rPr>
        <w:tab/>
        <w:t xml:space="preserve">владение правилами безопасного обращения с </w:t>
      </w:r>
      <w:r>
        <w:rPr>
          <w:rFonts w:ascii="Times New Roman" w:hAnsi="Times New Roman" w:cs="Times New Roman"/>
          <w:sz w:val="24"/>
          <w:szCs w:val="24"/>
        </w:rPr>
        <w:t>химическими веществами и обору</w:t>
      </w:r>
      <w:r w:rsidRPr="0073490C">
        <w:rPr>
          <w:rFonts w:ascii="Times New Roman" w:hAnsi="Times New Roman" w:cs="Times New Roman"/>
          <w:sz w:val="24"/>
          <w:szCs w:val="24"/>
        </w:rPr>
        <w:t>дованием, проявление экологической культуры .</w:t>
      </w:r>
    </w:p>
    <w:p w:rsidR="00B73522" w:rsidRPr="00B73522" w:rsidRDefault="00B73522" w:rsidP="00BA3B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73522">
        <w:rPr>
          <w:rFonts w:ascii="Times New Roman" w:hAnsi="Times New Roman" w:cs="Times New Roman"/>
          <w:b/>
          <w:sz w:val="24"/>
          <w:szCs w:val="24"/>
        </w:rPr>
        <w:lastRenderedPageBreak/>
        <w:t>Метапредметные результаты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B7352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9137C" w:rsidRPr="000702E2" w:rsidRDefault="0009137C" w:rsidP="00BA3B41">
      <w:pPr>
        <w:pStyle w:val="a4"/>
        <w:spacing w:before="0" w:beforeAutospacing="0" w:after="0" w:afterAutospacing="0"/>
        <w:rPr>
          <w:b/>
          <w:color w:val="000000"/>
          <w:u w:val="single"/>
        </w:rPr>
      </w:pPr>
      <w:r w:rsidRPr="000702E2">
        <w:rPr>
          <w:b/>
          <w:color w:val="000000"/>
          <w:u w:val="single"/>
        </w:rPr>
        <w:t>Регулятивные:</w:t>
      </w:r>
    </w:p>
    <w:p w:rsidR="00B73522" w:rsidRDefault="00B73522" w:rsidP="00BA3B41">
      <w:pPr>
        <w:pStyle w:val="a4"/>
        <w:spacing w:before="0" w:beforeAutospacing="0" w:after="0" w:afterAutospacing="0"/>
        <w:rPr>
          <w:color w:val="000000"/>
        </w:rPr>
      </w:pPr>
      <w:r w:rsidRPr="00B73522">
        <w:rPr>
          <w:b/>
          <w:color w:val="000000"/>
        </w:rPr>
        <w:t>•</w:t>
      </w:r>
      <w:r>
        <w:rPr>
          <w:color w:val="000000"/>
        </w:rPr>
        <w:t xml:space="preserve"> </w:t>
      </w:r>
      <w:r w:rsidRPr="00B73522">
        <w:rPr>
          <w:color w:val="000000"/>
        </w:rPr>
        <w:t>целеполагание, включая постановку новых целей, преобразование практической задачи в познавательную, самостоятельный анализ</w:t>
      </w:r>
      <w:r>
        <w:rPr>
          <w:color w:val="000000"/>
        </w:rPr>
        <w:t xml:space="preserve"> условий достижения цели на ос</w:t>
      </w:r>
      <w:r w:rsidRPr="00B73522">
        <w:rPr>
          <w:color w:val="000000"/>
        </w:rPr>
        <w:t xml:space="preserve">нове учёта выделенных учителем ориентиров действия в новом учебном материале; </w:t>
      </w:r>
      <w:r>
        <w:rPr>
          <w:color w:val="000000"/>
        </w:rPr>
        <w:t xml:space="preserve">                                           •</w:t>
      </w:r>
      <w:r w:rsidRPr="00B73522">
        <w:rPr>
          <w:color w:val="000000"/>
        </w:rPr>
        <w:t>планирование пути достижения целей;</w:t>
      </w:r>
      <w:r>
        <w:rPr>
          <w:color w:val="000000"/>
        </w:rPr>
        <w:t xml:space="preserve">                                                                                                        </w:t>
      </w:r>
      <w:r w:rsidRPr="00B73522">
        <w:rPr>
          <w:color w:val="000000"/>
        </w:rPr>
        <w:t>•</w:t>
      </w:r>
      <w:r w:rsidRPr="00B73522">
        <w:rPr>
          <w:color w:val="000000"/>
        </w:rPr>
        <w:tab/>
        <w:t>устанавление целевых приоритетов, выделение альтернативных</w:t>
      </w:r>
      <w:r>
        <w:rPr>
          <w:color w:val="000000"/>
        </w:rPr>
        <w:t xml:space="preserve"> способов достиже</w:t>
      </w:r>
      <w:r w:rsidRPr="00B73522">
        <w:rPr>
          <w:color w:val="000000"/>
        </w:rPr>
        <w:t xml:space="preserve">ния цели и выбор наиболее эффективного способа; </w:t>
      </w:r>
      <w:r>
        <w:rPr>
          <w:color w:val="000000"/>
        </w:rPr>
        <w:t xml:space="preserve">                                                                          </w:t>
      </w:r>
      <w:r w:rsidRPr="00B73522">
        <w:rPr>
          <w:color w:val="000000"/>
        </w:rPr>
        <w:t>•</w:t>
      </w:r>
      <w:r w:rsidRPr="00B73522">
        <w:rPr>
          <w:color w:val="000000"/>
        </w:rPr>
        <w:tab/>
        <w:t>умение самостоятельно контролировать своё время и управлять им; </w:t>
      </w:r>
      <w:r>
        <w:rPr>
          <w:color w:val="000000"/>
        </w:rPr>
        <w:t xml:space="preserve">                                          </w:t>
      </w:r>
      <w:r w:rsidRPr="00B73522">
        <w:rPr>
          <w:color w:val="000000"/>
        </w:rPr>
        <w:t xml:space="preserve"> •</w:t>
      </w:r>
      <w:r w:rsidRPr="00B73522">
        <w:rPr>
          <w:color w:val="000000"/>
        </w:rPr>
        <w:tab/>
        <w:t>умение принимать решения в проблемной ситуации; •</w:t>
      </w:r>
      <w:r w:rsidRPr="00B73522">
        <w:rPr>
          <w:color w:val="000000"/>
        </w:rPr>
        <w:tab/>
        <w:t xml:space="preserve">постановка учебных задач, составление плана и последовательности действий;  </w:t>
      </w:r>
      <w:r>
        <w:rPr>
          <w:color w:val="000000"/>
        </w:rPr>
        <w:t xml:space="preserve">                                                                                          </w:t>
      </w:r>
      <w:r w:rsidRPr="00B73522">
        <w:rPr>
          <w:color w:val="000000"/>
        </w:rPr>
        <w:t>•</w:t>
      </w:r>
      <w:r w:rsidRPr="00B73522">
        <w:rPr>
          <w:color w:val="000000"/>
        </w:rPr>
        <w:tab/>
        <w:t>организация рабочего места при выполнении химического эксперимента;</w:t>
      </w:r>
      <w:r>
        <w:rPr>
          <w:color w:val="000000"/>
        </w:rPr>
        <w:t xml:space="preserve">                                 </w:t>
      </w:r>
      <w:r w:rsidRPr="00B73522">
        <w:rPr>
          <w:color w:val="000000"/>
        </w:rPr>
        <w:t xml:space="preserve"> •</w:t>
      </w:r>
      <w:r w:rsidRPr="00B73522">
        <w:rPr>
          <w:color w:val="000000"/>
        </w:rPr>
        <w:tab/>
        <w:t xml:space="preserve">прогнозирование результатов обучения, оценивание усвоенного материала, оценка качества и уровня полученных знаний, коррекция плана и способа действия при необходимости . </w:t>
      </w:r>
      <w:r>
        <w:rPr>
          <w:color w:val="000000"/>
        </w:rPr>
        <w:t xml:space="preserve"> </w:t>
      </w:r>
    </w:p>
    <w:p w:rsidR="0009137C" w:rsidRDefault="00B73522" w:rsidP="00BA3B41">
      <w:pPr>
        <w:pStyle w:val="a4"/>
        <w:spacing w:before="0" w:beforeAutospacing="0" w:after="0" w:afterAutospacing="0"/>
        <w:rPr>
          <w:b/>
          <w:color w:val="000000"/>
          <w:u w:val="single"/>
        </w:rPr>
      </w:pPr>
      <w:r w:rsidRPr="00B73522">
        <w:rPr>
          <w:b/>
          <w:color w:val="000000"/>
          <w:u w:val="single"/>
        </w:rPr>
        <w:t> </w:t>
      </w:r>
      <w:r w:rsidR="0009137C" w:rsidRPr="000702E2">
        <w:rPr>
          <w:b/>
          <w:color w:val="000000"/>
          <w:u w:val="single"/>
        </w:rPr>
        <w:t>Познавательные:</w:t>
      </w:r>
    </w:p>
    <w:p w:rsidR="00B73522" w:rsidRPr="00B73522" w:rsidRDefault="00B73522" w:rsidP="00BA3B41">
      <w:pPr>
        <w:pStyle w:val="a4"/>
        <w:spacing w:before="0" w:beforeAutospacing="0" w:after="0" w:afterAutospacing="0"/>
        <w:rPr>
          <w:color w:val="000000"/>
        </w:rPr>
      </w:pPr>
      <w:r w:rsidRPr="00B73522">
        <w:rPr>
          <w:color w:val="000000"/>
        </w:rPr>
        <w:t>•</w:t>
      </w:r>
      <w:r w:rsidRPr="00B73522">
        <w:rPr>
          <w:color w:val="000000"/>
        </w:rPr>
        <w:tab/>
        <w:t xml:space="preserve">поиск и выделение информации; </w:t>
      </w:r>
      <w:r w:rsidR="005019FF">
        <w:rPr>
          <w:color w:val="000000"/>
        </w:rPr>
        <w:t xml:space="preserve">                                                                                                      </w:t>
      </w:r>
      <w:r w:rsidRPr="00B73522">
        <w:rPr>
          <w:color w:val="000000"/>
        </w:rPr>
        <w:t>•</w:t>
      </w:r>
      <w:r w:rsidRPr="00B73522">
        <w:rPr>
          <w:color w:val="000000"/>
        </w:rPr>
        <w:tab/>
        <w:t>анализ условий и требований задачи, выбор, соп</w:t>
      </w:r>
      <w:r w:rsidR="005019FF">
        <w:rPr>
          <w:color w:val="000000"/>
        </w:rPr>
        <w:t>оставление и обоснование спосо</w:t>
      </w:r>
      <w:r w:rsidRPr="00B73522">
        <w:rPr>
          <w:color w:val="000000"/>
        </w:rPr>
        <w:t>ба решения задачи;</w:t>
      </w:r>
      <w:r w:rsidR="005019FF">
        <w:rPr>
          <w:color w:val="000000"/>
        </w:rPr>
        <w:t xml:space="preserve">                                                                                                                                                       </w:t>
      </w:r>
      <w:r w:rsidRPr="00B73522">
        <w:rPr>
          <w:color w:val="000000"/>
        </w:rPr>
        <w:t xml:space="preserve"> •</w:t>
      </w:r>
      <w:r w:rsidRPr="00B73522">
        <w:rPr>
          <w:color w:val="000000"/>
        </w:rPr>
        <w:tab/>
        <w:t xml:space="preserve">выбор наиболее эффективных способов решения </w:t>
      </w:r>
      <w:r w:rsidR="005019FF">
        <w:rPr>
          <w:color w:val="000000"/>
        </w:rPr>
        <w:t>задачи в зависимости от                             конкрет</w:t>
      </w:r>
      <w:r w:rsidRPr="00B73522">
        <w:rPr>
          <w:color w:val="000000"/>
        </w:rPr>
        <w:t>ных условий;</w:t>
      </w:r>
      <w:r w:rsidR="005019FF">
        <w:rPr>
          <w:color w:val="000000"/>
        </w:rPr>
        <w:t xml:space="preserve">                                                                                                                                                       </w:t>
      </w:r>
      <w:r w:rsidRPr="00B73522">
        <w:rPr>
          <w:color w:val="000000"/>
        </w:rPr>
        <w:t xml:space="preserve"> •</w:t>
      </w:r>
      <w:r w:rsidRPr="00B73522">
        <w:rPr>
          <w:color w:val="000000"/>
        </w:rPr>
        <w:tab/>
        <w:t>выдвижение и обоснование гипотезы, выбор способа её проверки;</w:t>
      </w:r>
      <w:r w:rsidR="005019FF">
        <w:rPr>
          <w:color w:val="000000"/>
        </w:rPr>
        <w:t xml:space="preserve">                                                  </w:t>
      </w:r>
      <w:r w:rsidRPr="00B73522">
        <w:rPr>
          <w:color w:val="000000"/>
        </w:rPr>
        <w:t xml:space="preserve"> •</w:t>
      </w:r>
      <w:r w:rsidRPr="00B73522">
        <w:rPr>
          <w:color w:val="000000"/>
        </w:rPr>
        <w:tab/>
        <w:t xml:space="preserve">самостоятельное создание алгоритма деятельности при решении проблем творческого и поискового характера; </w:t>
      </w:r>
      <w:r w:rsidR="005019FF">
        <w:rPr>
          <w:color w:val="000000"/>
        </w:rPr>
        <w:t xml:space="preserve">                                                                                                                         </w:t>
      </w:r>
      <w:r w:rsidRPr="00B73522">
        <w:rPr>
          <w:color w:val="000000"/>
        </w:rPr>
        <w:t>•</w:t>
      </w:r>
      <w:r w:rsidRPr="00B73522">
        <w:rPr>
          <w:color w:val="000000"/>
        </w:rPr>
        <w:tab/>
        <w:t xml:space="preserve">умения характеризовать вещества по составу, строению и свойствам; </w:t>
      </w:r>
      <w:r w:rsidR="005019FF">
        <w:rPr>
          <w:color w:val="000000"/>
        </w:rPr>
        <w:t xml:space="preserve">                                           </w:t>
      </w:r>
      <w:r w:rsidRPr="00B73522">
        <w:rPr>
          <w:color w:val="000000"/>
        </w:rPr>
        <w:t>•</w:t>
      </w:r>
      <w:r w:rsidRPr="00B73522">
        <w:rPr>
          <w:color w:val="000000"/>
        </w:rPr>
        <w:tab/>
        <w:t>описывание свойств: твёрдых, жидких, газообраз</w:t>
      </w:r>
      <w:r w:rsidR="005019FF">
        <w:rPr>
          <w:color w:val="000000"/>
        </w:rPr>
        <w:t>ных веществ, выделение их суще</w:t>
      </w:r>
      <w:r w:rsidRPr="00B73522">
        <w:rPr>
          <w:color w:val="000000"/>
        </w:rPr>
        <w:t xml:space="preserve">ственных признаков; </w:t>
      </w:r>
      <w:r w:rsidR="005019FF">
        <w:rPr>
          <w:color w:val="000000"/>
        </w:rPr>
        <w:t xml:space="preserve">                                                                                                                                             </w:t>
      </w:r>
      <w:r w:rsidRPr="00B73522">
        <w:rPr>
          <w:color w:val="000000"/>
        </w:rPr>
        <w:t>•</w:t>
      </w:r>
      <w:r w:rsidRPr="00B73522">
        <w:rPr>
          <w:color w:val="000000"/>
        </w:rPr>
        <w:tab/>
        <w:t>изображение состава простейших веществ с п</w:t>
      </w:r>
      <w:r w:rsidR="005019FF">
        <w:rPr>
          <w:color w:val="000000"/>
        </w:rPr>
        <w:t>омощью химических формул и сущ</w:t>
      </w:r>
      <w:r w:rsidRPr="00B73522">
        <w:rPr>
          <w:color w:val="000000"/>
        </w:rPr>
        <w:t xml:space="preserve">ности химических реакций с помощью химических уравнений; </w:t>
      </w:r>
      <w:r w:rsidR="005019FF">
        <w:rPr>
          <w:color w:val="000000"/>
        </w:rPr>
        <w:t xml:space="preserve">                                                                   </w:t>
      </w:r>
      <w:r w:rsidRPr="00B73522">
        <w:rPr>
          <w:color w:val="000000"/>
        </w:rPr>
        <w:t>•</w:t>
      </w:r>
      <w:r w:rsidRPr="00B73522">
        <w:rPr>
          <w:color w:val="000000"/>
        </w:rPr>
        <w:tab/>
        <w:t>проведение наблюдений, описание признаков и у</w:t>
      </w:r>
      <w:r w:rsidR="005019FF">
        <w:rPr>
          <w:color w:val="000000"/>
        </w:rPr>
        <w:t>словий течения химических реак</w:t>
      </w:r>
      <w:r w:rsidRPr="00B73522">
        <w:rPr>
          <w:color w:val="000000"/>
        </w:rPr>
        <w:t>ций, выполнение химического эксперимента, вы</w:t>
      </w:r>
      <w:r w:rsidR="005019FF">
        <w:rPr>
          <w:color w:val="000000"/>
        </w:rPr>
        <w:t>воды на основе анализа наблюде</w:t>
      </w:r>
      <w:r w:rsidRPr="00B73522">
        <w:rPr>
          <w:color w:val="000000"/>
        </w:rPr>
        <w:t>ний за экспериментом, решение задач, получение химической информации из раз- личных источников;</w:t>
      </w:r>
      <w:r w:rsidR="005019FF">
        <w:rPr>
          <w:color w:val="000000"/>
        </w:rPr>
        <w:t xml:space="preserve">                                                                                                                                                       </w:t>
      </w:r>
      <w:r w:rsidRPr="00B73522">
        <w:rPr>
          <w:color w:val="000000"/>
        </w:rPr>
        <w:t xml:space="preserve"> •</w:t>
      </w:r>
      <w:r w:rsidRPr="00B73522">
        <w:rPr>
          <w:color w:val="000000"/>
        </w:rPr>
        <w:tab/>
        <w:t xml:space="preserve">умение организовывать исследование с целью проверки гипотез; </w:t>
      </w:r>
      <w:r w:rsidR="005019FF">
        <w:rPr>
          <w:color w:val="000000"/>
        </w:rPr>
        <w:t xml:space="preserve">                                                 </w:t>
      </w:r>
      <w:r w:rsidRPr="00B73522">
        <w:rPr>
          <w:color w:val="000000"/>
        </w:rPr>
        <w:t>•</w:t>
      </w:r>
      <w:r w:rsidRPr="00B73522">
        <w:rPr>
          <w:color w:val="000000"/>
        </w:rPr>
        <w:tab/>
        <w:t>умение делать умозаключения (индуктивное и по аналогии) и выводы;</w:t>
      </w:r>
      <w:r w:rsidR="005019FF">
        <w:rPr>
          <w:color w:val="000000"/>
        </w:rPr>
        <w:t xml:space="preserve">                                             </w:t>
      </w:r>
      <w:r w:rsidRPr="00B73522">
        <w:rPr>
          <w:color w:val="000000"/>
        </w:rPr>
        <w:t xml:space="preserve"> •</w:t>
      </w:r>
      <w:r w:rsidRPr="00B73522">
        <w:rPr>
          <w:color w:val="000000"/>
        </w:rPr>
        <w:tab/>
        <w:t>умение объективно оценивать информацию о веществах и химических процессах, критически относиться к псевдонаучной информации .</w:t>
      </w:r>
    </w:p>
    <w:p w:rsidR="0009137C" w:rsidRPr="000702E2" w:rsidRDefault="0009137C" w:rsidP="00BA3B41">
      <w:pPr>
        <w:pStyle w:val="a4"/>
        <w:spacing w:before="0" w:beforeAutospacing="0" w:after="0" w:afterAutospacing="0"/>
        <w:rPr>
          <w:b/>
          <w:color w:val="000000"/>
          <w:u w:val="single"/>
        </w:rPr>
      </w:pPr>
      <w:r w:rsidRPr="000702E2">
        <w:rPr>
          <w:b/>
          <w:color w:val="000000"/>
          <w:u w:val="single"/>
        </w:rPr>
        <w:t>Коммуникативные:</w:t>
      </w:r>
    </w:p>
    <w:p w:rsidR="0009137C" w:rsidRPr="0042468E" w:rsidRDefault="0009137C" w:rsidP="00BA3B41">
      <w:pPr>
        <w:pStyle w:val="a4"/>
        <w:spacing w:before="0" w:beforeAutospacing="0" w:after="0" w:afterAutospacing="0"/>
        <w:rPr>
          <w:color w:val="000000"/>
        </w:rPr>
      </w:pPr>
      <w:r w:rsidRPr="0042468E">
        <w:rPr>
          <w:color w:val="000000"/>
        </w:rPr>
        <w:t>• организовывать взаимодействие в группе (распределять роли, договариваться друг с другом и т. д.);</w:t>
      </w:r>
    </w:p>
    <w:p w:rsidR="0009137C" w:rsidRPr="0042468E" w:rsidRDefault="0009137C" w:rsidP="00BA3B41">
      <w:pPr>
        <w:pStyle w:val="a4"/>
        <w:spacing w:before="0" w:beforeAutospacing="0" w:after="0" w:afterAutospacing="0"/>
        <w:rPr>
          <w:color w:val="000000"/>
        </w:rPr>
      </w:pPr>
      <w:r w:rsidRPr="0042468E">
        <w:rPr>
          <w:color w:val="000000"/>
        </w:rPr>
        <w:t>•  предвидеть (прогнозировать) последствия коллективных решений;</w:t>
      </w:r>
    </w:p>
    <w:p w:rsidR="0009137C" w:rsidRPr="0042468E" w:rsidRDefault="0009137C" w:rsidP="00BA3B41">
      <w:pPr>
        <w:pStyle w:val="a4"/>
        <w:spacing w:before="0" w:beforeAutospacing="0" w:after="0" w:afterAutospacing="0"/>
        <w:rPr>
          <w:color w:val="000000"/>
        </w:rPr>
      </w:pPr>
      <w:r w:rsidRPr="0042468E">
        <w:rPr>
          <w:color w:val="000000"/>
        </w:rPr>
        <w:t>• оформлять свои мысли в устной и письменной речи с учётом своих учебных и жизненных речевых ситуаций, в том числе с применением средств ИКТ;</w:t>
      </w:r>
    </w:p>
    <w:p w:rsidR="0009137C" w:rsidRPr="0042468E" w:rsidRDefault="0009137C" w:rsidP="00BA3B41">
      <w:pPr>
        <w:pStyle w:val="a4"/>
        <w:spacing w:before="0" w:beforeAutospacing="0" w:after="0" w:afterAutospacing="0"/>
        <w:rPr>
          <w:color w:val="000000"/>
        </w:rPr>
      </w:pPr>
      <w:r w:rsidRPr="0042468E">
        <w:rPr>
          <w:color w:val="000000"/>
        </w:rPr>
        <w:t>• при необходимости отстаивать свою точку зрения, аргументируя ее. Учиться подтверждать аргументы фактами;</w:t>
      </w:r>
    </w:p>
    <w:p w:rsidR="0009137C" w:rsidRPr="0042468E" w:rsidRDefault="0009137C" w:rsidP="00BA3B41">
      <w:pPr>
        <w:pStyle w:val="a4"/>
        <w:spacing w:before="0" w:beforeAutospacing="0" w:after="0" w:afterAutospacing="0"/>
        <w:rPr>
          <w:color w:val="000000"/>
        </w:rPr>
      </w:pPr>
      <w:r w:rsidRPr="0042468E">
        <w:rPr>
          <w:color w:val="000000"/>
        </w:rPr>
        <w:t>• слушать других, пытаться принимать другую точку зрения, быть готовым изменить свою точку зрения.</w:t>
      </w:r>
    </w:p>
    <w:p w:rsidR="0009137C" w:rsidRPr="00A350AE" w:rsidRDefault="0009137C" w:rsidP="00BA3B41">
      <w:pPr>
        <w:pStyle w:val="a4"/>
        <w:spacing w:before="0" w:beforeAutospacing="0" w:after="0" w:afterAutospacing="0"/>
        <w:rPr>
          <w:b/>
          <w:color w:val="000000"/>
        </w:rPr>
      </w:pPr>
      <w:r w:rsidRPr="00A350AE">
        <w:rPr>
          <w:b/>
          <w:color w:val="000000"/>
        </w:rPr>
        <w:t>Критерии оценки знаний, умений и навыков</w:t>
      </w:r>
    </w:p>
    <w:p w:rsidR="0009137C" w:rsidRPr="0042468E" w:rsidRDefault="0009137C" w:rsidP="00BA3B41">
      <w:pPr>
        <w:pStyle w:val="a4"/>
        <w:spacing w:before="0" w:beforeAutospacing="0" w:after="0" w:afterAutospacing="0"/>
        <w:rPr>
          <w:color w:val="000000"/>
        </w:rPr>
      </w:pPr>
      <w:r w:rsidRPr="0042468E">
        <w:rPr>
          <w:color w:val="000000"/>
        </w:rPr>
        <w:t>Низкий уровень: удовлетворительное владение теоретической информацией по темам курса, умение пользоваться литературой при подготовке сообщений, участие в организации выставок, элементарные представления об исследовательской деятельности, пассивное участие в семинарах.</w:t>
      </w:r>
    </w:p>
    <w:p w:rsidR="0009137C" w:rsidRPr="0042468E" w:rsidRDefault="0009137C" w:rsidP="00BA3B41">
      <w:pPr>
        <w:pStyle w:val="a4"/>
        <w:spacing w:before="0" w:beforeAutospacing="0" w:after="0" w:afterAutospacing="0"/>
        <w:rPr>
          <w:color w:val="000000"/>
        </w:rPr>
      </w:pPr>
      <w:r w:rsidRPr="0042468E">
        <w:rPr>
          <w:color w:val="000000"/>
        </w:rPr>
        <w:lastRenderedPageBreak/>
        <w:t>Средний уровень: достаточно хорошее владение теоретической информацией по курсу, умение систематизировать и подбирать необходимую литературу, проводить исследования и опросы, иметь представление о учебно – исследовательской деятельности, участие в конкурсах, выставках, организации и проведении мероприятий.</w:t>
      </w:r>
    </w:p>
    <w:p w:rsidR="0009137C" w:rsidRPr="0042468E" w:rsidRDefault="0009137C" w:rsidP="00BA3B41">
      <w:pPr>
        <w:pStyle w:val="a4"/>
        <w:spacing w:before="0" w:beforeAutospacing="0" w:after="0" w:afterAutospacing="0"/>
        <w:rPr>
          <w:color w:val="000000"/>
        </w:rPr>
      </w:pPr>
      <w:r w:rsidRPr="0042468E">
        <w:rPr>
          <w:color w:val="000000"/>
        </w:rPr>
        <w:t>Высокий уровень: свободное владение теоретической информацией по курсу, умение анализировать литературные источники и данные исследований и опросов, выявлять причины, подбирать методы исследования, проводить учебно – исследовательскую деятельность, активно принимать участие в мероприятиях, конкурсах, применять полученную информацию на практике.</w:t>
      </w:r>
    </w:p>
    <w:p w:rsidR="00097162" w:rsidRDefault="00097162" w:rsidP="00BA3B4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97162" w:rsidRDefault="00097162" w:rsidP="00BA3B4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4360D" w:rsidRPr="000702E2" w:rsidRDefault="0004360D" w:rsidP="00BA3B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02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Средства обучения и воспитания.</w:t>
      </w:r>
    </w:p>
    <w:p w:rsidR="0009137C" w:rsidRPr="0004360D" w:rsidRDefault="0009137C" w:rsidP="00BA3B41">
      <w:pPr>
        <w:pStyle w:val="a4"/>
        <w:spacing w:before="0" w:beforeAutospacing="0" w:after="0" w:afterAutospacing="0"/>
        <w:rPr>
          <w:b/>
          <w:color w:val="000000"/>
        </w:rPr>
      </w:pPr>
      <w:r w:rsidRPr="0004360D">
        <w:rPr>
          <w:b/>
          <w:color w:val="000000"/>
        </w:rPr>
        <w:t>Материально-техническое обеспечение внеурочной деятельности по химии</w:t>
      </w:r>
    </w:p>
    <w:p w:rsidR="0009137C" w:rsidRPr="0004360D" w:rsidRDefault="0004360D" w:rsidP="00BA3B41">
      <w:pPr>
        <w:pStyle w:val="a4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 xml:space="preserve">1) </w:t>
      </w:r>
      <w:r w:rsidR="0009137C" w:rsidRPr="0004360D">
        <w:rPr>
          <w:b/>
          <w:color w:val="000000"/>
        </w:rPr>
        <w:t>Учебно-методическое обеспечение</w:t>
      </w:r>
    </w:p>
    <w:p w:rsidR="0009137C" w:rsidRPr="0004360D" w:rsidRDefault="0009137C" w:rsidP="00BA3B41">
      <w:pPr>
        <w:pStyle w:val="a4"/>
        <w:spacing w:before="0" w:beforeAutospacing="0" w:after="0" w:afterAutospacing="0"/>
        <w:rPr>
          <w:b/>
          <w:color w:val="000000"/>
        </w:rPr>
      </w:pPr>
      <w:r w:rsidRPr="0004360D">
        <w:rPr>
          <w:b/>
          <w:color w:val="000000"/>
        </w:rPr>
        <w:t>Учебные пособия:</w:t>
      </w:r>
    </w:p>
    <w:p w:rsidR="0009137C" w:rsidRPr="0042468E" w:rsidRDefault="00C75CD2" w:rsidP="00BA3B41">
      <w:pPr>
        <w:pStyle w:val="a4"/>
        <w:spacing w:before="0" w:beforeAutospacing="0" w:after="0" w:afterAutospacing="0"/>
        <w:rPr>
          <w:color w:val="000000"/>
        </w:rPr>
      </w:pPr>
      <w:r>
        <w:rPr>
          <w:color w:val="000000"/>
        </w:rPr>
        <w:t>1.</w:t>
      </w:r>
      <w:r w:rsidR="0009137C" w:rsidRPr="0042468E">
        <w:rPr>
          <w:color w:val="000000"/>
        </w:rPr>
        <w:t>Габриелян О.С. Химия: методическое пособие. 8 класс. – М.: Дрофа, 2001.</w:t>
      </w:r>
    </w:p>
    <w:p w:rsidR="0009137C" w:rsidRPr="0042468E" w:rsidRDefault="00C75CD2" w:rsidP="00BA3B41">
      <w:pPr>
        <w:pStyle w:val="a4"/>
        <w:spacing w:before="0" w:beforeAutospacing="0" w:after="0" w:afterAutospacing="0"/>
        <w:rPr>
          <w:color w:val="000000"/>
        </w:rPr>
      </w:pPr>
      <w:r>
        <w:rPr>
          <w:color w:val="000000"/>
        </w:rPr>
        <w:t>2.</w:t>
      </w:r>
      <w:r w:rsidR="0009137C" w:rsidRPr="0042468E">
        <w:rPr>
          <w:color w:val="000000"/>
        </w:rPr>
        <w:t>Габриелян О.С. Настольная книга учителя химии. 8 класс. – М.: Блик и К, 2001.</w:t>
      </w:r>
    </w:p>
    <w:p w:rsidR="0009137C" w:rsidRPr="0042468E" w:rsidRDefault="00C75CD2" w:rsidP="00BA3B41">
      <w:pPr>
        <w:pStyle w:val="a4"/>
        <w:spacing w:before="0" w:beforeAutospacing="0" w:after="0" w:afterAutospacing="0"/>
        <w:rPr>
          <w:color w:val="000000"/>
        </w:rPr>
      </w:pPr>
      <w:r>
        <w:rPr>
          <w:color w:val="000000"/>
        </w:rPr>
        <w:t>3.</w:t>
      </w:r>
      <w:r w:rsidR="0009137C" w:rsidRPr="0042468E">
        <w:rPr>
          <w:color w:val="000000"/>
        </w:rPr>
        <w:t>Николаев Л.А. Современная химия. Пособие для учителей. - М.: Просвещение, 1980</w:t>
      </w:r>
    </w:p>
    <w:p w:rsidR="0009137C" w:rsidRPr="0042468E" w:rsidRDefault="00C75CD2" w:rsidP="00BA3B41">
      <w:pPr>
        <w:pStyle w:val="a4"/>
        <w:spacing w:before="0" w:beforeAutospacing="0" w:after="0" w:afterAutospacing="0"/>
        <w:rPr>
          <w:color w:val="000000"/>
        </w:rPr>
      </w:pPr>
      <w:r>
        <w:rPr>
          <w:color w:val="000000"/>
        </w:rPr>
        <w:t>4.</w:t>
      </w:r>
      <w:r w:rsidR="0009137C" w:rsidRPr="0042468E">
        <w:rPr>
          <w:color w:val="000000"/>
        </w:rPr>
        <w:t>Урок окончен – занятия продолжаются: под ред. Э.Г.Злотникова. – М.: Просвещение, 1992</w:t>
      </w:r>
    </w:p>
    <w:p w:rsidR="0009137C" w:rsidRPr="0042468E" w:rsidRDefault="00C75CD2" w:rsidP="00BA3B41">
      <w:pPr>
        <w:pStyle w:val="a4"/>
        <w:spacing w:before="0" w:beforeAutospacing="0" w:after="0" w:afterAutospacing="0"/>
        <w:rPr>
          <w:color w:val="000000"/>
        </w:rPr>
      </w:pPr>
      <w:r>
        <w:rPr>
          <w:color w:val="000000"/>
        </w:rPr>
        <w:t>5.</w:t>
      </w:r>
      <w:r w:rsidR="0009137C" w:rsidRPr="0042468E">
        <w:rPr>
          <w:color w:val="000000"/>
        </w:rPr>
        <w:t>Жилин Д.М. Юный химик. 130 опытов с веществами – М.: МГИУ, 2001</w:t>
      </w:r>
    </w:p>
    <w:p w:rsidR="0009137C" w:rsidRPr="0042468E" w:rsidRDefault="00C75CD2" w:rsidP="00BA3B41">
      <w:pPr>
        <w:pStyle w:val="a4"/>
        <w:spacing w:before="0" w:beforeAutospacing="0" w:after="0" w:afterAutospacing="0"/>
        <w:rPr>
          <w:color w:val="000000"/>
        </w:rPr>
      </w:pPr>
      <w:r>
        <w:rPr>
          <w:color w:val="000000"/>
        </w:rPr>
        <w:t>6.</w:t>
      </w:r>
      <w:r w:rsidR="0009137C" w:rsidRPr="0042468E">
        <w:rPr>
          <w:color w:val="000000"/>
        </w:rPr>
        <w:t>Зданчук Г.А. Химический кружок. – М.Просвещение, 1984</w:t>
      </w:r>
    </w:p>
    <w:p w:rsidR="0009137C" w:rsidRPr="0042468E" w:rsidRDefault="00C75CD2" w:rsidP="00BA3B41">
      <w:pPr>
        <w:pStyle w:val="a4"/>
        <w:spacing w:before="0" w:beforeAutospacing="0" w:after="0" w:afterAutospacing="0"/>
        <w:rPr>
          <w:color w:val="000000"/>
        </w:rPr>
      </w:pPr>
      <w:r>
        <w:rPr>
          <w:color w:val="000000"/>
        </w:rPr>
        <w:t>7.</w:t>
      </w:r>
      <w:r w:rsidR="0009137C" w:rsidRPr="0042468E">
        <w:rPr>
          <w:color w:val="000000"/>
        </w:rPr>
        <w:t>Зуева М.В., Гара Н.Н. Школьный практикум. Химия. 8-9 кл. – М.: Дрофа, 1999</w:t>
      </w:r>
    </w:p>
    <w:p w:rsidR="0009137C" w:rsidRPr="0042468E" w:rsidRDefault="00C75CD2" w:rsidP="00BA3B41">
      <w:pPr>
        <w:pStyle w:val="a4"/>
        <w:spacing w:before="0" w:beforeAutospacing="0" w:after="0" w:afterAutospacing="0"/>
        <w:rPr>
          <w:color w:val="000000"/>
        </w:rPr>
      </w:pPr>
      <w:r>
        <w:rPr>
          <w:color w:val="000000"/>
        </w:rPr>
        <w:t>8.</w:t>
      </w:r>
      <w:r w:rsidR="0009137C" w:rsidRPr="0042468E">
        <w:rPr>
          <w:color w:val="000000"/>
        </w:rPr>
        <w:t>Химия. 9 класс: сборник элективных курсов/ сост. В.Г.Денисова. – Волгоград: Учитель, 2006</w:t>
      </w:r>
    </w:p>
    <w:p w:rsidR="0009137C" w:rsidRPr="0042468E" w:rsidRDefault="00C75CD2" w:rsidP="00BA3B41">
      <w:pPr>
        <w:pStyle w:val="a4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9. </w:t>
      </w:r>
      <w:r w:rsidR="0009137C" w:rsidRPr="0042468E">
        <w:rPr>
          <w:color w:val="000000"/>
        </w:rPr>
        <w:t>Назарова Т.С., А.А.Грабецкий, В.Н. Лавров, Химический эксперимент в школе – М.: Просвещение, 1987</w:t>
      </w:r>
    </w:p>
    <w:p w:rsidR="0009137C" w:rsidRPr="0004360D" w:rsidRDefault="0004360D" w:rsidP="00BA3B41">
      <w:pPr>
        <w:pStyle w:val="a4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 xml:space="preserve">2) </w:t>
      </w:r>
      <w:r w:rsidR="0009137C" w:rsidRPr="0004360D">
        <w:rPr>
          <w:b/>
          <w:color w:val="000000"/>
        </w:rPr>
        <w:t>Материально-техническое обеспечение</w:t>
      </w:r>
    </w:p>
    <w:p w:rsidR="0009137C" w:rsidRPr="0004360D" w:rsidRDefault="0009137C" w:rsidP="00BA3B41">
      <w:pPr>
        <w:pStyle w:val="a4"/>
        <w:spacing w:before="0" w:beforeAutospacing="0" w:after="0" w:afterAutospacing="0"/>
        <w:rPr>
          <w:b/>
          <w:color w:val="000000"/>
        </w:rPr>
      </w:pPr>
      <w:r w:rsidRPr="0004360D">
        <w:rPr>
          <w:b/>
          <w:color w:val="000000"/>
        </w:rPr>
        <w:t>Натуральные объекты</w:t>
      </w:r>
    </w:p>
    <w:p w:rsidR="0009137C" w:rsidRPr="0042468E" w:rsidRDefault="0009137C" w:rsidP="00BA3B41">
      <w:pPr>
        <w:pStyle w:val="a4"/>
        <w:spacing w:before="0" w:beforeAutospacing="0" w:after="0" w:afterAutospacing="0"/>
        <w:rPr>
          <w:color w:val="000000"/>
        </w:rPr>
      </w:pPr>
      <w:r w:rsidRPr="0042468E">
        <w:rPr>
          <w:color w:val="000000"/>
        </w:rPr>
        <w:t>Натуральные объекты, используемые в обучении химии, включают в себя коллекции минералов и горных пород, металлов и сплавов, минеральных удобрений, пластмасс, каучуков, волокон и т. д. Ознакомление учащихся с образцами исходных веществ, полупродуктов и готовых изделий позволяет получить наглядное представление об этих материалах, их внешнем виде, а также о некоторых физических свойствах.</w:t>
      </w:r>
    </w:p>
    <w:p w:rsidR="0009137C" w:rsidRPr="0004360D" w:rsidRDefault="0009137C" w:rsidP="00BA3B41">
      <w:pPr>
        <w:pStyle w:val="a4"/>
        <w:spacing w:before="0" w:beforeAutospacing="0" w:after="0" w:afterAutospacing="0"/>
        <w:rPr>
          <w:b/>
          <w:color w:val="000000"/>
        </w:rPr>
      </w:pPr>
      <w:r w:rsidRPr="0004360D">
        <w:rPr>
          <w:b/>
          <w:color w:val="000000"/>
        </w:rPr>
        <w:t>Химические реактивы и материалы</w:t>
      </w:r>
    </w:p>
    <w:p w:rsidR="0009137C" w:rsidRPr="0042468E" w:rsidRDefault="0009137C" w:rsidP="00BA3B41">
      <w:pPr>
        <w:pStyle w:val="a4"/>
        <w:spacing w:before="0" w:beforeAutospacing="0" w:after="0" w:afterAutospacing="0"/>
        <w:rPr>
          <w:color w:val="000000"/>
        </w:rPr>
      </w:pPr>
      <w:r w:rsidRPr="0042468E">
        <w:rPr>
          <w:color w:val="000000"/>
        </w:rPr>
        <w:t>Обращение со многими веществами требует строгого соблюдения правил техники безопасности, особенно при выполнении опытов самими учащимися. Все необходимые меры предосторожности указаны в соответствующих документах и инструкциях.</w:t>
      </w:r>
    </w:p>
    <w:p w:rsidR="0009137C" w:rsidRPr="0042468E" w:rsidRDefault="0009137C" w:rsidP="00BA3B41">
      <w:pPr>
        <w:pStyle w:val="a4"/>
        <w:spacing w:before="0" w:beforeAutospacing="0" w:after="0" w:afterAutospacing="0"/>
        <w:rPr>
          <w:color w:val="000000"/>
        </w:rPr>
      </w:pPr>
      <w:r w:rsidRPr="0042468E">
        <w:rPr>
          <w:color w:val="000000"/>
        </w:rPr>
        <w:t>Химическая лабораторная посуда, аппараты и приборы</w:t>
      </w:r>
      <w:r w:rsidR="00074AE6">
        <w:rPr>
          <w:color w:val="000000"/>
        </w:rPr>
        <w:t xml:space="preserve">  современной цифровой лаборатории "Релеон", в рамках проекта "Точка роста".</w:t>
      </w:r>
    </w:p>
    <w:p w:rsidR="0009137C" w:rsidRPr="0042468E" w:rsidRDefault="0009137C" w:rsidP="00BA3B41">
      <w:pPr>
        <w:pStyle w:val="a4"/>
        <w:spacing w:before="0" w:beforeAutospacing="0" w:after="0" w:afterAutospacing="0"/>
        <w:rPr>
          <w:color w:val="000000"/>
        </w:rPr>
      </w:pPr>
      <w:r w:rsidRPr="0042468E">
        <w:rPr>
          <w:color w:val="000000"/>
        </w:rPr>
        <w:t>Химическая посуда подразделяется на две группы: для выполнения опытов учащимися и демонстрационных опытов. Приборы, аппараты и установки, используемые на уроках химии, подразделяют на основе протекающих в них физических и химических</w:t>
      </w:r>
      <w:r w:rsidR="00074AE6">
        <w:rPr>
          <w:color w:val="000000"/>
        </w:rPr>
        <w:t xml:space="preserve"> явлениях</w:t>
      </w:r>
      <w:r w:rsidRPr="0042468E">
        <w:rPr>
          <w:color w:val="000000"/>
        </w:rPr>
        <w:t xml:space="preserve"> .</w:t>
      </w:r>
    </w:p>
    <w:p w:rsidR="0009137C" w:rsidRPr="0004360D" w:rsidRDefault="0004360D" w:rsidP="00BA3B41">
      <w:pPr>
        <w:pStyle w:val="a4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>3)</w:t>
      </w:r>
      <w:r w:rsidR="0009137C" w:rsidRPr="0004360D">
        <w:rPr>
          <w:b/>
          <w:color w:val="000000"/>
        </w:rPr>
        <w:t>Учебные пособия на печатной основе</w:t>
      </w:r>
    </w:p>
    <w:p w:rsidR="0009137C" w:rsidRPr="0042468E" w:rsidRDefault="0009137C" w:rsidP="00BA3B41">
      <w:pPr>
        <w:pStyle w:val="a4"/>
        <w:spacing w:before="0" w:beforeAutospacing="0" w:after="0" w:afterAutospacing="0"/>
        <w:rPr>
          <w:color w:val="000000"/>
        </w:rPr>
      </w:pPr>
      <w:r w:rsidRPr="0042468E">
        <w:rPr>
          <w:color w:val="000000"/>
        </w:rPr>
        <w:t>В процессе обучения химии используются следующие таблицы постоянного экспонирования: «Периодическая система химических элементов Д.И. Менделеева», «Таблица растворимости кислот, оснований и солей», «Электрохимический ряд напряжений металлов», «Круговорот веществ в природе» и др.</w:t>
      </w:r>
    </w:p>
    <w:p w:rsidR="0009137C" w:rsidRPr="0042468E" w:rsidRDefault="0009137C" w:rsidP="00BA3B41">
      <w:pPr>
        <w:pStyle w:val="a4"/>
        <w:spacing w:before="0" w:beforeAutospacing="0" w:after="0" w:afterAutospacing="0"/>
        <w:rPr>
          <w:color w:val="000000"/>
        </w:rPr>
      </w:pPr>
      <w:r w:rsidRPr="0042468E">
        <w:rPr>
          <w:color w:val="000000"/>
        </w:rPr>
        <w:t>Для организации самостоятельной работы обучающихся на уроках используют разнообразные дидактические материалы: тетради на печатной основе или отдельные рабочие листы — инструкции, карточки с заданиями разной степени трудности для изучения нового материала, самопроверки и контроля знаний учащихся.</w:t>
      </w:r>
    </w:p>
    <w:p w:rsidR="0009137C" w:rsidRPr="0004360D" w:rsidRDefault="0009137C" w:rsidP="00BA3B41">
      <w:pPr>
        <w:pStyle w:val="a4"/>
        <w:spacing w:before="0" w:beforeAutospacing="0" w:after="0" w:afterAutospacing="0"/>
        <w:rPr>
          <w:b/>
          <w:color w:val="000000"/>
        </w:rPr>
      </w:pPr>
      <w:r w:rsidRPr="0004360D">
        <w:rPr>
          <w:b/>
          <w:color w:val="000000"/>
        </w:rPr>
        <w:lastRenderedPageBreak/>
        <w:t>Для обеспечения безопасного труда в кабинете химии имеется:</w:t>
      </w:r>
    </w:p>
    <w:p w:rsidR="0009137C" w:rsidRPr="0042468E" w:rsidRDefault="003076DE" w:rsidP="00BA3B41">
      <w:pPr>
        <w:pStyle w:val="a4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- </w:t>
      </w:r>
      <w:r w:rsidR="0009137C" w:rsidRPr="0042468E">
        <w:rPr>
          <w:color w:val="000000"/>
        </w:rPr>
        <w:t>противопожарный инвентарь</w:t>
      </w:r>
    </w:p>
    <w:p w:rsidR="0009137C" w:rsidRPr="0042468E" w:rsidRDefault="003076DE" w:rsidP="00BA3B41">
      <w:pPr>
        <w:pStyle w:val="a4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- </w:t>
      </w:r>
      <w:r w:rsidR="0009137C" w:rsidRPr="0042468E">
        <w:rPr>
          <w:color w:val="000000"/>
        </w:rPr>
        <w:t>аптечку с набором медикаментов и перевязочных средств;</w:t>
      </w:r>
    </w:p>
    <w:p w:rsidR="0009137C" w:rsidRPr="0042468E" w:rsidRDefault="003076DE" w:rsidP="00BA3B41">
      <w:pPr>
        <w:pStyle w:val="a4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- </w:t>
      </w:r>
      <w:r w:rsidR="0009137C" w:rsidRPr="0042468E">
        <w:rPr>
          <w:color w:val="000000"/>
        </w:rPr>
        <w:t>инструкцию по правилам безопасности труда для обучающихся</w:t>
      </w:r>
    </w:p>
    <w:p w:rsidR="0009137C" w:rsidRPr="0042468E" w:rsidRDefault="003076DE" w:rsidP="00BA3B41">
      <w:pPr>
        <w:pStyle w:val="a4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- </w:t>
      </w:r>
      <w:r w:rsidR="0009137C" w:rsidRPr="0042468E">
        <w:rPr>
          <w:color w:val="000000"/>
        </w:rPr>
        <w:t>журнал регистрации инструктажа по правилам безопасности труда</w:t>
      </w:r>
    </w:p>
    <w:p w:rsidR="0009137C" w:rsidRPr="0004360D" w:rsidRDefault="0004360D" w:rsidP="00BA3B41">
      <w:pPr>
        <w:pStyle w:val="a4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 xml:space="preserve">4) </w:t>
      </w:r>
      <w:r w:rsidR="0009137C" w:rsidRPr="0004360D">
        <w:rPr>
          <w:b/>
          <w:color w:val="000000"/>
        </w:rPr>
        <w:t>Список используемой литературы</w:t>
      </w:r>
      <w:r>
        <w:rPr>
          <w:b/>
          <w:color w:val="000000"/>
        </w:rPr>
        <w:t xml:space="preserve"> и интернет-ресурсов</w:t>
      </w:r>
    </w:p>
    <w:p w:rsidR="00EA20FA" w:rsidRPr="00EA20FA" w:rsidRDefault="000852C9" w:rsidP="00BA3B41">
      <w:pPr>
        <w:pStyle w:val="a4"/>
        <w:spacing w:before="0" w:beforeAutospacing="0" w:after="0" w:afterAutospacing="0"/>
        <w:rPr>
          <w:color w:val="000000"/>
          <w:lang w:val="en-US"/>
        </w:rPr>
      </w:pPr>
      <w:r>
        <w:rPr>
          <w:color w:val="000000"/>
        </w:rPr>
        <w:t>1.</w:t>
      </w:r>
      <w:r w:rsidR="0009137C" w:rsidRPr="0042468E">
        <w:rPr>
          <w:color w:val="000000"/>
        </w:rPr>
        <w:t>Аксенова И.В., Остроумова И.Г., Сажнева Т.В. «Введение в химию вещества». Методическое пособие для учителя. Под редакцией О.С.Габриеляна. - Москва, «Сиренъ према», 2006.</w:t>
      </w:r>
      <w:r>
        <w:rPr>
          <w:color w:val="000000"/>
        </w:rPr>
        <w:t xml:space="preserve">                                                                                                                                          2.</w:t>
      </w:r>
      <w:r w:rsidR="0009137C" w:rsidRPr="0042468E">
        <w:rPr>
          <w:color w:val="000000"/>
        </w:rPr>
        <w:t>Алексинский В. Занимательные опыты по химии. – М.: Просвещение, 1980.</w:t>
      </w:r>
      <w:r>
        <w:rPr>
          <w:color w:val="000000"/>
        </w:rPr>
        <w:t xml:space="preserve">                        3. </w:t>
      </w:r>
      <w:r w:rsidR="0009137C" w:rsidRPr="0042468E">
        <w:rPr>
          <w:color w:val="000000"/>
        </w:rPr>
        <w:t>Аршанский Е.Я. «Методика обучения химии в классах гуманитарного профиля». – Москва, Издательский центр «Вентана-Граф», 2002.</w:t>
      </w:r>
      <w:r>
        <w:rPr>
          <w:color w:val="000000"/>
        </w:rPr>
        <w:t xml:space="preserve">                                                                            4.</w:t>
      </w:r>
      <w:r w:rsidR="0009137C" w:rsidRPr="0042468E">
        <w:rPr>
          <w:color w:val="000000"/>
        </w:rPr>
        <w:t>Габриелян О.С., Остроумов И.Г. «Введение в химию в вещества». 7 класс Учебное пособие для общеобразовательных учреждений. – Москва, «Сиренъ према», 2006.</w:t>
      </w:r>
      <w:r>
        <w:rPr>
          <w:color w:val="000000"/>
        </w:rPr>
        <w:t xml:space="preserve">                            5. </w:t>
      </w:r>
      <w:r w:rsidR="0009137C" w:rsidRPr="0042468E">
        <w:rPr>
          <w:color w:val="000000"/>
        </w:rPr>
        <w:t>Степин Б. Д., Аликберова Л. Ю.. Занимательные задания и эффектные опыты по химии. «ДРОФА», М., 2002</w:t>
      </w:r>
      <w:r>
        <w:rPr>
          <w:color w:val="000000"/>
        </w:rPr>
        <w:t xml:space="preserve">                                                                                                                                  6. </w:t>
      </w:r>
      <w:r w:rsidR="0009137C" w:rsidRPr="0042468E">
        <w:rPr>
          <w:color w:val="000000"/>
        </w:rPr>
        <w:t>Тыльдсепп А.А., Корк В.А. «Мы изучаем химию». Книга для учащихся 7-8 классов средней школы. – Москва, «Просвещение», 1988.</w:t>
      </w:r>
      <w:r>
        <w:rPr>
          <w:color w:val="000000"/>
        </w:rPr>
        <w:t xml:space="preserve">                                                                         7.</w:t>
      </w:r>
      <w:r w:rsidR="0009137C" w:rsidRPr="0042468E">
        <w:rPr>
          <w:color w:val="000000"/>
        </w:rPr>
        <w:t>Чернобельская Г.М., Дементьев А.И. «Введение в химию. Мир глазами химика», 7 класс Учебное пособие для учащихся общеобразовательных учреждений. – Москва, «Владос», 2003.</w:t>
      </w:r>
      <w:r>
        <w:rPr>
          <w:color w:val="000000"/>
        </w:rPr>
        <w:t xml:space="preserve">                                                                                                                                                             8.</w:t>
      </w:r>
      <w:r w:rsidR="0009137C" w:rsidRPr="0042468E">
        <w:rPr>
          <w:color w:val="000000"/>
        </w:rPr>
        <w:t>Штремплер Г.И., ПичугинаГ.А. «Дидактические игры при обучении химии». – «Дрофа», 2003.</w:t>
      </w:r>
      <w:r>
        <w:rPr>
          <w:color w:val="000000"/>
        </w:rPr>
        <w:t xml:space="preserve">                                                                                                                                                                            9. </w:t>
      </w:r>
      <w:r w:rsidR="0009137C" w:rsidRPr="0042468E">
        <w:rPr>
          <w:color w:val="000000"/>
        </w:rPr>
        <w:t>Штремплер Г.И. «Химия на досуге». Загадки, игры, ребусы. Книга для учащихся. – Москва, «Просвещение», 1993.</w:t>
      </w:r>
      <w:r w:rsidR="00EA20FA">
        <w:rPr>
          <w:color w:val="000000"/>
        </w:rPr>
        <w:t xml:space="preserve">                                                                                                                     10.</w:t>
      </w:r>
      <w:r w:rsidR="00EA20FA" w:rsidRPr="00EA20FA">
        <w:rPr>
          <w:color w:val="000000"/>
        </w:rPr>
        <w:t xml:space="preserve"> Методические рекомендации по созданию и функционированию в общеобразова- тельных организациях, расположенных в сельской местности и малых городах, центров образования естественно-научной и технологической направленностей («Точка роста») (утверждены распоряжением Министерства просвещения Российской Федерации от 12  января 2021 г . </w:t>
      </w:r>
      <w:r w:rsidR="00EA20FA" w:rsidRPr="00EA20FA">
        <w:rPr>
          <w:color w:val="000000"/>
          <w:lang w:val="en-US"/>
        </w:rPr>
        <w:t xml:space="preserve">№ </w:t>
      </w:r>
      <w:r w:rsidR="00EA20FA" w:rsidRPr="00EA20FA">
        <w:rPr>
          <w:color w:val="000000"/>
        </w:rPr>
        <w:t>Р</w:t>
      </w:r>
      <w:r w:rsidR="00EA20FA" w:rsidRPr="00EA20FA">
        <w:rPr>
          <w:color w:val="000000"/>
          <w:lang w:val="en-US"/>
        </w:rPr>
        <w:t>-6</w:t>
      </w:r>
      <w:proofErr w:type="gramStart"/>
      <w:r w:rsidR="00EA20FA" w:rsidRPr="00EA20FA">
        <w:rPr>
          <w:color w:val="000000"/>
          <w:lang w:val="en-US"/>
        </w:rPr>
        <w:t>) . </w:t>
      </w:r>
      <w:proofErr w:type="gramEnd"/>
      <w:r w:rsidR="00EA20FA" w:rsidRPr="00EA20FA">
        <w:rPr>
          <w:color w:val="000000"/>
          <w:lang w:val="en-US"/>
        </w:rPr>
        <w:t xml:space="preserve"> — URL: http://www .consultant .</w:t>
      </w:r>
      <w:proofErr w:type="spellStart"/>
      <w:r w:rsidR="00EA20FA" w:rsidRPr="00EA20FA">
        <w:rPr>
          <w:color w:val="000000"/>
          <w:lang w:val="en-US"/>
        </w:rPr>
        <w:t>ru</w:t>
      </w:r>
      <w:proofErr w:type="spellEnd"/>
      <w:r w:rsidR="00EA20FA" w:rsidRPr="00EA20FA">
        <w:rPr>
          <w:color w:val="000000"/>
          <w:lang w:val="en-US"/>
        </w:rPr>
        <w:t>/document/</w:t>
      </w:r>
      <w:proofErr w:type="spellStart"/>
      <w:r w:rsidR="00EA20FA" w:rsidRPr="00EA20FA">
        <w:rPr>
          <w:color w:val="000000"/>
          <w:lang w:val="en-US"/>
        </w:rPr>
        <w:t>cons_doc</w:t>
      </w:r>
      <w:proofErr w:type="spellEnd"/>
      <w:r w:rsidR="00EA20FA" w:rsidRPr="00EA20FA">
        <w:rPr>
          <w:color w:val="000000"/>
          <w:lang w:val="en-US"/>
        </w:rPr>
        <w:t>_ LAW_374694/</w:t>
      </w:r>
    </w:p>
    <w:p w:rsidR="0009137C" w:rsidRPr="0042468E" w:rsidRDefault="0009137C" w:rsidP="00BA3B41">
      <w:pPr>
        <w:pStyle w:val="a4"/>
        <w:spacing w:before="0" w:beforeAutospacing="0" w:after="0" w:afterAutospacing="0"/>
        <w:rPr>
          <w:color w:val="000000"/>
        </w:rPr>
      </w:pPr>
      <w:r w:rsidRPr="0042468E">
        <w:rPr>
          <w:color w:val="000000"/>
        </w:rPr>
        <w:t>DVD – фильмы «Занимательная химия».</w:t>
      </w:r>
    </w:p>
    <w:p w:rsidR="0009137C" w:rsidRPr="0042468E" w:rsidRDefault="0009137C" w:rsidP="00BA3B41">
      <w:pPr>
        <w:pStyle w:val="a4"/>
        <w:spacing w:before="0" w:beforeAutospacing="0" w:after="0" w:afterAutospacing="0"/>
        <w:rPr>
          <w:color w:val="000000"/>
        </w:rPr>
      </w:pPr>
      <w:r w:rsidRPr="0042468E">
        <w:rPr>
          <w:color w:val="000000"/>
        </w:rPr>
        <w:t>http://www. alhimik. ru</w:t>
      </w:r>
    </w:p>
    <w:p w:rsidR="0009137C" w:rsidRPr="0042468E" w:rsidRDefault="0009137C" w:rsidP="00BA3B41">
      <w:pPr>
        <w:pStyle w:val="a4"/>
        <w:spacing w:before="0" w:beforeAutospacing="0" w:after="0" w:afterAutospacing="0"/>
        <w:rPr>
          <w:color w:val="000000"/>
          <w:lang w:val="en-US"/>
        </w:rPr>
      </w:pPr>
      <w:r w:rsidRPr="0042468E">
        <w:rPr>
          <w:color w:val="000000"/>
          <w:lang w:val="en-US"/>
        </w:rPr>
        <w:t xml:space="preserve">http://www. </w:t>
      </w:r>
      <w:proofErr w:type="spellStart"/>
      <w:proofErr w:type="gramStart"/>
      <w:r w:rsidRPr="0042468E">
        <w:rPr>
          <w:color w:val="000000"/>
          <w:lang w:val="en-US"/>
        </w:rPr>
        <w:t>XuMuK</w:t>
      </w:r>
      <w:proofErr w:type="spellEnd"/>
      <w:r w:rsidRPr="0042468E">
        <w:rPr>
          <w:color w:val="000000"/>
          <w:lang w:val="en-US"/>
        </w:rPr>
        <w:t>.</w:t>
      </w:r>
      <w:proofErr w:type="gramEnd"/>
      <w:r w:rsidRPr="0042468E">
        <w:rPr>
          <w:color w:val="000000"/>
          <w:lang w:val="en-US"/>
        </w:rPr>
        <w:t xml:space="preserve"> </w:t>
      </w:r>
      <w:proofErr w:type="spellStart"/>
      <w:proofErr w:type="gramStart"/>
      <w:r w:rsidRPr="0042468E">
        <w:rPr>
          <w:color w:val="000000"/>
          <w:lang w:val="en-US"/>
        </w:rPr>
        <w:t>ru</w:t>
      </w:r>
      <w:proofErr w:type="spellEnd"/>
      <w:proofErr w:type="gramEnd"/>
    </w:p>
    <w:p w:rsidR="00083376" w:rsidRPr="00097162" w:rsidRDefault="0009137C" w:rsidP="00BA3B41">
      <w:pPr>
        <w:pStyle w:val="a4"/>
        <w:spacing w:before="0" w:beforeAutospacing="0" w:after="0" w:afterAutospacing="0"/>
        <w:rPr>
          <w:color w:val="000000"/>
          <w:lang w:val="en-US"/>
        </w:rPr>
      </w:pPr>
      <w:r w:rsidRPr="0042468E">
        <w:rPr>
          <w:color w:val="000000"/>
          <w:lang w:val="en-US"/>
        </w:rPr>
        <w:t xml:space="preserve">http://www. </w:t>
      </w:r>
      <w:proofErr w:type="gramStart"/>
      <w:r w:rsidRPr="0042468E">
        <w:rPr>
          <w:color w:val="000000"/>
          <w:lang w:val="en-US"/>
        </w:rPr>
        <w:t>chemistry</w:t>
      </w:r>
      <w:proofErr w:type="gramEnd"/>
      <w:r w:rsidRPr="0042468E">
        <w:rPr>
          <w:color w:val="000000"/>
          <w:lang w:val="en-US"/>
        </w:rPr>
        <w:t xml:space="preserve">. </w:t>
      </w:r>
      <w:proofErr w:type="spellStart"/>
      <w:proofErr w:type="gramStart"/>
      <w:r w:rsidRPr="0042468E">
        <w:rPr>
          <w:color w:val="000000"/>
          <w:lang w:val="en-US"/>
        </w:rPr>
        <w:t>narod</w:t>
      </w:r>
      <w:proofErr w:type="spellEnd"/>
      <w:proofErr w:type="gramEnd"/>
      <w:r w:rsidRPr="0042468E">
        <w:rPr>
          <w:color w:val="000000"/>
          <w:lang w:val="en-US"/>
        </w:rPr>
        <w:t xml:space="preserve">. </w:t>
      </w:r>
      <w:proofErr w:type="spellStart"/>
      <w:proofErr w:type="gramStart"/>
      <w:r w:rsidRPr="0042468E">
        <w:rPr>
          <w:color w:val="000000"/>
          <w:lang w:val="en-US"/>
        </w:rPr>
        <w:t>ru</w:t>
      </w:r>
      <w:proofErr w:type="spellEnd"/>
      <w:proofErr w:type="gramEnd"/>
      <w:r w:rsidRPr="0042468E">
        <w:rPr>
          <w:color w:val="000000"/>
          <w:lang w:val="en-US"/>
        </w:rPr>
        <w:t>/</w:t>
      </w:r>
    </w:p>
    <w:p w:rsidR="00BA3B41" w:rsidRPr="005667E4" w:rsidRDefault="00BA3B41" w:rsidP="00BA3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653A81" w:rsidRPr="00734E69" w:rsidRDefault="00653A81" w:rsidP="00BA3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34E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</w:t>
      </w:r>
      <w:r w:rsidR="001472C9" w:rsidRPr="00734E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ематическое планирование курса внеурочной деятельности </w:t>
      </w:r>
    </w:p>
    <w:p w:rsidR="001472C9" w:rsidRPr="00734E69" w:rsidRDefault="004F5229" w:rsidP="00BA3B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Функциональная грамотность (естествознание) </w:t>
      </w:r>
      <w:r w:rsidR="001472C9" w:rsidRPr="00734E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="00E802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Чудеса в пробирке</w:t>
      </w:r>
      <w:r w:rsidR="001472C9" w:rsidRPr="00734E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="001472C9" w:rsidRPr="00734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1472C9" w:rsidRPr="00734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1472C9" w:rsidRPr="001472C9" w:rsidRDefault="001472C9" w:rsidP="00BA3B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10207" w:type="dxa"/>
        <w:tblInd w:w="-318" w:type="dxa"/>
        <w:tblLayout w:type="fixed"/>
        <w:tblLook w:val="04A0"/>
      </w:tblPr>
      <w:tblGrid>
        <w:gridCol w:w="568"/>
        <w:gridCol w:w="2552"/>
        <w:gridCol w:w="3827"/>
        <w:gridCol w:w="1559"/>
        <w:gridCol w:w="851"/>
        <w:gridCol w:w="850"/>
      </w:tblGrid>
      <w:tr w:rsidR="00F84F7B" w:rsidRPr="00734E69" w:rsidTr="00F84F7B">
        <w:trPr>
          <w:trHeight w:val="480"/>
        </w:trPr>
        <w:tc>
          <w:tcPr>
            <w:tcW w:w="568" w:type="dxa"/>
            <w:vMerge w:val="restart"/>
          </w:tcPr>
          <w:p w:rsidR="00F84F7B" w:rsidRPr="00734E69" w:rsidRDefault="00F84F7B" w:rsidP="00BA3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552" w:type="dxa"/>
            <w:vMerge w:val="restart"/>
          </w:tcPr>
          <w:p w:rsidR="00DD7865" w:rsidRDefault="00F84F7B" w:rsidP="00BA3B4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4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занятия</w:t>
            </w:r>
          </w:p>
          <w:p w:rsidR="00F84F7B" w:rsidRPr="00734E69" w:rsidRDefault="00DD7865" w:rsidP="00BA3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(П.Р., Л.О.)</w:t>
            </w:r>
            <w:r w:rsidR="00F84F7B" w:rsidRPr="00734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3827" w:type="dxa"/>
            <w:vMerge w:val="restart"/>
          </w:tcPr>
          <w:p w:rsidR="00F84F7B" w:rsidRPr="00734E69" w:rsidRDefault="00F84F7B" w:rsidP="00BA3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занятия</w:t>
            </w:r>
          </w:p>
        </w:tc>
        <w:tc>
          <w:tcPr>
            <w:tcW w:w="1559" w:type="dxa"/>
            <w:vMerge w:val="restart"/>
          </w:tcPr>
          <w:p w:rsidR="00F84F7B" w:rsidRPr="00734E69" w:rsidRDefault="00F84F7B" w:rsidP="00BA3B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</w:t>
            </w:r>
            <w:r w:rsidRPr="00734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ство</w:t>
            </w:r>
          </w:p>
          <w:p w:rsidR="00F84F7B" w:rsidRPr="00734E69" w:rsidRDefault="00F84F7B" w:rsidP="00BA3B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часов</w:t>
            </w:r>
          </w:p>
          <w:p w:rsidR="00F84F7B" w:rsidRPr="00734E69" w:rsidRDefault="00F84F7B" w:rsidP="00BA3B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F84F7B" w:rsidRDefault="00F84F7B" w:rsidP="00BA3B41">
            <w:pPr>
              <w:ind w:right="5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</w:tr>
      <w:tr w:rsidR="00F84F7B" w:rsidRPr="00734E69" w:rsidTr="00F84F7B">
        <w:trPr>
          <w:trHeight w:val="345"/>
        </w:trPr>
        <w:tc>
          <w:tcPr>
            <w:tcW w:w="568" w:type="dxa"/>
            <w:vMerge/>
          </w:tcPr>
          <w:p w:rsidR="00F84F7B" w:rsidRPr="00734E69" w:rsidRDefault="00F84F7B" w:rsidP="00BA3B4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F84F7B" w:rsidRPr="00734E69" w:rsidRDefault="00F84F7B" w:rsidP="00BA3B4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</w:tcPr>
          <w:p w:rsidR="00F84F7B" w:rsidRPr="00734E69" w:rsidRDefault="00F84F7B" w:rsidP="00BA3B4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F84F7B" w:rsidRDefault="00F84F7B" w:rsidP="00BA3B4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F84F7B" w:rsidRDefault="00F84F7B" w:rsidP="00BA3B41">
            <w:pPr>
              <w:ind w:right="5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50" w:type="dxa"/>
          </w:tcPr>
          <w:p w:rsidR="00F84F7B" w:rsidRDefault="00F84F7B" w:rsidP="00BA3B41">
            <w:pPr>
              <w:ind w:right="5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</w:t>
            </w:r>
          </w:p>
        </w:tc>
      </w:tr>
      <w:tr w:rsidR="00F84F7B" w:rsidRPr="00734E69" w:rsidTr="00F84F7B">
        <w:tc>
          <w:tcPr>
            <w:tcW w:w="8506" w:type="dxa"/>
            <w:gridSpan w:val="4"/>
          </w:tcPr>
          <w:p w:rsidR="00F84F7B" w:rsidRPr="00734E69" w:rsidRDefault="00F84F7B" w:rsidP="00BA3B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Введение</w:t>
            </w:r>
            <w:r w:rsidRPr="00734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3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 ч)</w:t>
            </w:r>
          </w:p>
        </w:tc>
        <w:tc>
          <w:tcPr>
            <w:tcW w:w="851" w:type="dxa"/>
          </w:tcPr>
          <w:p w:rsidR="00F84F7B" w:rsidRDefault="00F84F7B" w:rsidP="00BA3B41">
            <w:pPr>
              <w:ind w:right="5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84F7B" w:rsidRDefault="00F84F7B" w:rsidP="00BA3B41">
            <w:pPr>
              <w:ind w:right="5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84F7B" w:rsidRPr="00734E69" w:rsidTr="007C7FBF">
        <w:trPr>
          <w:trHeight w:val="810"/>
        </w:trPr>
        <w:tc>
          <w:tcPr>
            <w:tcW w:w="568" w:type="dxa"/>
          </w:tcPr>
          <w:p w:rsidR="00F84F7B" w:rsidRPr="00734E69" w:rsidRDefault="00F84F7B" w:rsidP="00BA3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</w:tcPr>
          <w:p w:rsidR="00F84F7B" w:rsidRPr="00734E69" w:rsidRDefault="00F84F7B" w:rsidP="00BA3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Введение. </w:t>
            </w:r>
          </w:p>
        </w:tc>
        <w:tc>
          <w:tcPr>
            <w:tcW w:w="3827" w:type="dxa"/>
          </w:tcPr>
          <w:p w:rsidR="00F84F7B" w:rsidRPr="00C75CD2" w:rsidRDefault="00F84F7B" w:rsidP="00BA3B41">
            <w:pPr>
              <w:pStyle w:val="a4"/>
              <w:spacing w:before="0" w:beforeAutospacing="0" w:after="0" w:afterAutospacing="0"/>
              <w:rPr>
                <w:b/>
                <w:color w:val="000000"/>
              </w:rPr>
            </w:pPr>
            <w:r w:rsidRPr="0042468E">
              <w:rPr>
                <w:color w:val="000000"/>
              </w:rPr>
              <w:t xml:space="preserve">Химия – наука о веществах. Вещества вокруг нас. </w:t>
            </w:r>
            <w:r>
              <w:rPr>
                <w:color w:val="000000"/>
              </w:rPr>
              <w:t xml:space="preserve">Вещества: простые и сложные.                     </w:t>
            </w:r>
          </w:p>
        </w:tc>
        <w:tc>
          <w:tcPr>
            <w:tcW w:w="1559" w:type="dxa"/>
          </w:tcPr>
          <w:p w:rsidR="00F84F7B" w:rsidRPr="00734E69" w:rsidRDefault="00F84F7B" w:rsidP="00BA3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F84F7B" w:rsidRPr="00734E69" w:rsidRDefault="00F84F7B" w:rsidP="00BA3B41">
            <w:pPr>
              <w:ind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84F7B" w:rsidRPr="00734E69" w:rsidRDefault="00F84F7B" w:rsidP="00BA3B41">
            <w:pPr>
              <w:ind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84F7B" w:rsidRPr="00734E69" w:rsidTr="00F84F7B">
        <w:tc>
          <w:tcPr>
            <w:tcW w:w="8506" w:type="dxa"/>
            <w:gridSpan w:val="4"/>
          </w:tcPr>
          <w:p w:rsidR="00F84F7B" w:rsidRPr="00734E69" w:rsidRDefault="00F84F7B" w:rsidP="00BA3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1</w:t>
            </w:r>
            <w:r w:rsidRPr="00734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F84F7B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“Химическая лаборатория” </w:t>
            </w:r>
            <w:r w:rsidR="00B12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(6</w:t>
            </w:r>
            <w:r w:rsidRPr="00F84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ч)</w:t>
            </w:r>
          </w:p>
        </w:tc>
        <w:tc>
          <w:tcPr>
            <w:tcW w:w="851" w:type="dxa"/>
          </w:tcPr>
          <w:p w:rsidR="00F84F7B" w:rsidRPr="00734E69" w:rsidRDefault="00F84F7B" w:rsidP="00BA3B41">
            <w:pPr>
              <w:ind w:right="5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84F7B" w:rsidRPr="00734E69" w:rsidRDefault="00F84F7B" w:rsidP="00BA3B41">
            <w:pPr>
              <w:ind w:right="5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84F7B" w:rsidRPr="00734E69" w:rsidTr="007C7FBF">
        <w:tc>
          <w:tcPr>
            <w:tcW w:w="568" w:type="dxa"/>
          </w:tcPr>
          <w:p w:rsidR="00F84F7B" w:rsidRPr="00734E69" w:rsidRDefault="00F84F7B" w:rsidP="00BA3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E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F84F7B" w:rsidRPr="007C7FBF" w:rsidRDefault="00F84F7B" w:rsidP="00BA3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FB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B5CA7" w:rsidRPr="00DD7865">
              <w:rPr>
                <w:rFonts w:ascii="Times New Roman" w:hAnsi="Times New Roman" w:cs="Times New Roman"/>
                <w:b/>
                <w:sz w:val="24"/>
                <w:szCs w:val="24"/>
              </w:rPr>
              <w:t>П.Р.</w:t>
            </w:r>
            <w:r w:rsidR="00FB5CA7" w:rsidRPr="00DD78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№ 1</w:t>
            </w:r>
            <w:r w:rsidR="00FB5CA7" w:rsidRPr="007C7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FB5CA7" w:rsidRPr="007C7FB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Правила ТБ при работе в кабинете химии</w:t>
            </w:r>
          </w:p>
        </w:tc>
        <w:tc>
          <w:tcPr>
            <w:tcW w:w="3827" w:type="dxa"/>
          </w:tcPr>
          <w:p w:rsidR="00F84F7B" w:rsidRPr="007C7FBF" w:rsidRDefault="007C7FBF" w:rsidP="00BA3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Правила техники безопасности. Обращение с кислотами, щелочами, ядовитыми веществами. Меры первой помощи при химических ожогах и </w:t>
            </w:r>
            <w:r w:rsidRPr="007C7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отравлениях.                                        </w:t>
            </w:r>
          </w:p>
        </w:tc>
        <w:tc>
          <w:tcPr>
            <w:tcW w:w="1559" w:type="dxa"/>
          </w:tcPr>
          <w:p w:rsidR="00F84F7B" w:rsidRPr="00734E69" w:rsidRDefault="00F84F7B" w:rsidP="00BA3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1" w:type="dxa"/>
          </w:tcPr>
          <w:p w:rsidR="00F84F7B" w:rsidRPr="00734E69" w:rsidRDefault="00F84F7B" w:rsidP="00BA3B41">
            <w:pPr>
              <w:ind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84F7B" w:rsidRPr="00734E69" w:rsidRDefault="00F84F7B" w:rsidP="00BA3B41">
            <w:pPr>
              <w:ind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84F7B" w:rsidRPr="00734E69" w:rsidTr="007C7FBF">
        <w:tc>
          <w:tcPr>
            <w:tcW w:w="568" w:type="dxa"/>
          </w:tcPr>
          <w:p w:rsidR="00F84F7B" w:rsidRPr="00734E69" w:rsidRDefault="00F84F7B" w:rsidP="00BA3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E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52" w:type="dxa"/>
          </w:tcPr>
          <w:p w:rsidR="00F84F7B" w:rsidRPr="00734E69" w:rsidRDefault="00F84F7B" w:rsidP="00BA3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B5CA7" w:rsidRPr="00DD7865">
              <w:rPr>
                <w:rFonts w:ascii="Times New Roman" w:hAnsi="Times New Roman" w:cs="Times New Roman"/>
                <w:b/>
                <w:sz w:val="24"/>
                <w:szCs w:val="24"/>
              </w:rPr>
              <w:t>П.Р.</w:t>
            </w:r>
            <w:r w:rsidR="00FB5CA7" w:rsidRPr="00DD78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№2.</w:t>
            </w:r>
            <w:r w:rsidR="00FB5CA7" w:rsidRPr="00F70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B5CA7" w:rsidRPr="00F70A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Знакомство с химической лабораторией, лабораторным оборудованием.</w:t>
            </w:r>
            <w:r w:rsidR="00FB5CA7" w:rsidRPr="00F70A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:rsidR="007C7FBF" w:rsidRPr="00F70AC4" w:rsidRDefault="00673073" w:rsidP="00BA3B41">
            <w:pPr>
              <w:pStyle w:val="a4"/>
              <w:spacing w:before="0" w:beforeAutospacing="0" w:after="0" w:afterAutospacing="0"/>
              <w:rPr>
                <w:iCs/>
                <w:color w:val="000000"/>
              </w:rPr>
            </w:pPr>
            <w:r>
              <w:rPr>
                <w:color w:val="000000"/>
              </w:rPr>
              <w:t>Химическая лаборатория</w:t>
            </w:r>
            <w:r w:rsidR="002E1D47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="007C7FBF">
              <w:rPr>
                <w:color w:val="000000"/>
              </w:rPr>
              <w:t xml:space="preserve">Лабораторная </w:t>
            </w:r>
            <w:r w:rsidR="007C7FBF" w:rsidRPr="0042468E">
              <w:rPr>
                <w:color w:val="000000"/>
              </w:rPr>
              <w:t xml:space="preserve">посуда. Лабораторный штатив. </w:t>
            </w:r>
          </w:p>
          <w:p w:rsidR="00F84F7B" w:rsidRPr="00734E69" w:rsidRDefault="00F84F7B" w:rsidP="00BA3B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84F7B" w:rsidRPr="00734E69" w:rsidRDefault="00F84F7B" w:rsidP="00BA3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F84F7B" w:rsidRPr="00734E69" w:rsidRDefault="00F84F7B" w:rsidP="00BA3B41">
            <w:pPr>
              <w:ind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84F7B" w:rsidRPr="00734E69" w:rsidRDefault="00F84F7B" w:rsidP="00BA3B41">
            <w:pPr>
              <w:ind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12256" w:rsidRPr="00734E69" w:rsidTr="007C7FBF">
        <w:tc>
          <w:tcPr>
            <w:tcW w:w="568" w:type="dxa"/>
          </w:tcPr>
          <w:p w:rsidR="00B12256" w:rsidRPr="00734E69" w:rsidRDefault="00B12256" w:rsidP="00BA3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2E1D47" w:rsidRPr="00F70AC4" w:rsidRDefault="002E1D47" w:rsidP="00BA3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BF1005">
              <w:rPr>
                <w:rFonts w:ascii="Times New Roman" w:hAnsi="Times New Roman" w:cs="Times New Roman"/>
                <w:b/>
                <w:sz w:val="24"/>
                <w:szCs w:val="24"/>
              </w:rPr>
              <w:t>П.Р.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№3</w:t>
            </w:r>
            <w:r w:rsidRPr="00BF100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F70A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0A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Знакомство с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цифровой </w:t>
            </w:r>
            <w:r w:rsidRPr="00F70A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лабораторией</w:t>
            </w:r>
            <w:r w:rsidR="00FC070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"Робиклаб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"</w:t>
            </w:r>
            <w:r w:rsidRPr="00F70A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, лабораторным оборудованием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центра "Точка роста"</w:t>
            </w:r>
            <w:r w:rsidRPr="00F70A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 Датчик температуры- платиновый, Датчик электропроводности, Датчик концентрации ионов, их  устройство, принципы работы)</w:t>
            </w:r>
          </w:p>
          <w:p w:rsidR="00B12256" w:rsidRDefault="00B12256" w:rsidP="00BA3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12256" w:rsidRDefault="00FC0704" w:rsidP="00BA3B41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iCs/>
                <w:color w:val="000000"/>
              </w:rPr>
              <w:t>Цифровая  лаборатория "Робиклаб</w:t>
            </w:r>
            <w:r w:rsidR="002E1D47">
              <w:rPr>
                <w:iCs/>
                <w:color w:val="000000"/>
              </w:rPr>
              <w:t>", лабораторное оборудование центра "Точка роста"</w:t>
            </w:r>
            <w:r w:rsidR="002E1D47" w:rsidRPr="00F70AC4">
              <w:t xml:space="preserve"> </w:t>
            </w:r>
            <w:r w:rsidR="002E1D47">
              <w:t>( Датчик температуры- платиновый, Датчик электропроводности, Датчик концентрации ионов, их  устройство, принципы работы)</w:t>
            </w:r>
          </w:p>
        </w:tc>
        <w:tc>
          <w:tcPr>
            <w:tcW w:w="1559" w:type="dxa"/>
          </w:tcPr>
          <w:p w:rsidR="00B12256" w:rsidRPr="00734E69" w:rsidRDefault="002E1D47" w:rsidP="00BA3B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B12256" w:rsidRPr="00734E69" w:rsidRDefault="00B12256" w:rsidP="00BA3B41">
            <w:pPr>
              <w:ind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B12256" w:rsidRPr="00734E69" w:rsidRDefault="00B12256" w:rsidP="00BA3B41">
            <w:pPr>
              <w:ind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12256" w:rsidRPr="00734E69" w:rsidTr="007C7FBF">
        <w:tc>
          <w:tcPr>
            <w:tcW w:w="568" w:type="dxa"/>
          </w:tcPr>
          <w:p w:rsidR="00B12256" w:rsidRPr="00734E69" w:rsidRDefault="00B12256" w:rsidP="00BA3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2E1D47" w:rsidRPr="00F70AC4" w:rsidRDefault="002E1D47" w:rsidP="00BA3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BF1005">
              <w:rPr>
                <w:rFonts w:ascii="Times New Roman" w:hAnsi="Times New Roman" w:cs="Times New Roman"/>
                <w:b/>
                <w:sz w:val="24"/>
                <w:szCs w:val="24"/>
              </w:rPr>
              <w:t>П.Р.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№4</w:t>
            </w:r>
            <w:r w:rsidRPr="00BF100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F70A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0A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Знакомство с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цифровой </w:t>
            </w:r>
            <w:r w:rsidRPr="00F70A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лабораторией</w:t>
            </w:r>
            <w:r w:rsidR="00FC070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"Робиклаб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"</w:t>
            </w:r>
            <w:r w:rsidRPr="00F70A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, лабораторным оборудованием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центра "Точка роста"</w:t>
            </w:r>
            <w:r w:rsidRPr="00F70A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 Мультидатчик Ро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Хим-5, Датчик оптической плотности(колориметр), </w:t>
            </w:r>
            <w:r w:rsidRPr="005D24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  устройство, принципы работы)</w:t>
            </w:r>
          </w:p>
          <w:p w:rsidR="00B12256" w:rsidRDefault="00B12256" w:rsidP="00BA3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E1D47" w:rsidRPr="00F70AC4" w:rsidRDefault="002E1D47" w:rsidP="00BA3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D47">
              <w:rPr>
                <w:rFonts w:ascii="Times New Roman" w:hAnsi="Times New Roman" w:cs="Times New Roman"/>
                <w:iCs/>
                <w:color w:val="000000"/>
              </w:rPr>
              <w:t>Цифровая</w:t>
            </w:r>
            <w:r w:rsidRPr="002E1D4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2E1D47">
              <w:rPr>
                <w:rFonts w:ascii="Times New Roman" w:hAnsi="Times New Roman" w:cs="Times New Roman"/>
                <w:iCs/>
                <w:color w:val="000000"/>
              </w:rPr>
              <w:t xml:space="preserve"> лаборатория</w:t>
            </w:r>
            <w:r w:rsidR="00FC070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"Робиклаб</w:t>
            </w:r>
            <w:r w:rsidRPr="002E1D4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"</w:t>
            </w:r>
            <w:r w:rsidRPr="002E1D47">
              <w:rPr>
                <w:rFonts w:ascii="Times New Roman" w:hAnsi="Times New Roman" w:cs="Times New Roman"/>
                <w:iCs/>
                <w:color w:val="000000"/>
              </w:rPr>
              <w:t>, лабораторное оборудование</w:t>
            </w:r>
            <w:r w:rsidRPr="002E1D4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центра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"Точка роста"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 Мультидатчик Ро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Хим-5, Датчик оптической плотности(колориметр) и др., </w:t>
            </w:r>
            <w:r w:rsidRPr="005D24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  устройство, принципы работы)</w:t>
            </w:r>
          </w:p>
          <w:p w:rsidR="00B12256" w:rsidRDefault="00B12256" w:rsidP="00BA3B41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559" w:type="dxa"/>
          </w:tcPr>
          <w:p w:rsidR="00B12256" w:rsidRPr="00734E69" w:rsidRDefault="002E1D47" w:rsidP="00BA3B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B12256" w:rsidRPr="00734E69" w:rsidRDefault="00B12256" w:rsidP="00BA3B41">
            <w:pPr>
              <w:ind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B12256" w:rsidRPr="00734E69" w:rsidRDefault="00B12256" w:rsidP="00BA3B41">
            <w:pPr>
              <w:ind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84F7B" w:rsidRPr="00734E69" w:rsidTr="007C7FBF">
        <w:tc>
          <w:tcPr>
            <w:tcW w:w="568" w:type="dxa"/>
          </w:tcPr>
          <w:p w:rsidR="00F84F7B" w:rsidRPr="00734E69" w:rsidRDefault="00B12256" w:rsidP="00BA3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2" w:type="dxa"/>
          </w:tcPr>
          <w:p w:rsidR="00FB5CA7" w:rsidRPr="00F70AC4" w:rsidRDefault="002E1D47" w:rsidP="00BA3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F84F7B" w:rsidRPr="00DD786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П.Р.№5</w:t>
            </w:r>
            <w:r w:rsidR="00FB5CA7" w:rsidRPr="00DD786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FB5CA7" w:rsidRPr="00F70AC4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Устройство и работа спиртовки. Правила работы с нагревательным прибором. Строение пламени свечи.</w:t>
            </w:r>
          </w:p>
          <w:p w:rsidR="00F84F7B" w:rsidRPr="00734E69" w:rsidRDefault="00F84F7B" w:rsidP="00BA3B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7C7FBF" w:rsidRPr="00EA20FA" w:rsidRDefault="007C7FBF" w:rsidP="00BA3B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AC4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и работа спиртовки. Правила работы с нагревательным прибором. </w:t>
            </w:r>
            <w:r w:rsidRPr="00EA20FA">
              <w:rPr>
                <w:rFonts w:ascii="Times New Roman" w:hAnsi="Times New Roman" w:cs="Times New Roman"/>
                <w:b/>
                <w:sz w:val="24"/>
                <w:szCs w:val="24"/>
              </w:rPr>
              <w:t>Строение пламени свечи.</w:t>
            </w:r>
            <w:r w:rsidR="00EA20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FC07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Ц.Л. "Робиклаб</w:t>
            </w:r>
            <w:r w:rsidR="002E1D47">
              <w:rPr>
                <w:rFonts w:ascii="Times New Roman" w:hAnsi="Times New Roman" w:cs="Times New Roman"/>
                <w:b/>
                <w:sz w:val="24"/>
                <w:szCs w:val="24"/>
              </w:rPr>
              <w:t>", датчик температуры платиновый)</w:t>
            </w:r>
          </w:p>
          <w:p w:rsidR="00F84F7B" w:rsidRPr="00734E69" w:rsidRDefault="00F84F7B" w:rsidP="00BA3B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84F7B" w:rsidRPr="00734E69" w:rsidRDefault="005E6684" w:rsidP="00BA3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F84F7B" w:rsidRPr="00734E69" w:rsidRDefault="00F84F7B" w:rsidP="00BA3B41">
            <w:pPr>
              <w:ind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84F7B" w:rsidRPr="00734E69" w:rsidRDefault="00F84F7B" w:rsidP="00BA3B41">
            <w:pPr>
              <w:ind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84F7B" w:rsidRPr="00734E69" w:rsidTr="005E6684">
        <w:trPr>
          <w:trHeight w:val="796"/>
        </w:trPr>
        <w:tc>
          <w:tcPr>
            <w:tcW w:w="568" w:type="dxa"/>
          </w:tcPr>
          <w:p w:rsidR="00F84F7B" w:rsidRPr="00734E69" w:rsidRDefault="00B12256" w:rsidP="00BA3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F84F7B" w:rsidRPr="007C7FBF" w:rsidRDefault="002E1D47" w:rsidP="00BA3B41">
            <w:pPr>
              <w:pStyle w:val="a4"/>
              <w:spacing w:before="0" w:beforeAutospacing="0" w:after="0" w:afterAutospacing="0"/>
              <w:rPr>
                <w:iCs/>
                <w:color w:val="000000"/>
              </w:rPr>
            </w:pPr>
            <w:r>
              <w:rPr>
                <w:b/>
              </w:rPr>
              <w:t>6</w:t>
            </w:r>
            <w:r w:rsidR="00F84F7B" w:rsidRPr="00DD7865">
              <w:rPr>
                <w:b/>
              </w:rPr>
              <w:t>.</w:t>
            </w:r>
            <w:r w:rsidR="007C7FBF" w:rsidRPr="00DD7865">
              <w:rPr>
                <w:b/>
              </w:rPr>
              <w:t xml:space="preserve"> П.Р.№</w:t>
            </w:r>
            <w:r w:rsidR="00B12256">
              <w:rPr>
                <w:b/>
              </w:rPr>
              <w:t>6</w:t>
            </w:r>
            <w:r w:rsidR="007C7FBF" w:rsidRPr="00F70AC4">
              <w:t xml:space="preserve"> Работа с лабораторными весами</w:t>
            </w:r>
            <w:r w:rsidR="007C7FBF">
              <w:t>.</w:t>
            </w:r>
          </w:p>
        </w:tc>
        <w:tc>
          <w:tcPr>
            <w:tcW w:w="3827" w:type="dxa"/>
          </w:tcPr>
          <w:p w:rsidR="00F84F7B" w:rsidRPr="007C7FBF" w:rsidRDefault="007C7FBF" w:rsidP="00BA3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FBF">
              <w:rPr>
                <w:rFonts w:ascii="Times New Roman" w:hAnsi="Times New Roman" w:cs="Times New Roman"/>
                <w:sz w:val="24"/>
                <w:szCs w:val="24"/>
              </w:rPr>
              <w:t>Работа с лабораторными весами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разновесами. </w:t>
            </w:r>
          </w:p>
        </w:tc>
        <w:tc>
          <w:tcPr>
            <w:tcW w:w="1559" w:type="dxa"/>
          </w:tcPr>
          <w:p w:rsidR="00F84F7B" w:rsidRPr="00734E69" w:rsidRDefault="00F84F7B" w:rsidP="00BA3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F84F7B" w:rsidRPr="00734E69" w:rsidRDefault="00F84F7B" w:rsidP="00BA3B41">
            <w:pPr>
              <w:ind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84F7B" w:rsidRPr="00734E69" w:rsidRDefault="00F84F7B" w:rsidP="00BA3B41">
            <w:pPr>
              <w:ind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E6684" w:rsidRPr="00734E69" w:rsidTr="00623057">
        <w:tc>
          <w:tcPr>
            <w:tcW w:w="10207" w:type="dxa"/>
            <w:gridSpan w:val="6"/>
          </w:tcPr>
          <w:p w:rsidR="005E6684" w:rsidRPr="004A292C" w:rsidRDefault="005E6684" w:rsidP="00BA3B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A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2.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Методы </w:t>
            </w:r>
            <w:r w:rsidR="00FD201F">
              <w:rPr>
                <w:rFonts w:ascii="Times New Roman" w:hAnsi="Times New Roman" w:cs="Times New Roman"/>
                <w:b/>
                <w:sz w:val="24"/>
                <w:szCs w:val="24"/>
              </w:rPr>
              <w:t>исследования природы  (</w:t>
            </w:r>
            <w:r w:rsidR="00B8208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  <w:r w:rsidR="00FD201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F84F7B" w:rsidRPr="00734E69" w:rsidTr="007C7FBF">
        <w:tc>
          <w:tcPr>
            <w:tcW w:w="568" w:type="dxa"/>
          </w:tcPr>
          <w:p w:rsidR="00F84F7B" w:rsidRPr="00734E69" w:rsidRDefault="002E1D47" w:rsidP="00BA3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F84F7B" w:rsidRPr="00734E69" w:rsidRDefault="003F2FFD" w:rsidP="00BA3B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A292C">
              <w:rPr>
                <w:rFonts w:ascii="Times New Roman" w:hAnsi="Times New Roman" w:cs="Times New Roman"/>
                <w:sz w:val="24"/>
                <w:szCs w:val="24"/>
              </w:rPr>
              <w:t>Методы изучения химии: наблюдение и эксперимент</w:t>
            </w:r>
          </w:p>
        </w:tc>
        <w:tc>
          <w:tcPr>
            <w:tcW w:w="3827" w:type="dxa"/>
          </w:tcPr>
          <w:p w:rsidR="00F84F7B" w:rsidRPr="00734E69" w:rsidRDefault="003F2FFD" w:rsidP="00BA3B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AC4">
              <w:rPr>
                <w:rFonts w:ascii="Times New Roman" w:hAnsi="Times New Roman" w:cs="Times New Roman"/>
                <w:sz w:val="24"/>
                <w:szCs w:val="24"/>
              </w:rPr>
              <w:t>Наблюдение, как метод познания. Эксперимент, как метод исследования</w:t>
            </w:r>
          </w:p>
        </w:tc>
        <w:tc>
          <w:tcPr>
            <w:tcW w:w="1559" w:type="dxa"/>
          </w:tcPr>
          <w:p w:rsidR="00F84F7B" w:rsidRPr="00734E69" w:rsidRDefault="00F84F7B" w:rsidP="00BA3B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F84F7B" w:rsidRPr="00734E69" w:rsidRDefault="00F84F7B" w:rsidP="00BA3B41">
            <w:pPr>
              <w:ind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84F7B" w:rsidRPr="00734E69" w:rsidRDefault="00F84F7B" w:rsidP="00BA3B41">
            <w:pPr>
              <w:ind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84F7B" w:rsidRPr="00734E69" w:rsidTr="007C7FBF">
        <w:tc>
          <w:tcPr>
            <w:tcW w:w="568" w:type="dxa"/>
          </w:tcPr>
          <w:p w:rsidR="00F84F7B" w:rsidRPr="00734E69" w:rsidRDefault="002E1D47" w:rsidP="00BA3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F84F7B" w:rsidRPr="00734E69" w:rsidRDefault="003F2FFD" w:rsidP="00BA3B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F70AC4">
              <w:rPr>
                <w:rFonts w:ascii="Times New Roman" w:hAnsi="Times New Roman" w:cs="Times New Roman"/>
                <w:sz w:val="24"/>
                <w:szCs w:val="24"/>
              </w:rPr>
              <w:t>Чистые вещества и смеси</w:t>
            </w:r>
          </w:p>
        </w:tc>
        <w:tc>
          <w:tcPr>
            <w:tcW w:w="3827" w:type="dxa"/>
          </w:tcPr>
          <w:p w:rsidR="003F2FFD" w:rsidRPr="003F2FFD" w:rsidRDefault="003F2FFD" w:rsidP="00BA3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92C">
              <w:rPr>
                <w:rFonts w:ascii="Times New Roman" w:hAnsi="Times New Roman" w:cs="Times New Roman"/>
                <w:sz w:val="24"/>
                <w:szCs w:val="24"/>
              </w:rPr>
              <w:t>Смесь-</w:t>
            </w:r>
            <w:r w:rsidRPr="003F2FFD">
              <w:rPr>
                <w:rFonts w:ascii="Times New Roman" w:hAnsi="Times New Roman" w:cs="Times New Roman"/>
                <w:sz w:val="24"/>
                <w:szCs w:val="24"/>
              </w:rPr>
              <w:t xml:space="preserve"> вещества из двух и большего числа веществ (сочетание двух и более веществ). Каждое вещество смеси сохраняет </w:t>
            </w:r>
            <w:r w:rsidRPr="003F2F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свои свойства.</w:t>
            </w:r>
          </w:p>
          <w:p w:rsidR="003F2FFD" w:rsidRPr="003F2FFD" w:rsidRDefault="003F2FFD" w:rsidP="00BA3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92C">
              <w:rPr>
                <w:rFonts w:ascii="Times New Roman" w:hAnsi="Times New Roman" w:cs="Times New Roman"/>
                <w:sz w:val="24"/>
                <w:szCs w:val="24"/>
              </w:rPr>
              <w:t>Смеси однородные</w:t>
            </w:r>
            <w:r w:rsidRPr="003F2FFD">
              <w:rPr>
                <w:rFonts w:ascii="Times New Roman" w:hAnsi="Times New Roman" w:cs="Times New Roman"/>
                <w:sz w:val="24"/>
                <w:szCs w:val="24"/>
              </w:rPr>
              <w:t>- нельзя увидеть вещества, составляющие смесь (воздух- смесь газов: кислорода, азота, углекислого газа, водяных паров; раствор соли в воде, раствор уксусной кислоты в воде).</w:t>
            </w:r>
          </w:p>
          <w:p w:rsidR="00F84F7B" w:rsidRPr="003F2FFD" w:rsidRDefault="003F2FFD" w:rsidP="00BA3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92C">
              <w:rPr>
                <w:rFonts w:ascii="Times New Roman" w:hAnsi="Times New Roman" w:cs="Times New Roman"/>
                <w:sz w:val="24"/>
                <w:szCs w:val="24"/>
              </w:rPr>
              <w:t>Смеси неоднородные-</w:t>
            </w:r>
            <w:r w:rsidRPr="003F2FFD">
              <w:rPr>
                <w:rFonts w:ascii="Times New Roman" w:hAnsi="Times New Roman" w:cs="Times New Roman"/>
                <w:sz w:val="24"/>
                <w:szCs w:val="24"/>
              </w:rPr>
              <w:t xml:space="preserve"> можно видеть частички вещества, составляющих смесь (воздух, смешанный с пылью) .</w:t>
            </w:r>
          </w:p>
        </w:tc>
        <w:tc>
          <w:tcPr>
            <w:tcW w:w="1559" w:type="dxa"/>
          </w:tcPr>
          <w:p w:rsidR="00F84F7B" w:rsidRPr="00734E69" w:rsidRDefault="003F2FFD" w:rsidP="00BA3B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1" w:type="dxa"/>
          </w:tcPr>
          <w:p w:rsidR="00F84F7B" w:rsidRPr="00734E69" w:rsidRDefault="00F84F7B" w:rsidP="00BA3B41">
            <w:pPr>
              <w:ind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84F7B" w:rsidRPr="00734E69" w:rsidRDefault="00F84F7B" w:rsidP="00BA3B41">
            <w:pPr>
              <w:ind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84F7B" w:rsidRPr="00734E69" w:rsidTr="007C7FBF">
        <w:tc>
          <w:tcPr>
            <w:tcW w:w="568" w:type="dxa"/>
          </w:tcPr>
          <w:p w:rsidR="00F84F7B" w:rsidRPr="00734E69" w:rsidRDefault="002E1D47" w:rsidP="00BA3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552" w:type="dxa"/>
          </w:tcPr>
          <w:p w:rsidR="001A6810" w:rsidRPr="001A6810" w:rsidRDefault="00B8208C" w:rsidP="00BA3B41">
            <w:pPr>
              <w:pStyle w:val="a4"/>
              <w:spacing w:before="0" w:beforeAutospacing="0" w:after="0" w:afterAutospacing="0"/>
              <w:rPr>
                <w:iCs/>
                <w:color w:val="000000"/>
              </w:rPr>
            </w:pPr>
            <w:r w:rsidRPr="00DD7865">
              <w:rPr>
                <w:b/>
                <w:color w:val="000000"/>
              </w:rPr>
              <w:t>3.</w:t>
            </w:r>
            <w:r w:rsidR="003F2FFD" w:rsidRPr="00DD7865">
              <w:rPr>
                <w:b/>
                <w:color w:val="000000"/>
              </w:rPr>
              <w:t>П.Р. №</w:t>
            </w:r>
            <w:r w:rsidR="002E1D47">
              <w:rPr>
                <w:b/>
                <w:color w:val="000000"/>
              </w:rPr>
              <w:t>7</w:t>
            </w:r>
            <w:r w:rsidR="003F2FFD">
              <w:rPr>
                <w:color w:val="000000"/>
              </w:rPr>
              <w:t xml:space="preserve"> </w:t>
            </w:r>
            <w:r w:rsidR="003F2FFD" w:rsidRPr="00F70AC4">
              <w:rPr>
                <w:iCs/>
                <w:color w:val="000000"/>
              </w:rPr>
              <w:t>«</w:t>
            </w:r>
            <w:r w:rsidR="003F2FFD">
              <w:rPr>
                <w:iCs/>
                <w:color w:val="000000"/>
              </w:rPr>
              <w:t xml:space="preserve">Способы </w:t>
            </w:r>
            <w:r w:rsidR="003F2FFD" w:rsidRPr="00F70AC4">
              <w:rPr>
                <w:iCs/>
                <w:color w:val="000000"/>
              </w:rPr>
              <w:t>разделения смесей</w:t>
            </w:r>
            <w:r w:rsidR="003F2FFD">
              <w:rPr>
                <w:iCs/>
                <w:color w:val="000000"/>
              </w:rPr>
              <w:t xml:space="preserve">. </w:t>
            </w:r>
            <w:r w:rsidR="003F2FFD">
              <w:t xml:space="preserve">Разделение смеси песка и соли: </w:t>
            </w:r>
            <w:r w:rsidR="003F2FFD">
              <w:rPr>
                <w:iCs/>
                <w:color w:val="000000"/>
              </w:rPr>
              <w:t xml:space="preserve">фильтрование и  выпаривание; </w:t>
            </w:r>
            <w:r w:rsidR="003F2FFD" w:rsidRPr="00F70AC4">
              <w:rPr>
                <w:iCs/>
                <w:color w:val="000000"/>
              </w:rPr>
              <w:t xml:space="preserve"> разделение твердой смеси песка и железных опилок при помощи магнита.»</w:t>
            </w:r>
          </w:p>
        </w:tc>
        <w:tc>
          <w:tcPr>
            <w:tcW w:w="3827" w:type="dxa"/>
          </w:tcPr>
          <w:p w:rsidR="00F84F7B" w:rsidRPr="00734E69" w:rsidRDefault="003F2FFD" w:rsidP="00BA3B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разделения смесей.</w:t>
            </w:r>
            <w:r w:rsidRPr="00800A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3F75">
              <w:rPr>
                <w:rFonts w:ascii="Times New Roman" w:hAnsi="Times New Roman" w:cs="Times New Roman"/>
                <w:sz w:val="24"/>
                <w:szCs w:val="24"/>
              </w:rPr>
              <w:t>Испарение воды и её конденсация. Фильтрование. Кристаллизация веществ.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</w:p>
        </w:tc>
        <w:tc>
          <w:tcPr>
            <w:tcW w:w="1559" w:type="dxa"/>
          </w:tcPr>
          <w:p w:rsidR="00F84F7B" w:rsidRPr="00734E69" w:rsidRDefault="00F84F7B" w:rsidP="00BA3B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F84F7B" w:rsidRPr="00734E69" w:rsidRDefault="00F84F7B" w:rsidP="00BA3B41">
            <w:pPr>
              <w:ind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84F7B" w:rsidRPr="00734E69" w:rsidRDefault="00F84F7B" w:rsidP="00BA3B41">
            <w:pPr>
              <w:ind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84F7B" w:rsidRPr="00734E69" w:rsidTr="007C7FBF">
        <w:tc>
          <w:tcPr>
            <w:tcW w:w="568" w:type="dxa"/>
          </w:tcPr>
          <w:p w:rsidR="00F84F7B" w:rsidRPr="00734E69" w:rsidRDefault="002E1D47" w:rsidP="00BA3B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52" w:type="dxa"/>
          </w:tcPr>
          <w:p w:rsidR="00B8208C" w:rsidRPr="00B8208C" w:rsidRDefault="00B8208C" w:rsidP="00BA3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C42D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8208C">
              <w:rPr>
                <w:rFonts w:ascii="Times New Roman" w:hAnsi="Times New Roman" w:cs="Times New Roman"/>
                <w:sz w:val="24"/>
                <w:szCs w:val="24"/>
              </w:rPr>
              <w:t xml:space="preserve">Растворитель и растворенное вещество. </w:t>
            </w:r>
          </w:p>
          <w:p w:rsidR="00B8208C" w:rsidRDefault="00B8208C" w:rsidP="00BA3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08C">
              <w:rPr>
                <w:rFonts w:ascii="Times New Roman" w:hAnsi="Times New Roman" w:cs="Times New Roman"/>
                <w:sz w:val="24"/>
                <w:szCs w:val="24"/>
              </w:rPr>
              <w:t>Приготовление растворов.</w:t>
            </w:r>
          </w:p>
          <w:p w:rsidR="00B8208C" w:rsidRDefault="00DD7865" w:rsidP="00BA3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865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B8208C" w:rsidRPr="00DD7865">
              <w:rPr>
                <w:rFonts w:ascii="Times New Roman" w:hAnsi="Times New Roman" w:cs="Times New Roman"/>
                <w:b/>
                <w:sz w:val="24"/>
                <w:szCs w:val="24"/>
              </w:rPr>
              <w:t>Л.О.</w:t>
            </w:r>
            <w:r w:rsidR="004A292C" w:rsidRPr="00DD786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B8208C" w:rsidRPr="00DD786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B8208C" w:rsidRPr="00F70AC4">
              <w:rPr>
                <w:rFonts w:ascii="Times New Roman" w:hAnsi="Times New Roman" w:cs="Times New Roman"/>
                <w:sz w:val="24"/>
                <w:szCs w:val="24"/>
              </w:rPr>
              <w:t xml:space="preserve"> Приготовление растворов ( питьевой соды, соли, сахара).</w:t>
            </w:r>
          </w:p>
          <w:p w:rsidR="00F84F7B" w:rsidRPr="00B8208C" w:rsidRDefault="00B8208C" w:rsidP="00BA3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865">
              <w:rPr>
                <w:rFonts w:ascii="Times New Roman" w:hAnsi="Times New Roman" w:cs="Times New Roman"/>
                <w:b/>
                <w:sz w:val="24"/>
                <w:szCs w:val="24"/>
              </w:rPr>
              <w:t>Л.О.№2</w:t>
            </w:r>
            <w:r w:rsidRPr="00F70AC4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объемов мерной посудой.</w:t>
            </w:r>
            <w:r w:rsidR="00DD786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27" w:type="dxa"/>
          </w:tcPr>
          <w:p w:rsidR="00F84F7B" w:rsidRPr="00B8208C" w:rsidRDefault="00B8208C" w:rsidP="00BA3B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08C">
              <w:rPr>
                <w:rFonts w:ascii="Times New Roman" w:hAnsi="Times New Roman" w:cs="Times New Roman"/>
                <w:sz w:val="24"/>
                <w:szCs w:val="24"/>
              </w:rPr>
              <w:t>Растворы состоят из двух компонентов растворителя и растворенного вещества. Самый распространенный растворитель- вода, растворенное вещество может быть газообразное, жидкое и твердое.</w:t>
            </w:r>
          </w:p>
        </w:tc>
        <w:tc>
          <w:tcPr>
            <w:tcW w:w="1559" w:type="dxa"/>
          </w:tcPr>
          <w:p w:rsidR="00F84F7B" w:rsidRPr="00734E69" w:rsidRDefault="003F2FFD" w:rsidP="00BA3B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F84F7B" w:rsidRPr="00734E69" w:rsidRDefault="00F84F7B" w:rsidP="00BA3B41">
            <w:pPr>
              <w:ind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84F7B" w:rsidRPr="00734E69" w:rsidRDefault="00F84F7B" w:rsidP="00BA3B41">
            <w:pPr>
              <w:ind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A292C" w:rsidRPr="00734E69" w:rsidTr="00623057">
        <w:tc>
          <w:tcPr>
            <w:tcW w:w="10207" w:type="dxa"/>
            <w:gridSpan w:val="6"/>
          </w:tcPr>
          <w:p w:rsidR="004A292C" w:rsidRPr="00734E69" w:rsidRDefault="00DF63F3" w:rsidP="00BA3B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3</w:t>
            </w:r>
            <w:r w:rsidRPr="00483F75">
              <w:rPr>
                <w:rFonts w:ascii="Times New Roman" w:hAnsi="Times New Roman" w:cs="Times New Roman"/>
                <w:b/>
                <w:sz w:val="24"/>
                <w:szCs w:val="24"/>
              </w:rPr>
              <w:t>.  Явлен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ия, происходящие с веществами (2</w:t>
            </w:r>
            <w:r w:rsidRPr="00483F75">
              <w:rPr>
                <w:rFonts w:ascii="Times New Roman" w:hAnsi="Times New Roman" w:cs="Times New Roman"/>
                <w:b/>
                <w:sz w:val="24"/>
                <w:szCs w:val="24"/>
              </w:rPr>
              <w:t>ч.)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</w:t>
            </w:r>
            <w:r w:rsidRPr="00483F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84F7B" w:rsidRPr="00734E69" w:rsidTr="007C7FBF">
        <w:tc>
          <w:tcPr>
            <w:tcW w:w="568" w:type="dxa"/>
          </w:tcPr>
          <w:p w:rsidR="00F84F7B" w:rsidRPr="00734E69" w:rsidRDefault="00CE74B3" w:rsidP="00BA3B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2E1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</w:tcPr>
          <w:p w:rsidR="00F84F7B" w:rsidRPr="00CE74B3" w:rsidRDefault="00CE74B3" w:rsidP="00BA3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4B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F63F3" w:rsidRPr="00CE74B3">
              <w:rPr>
                <w:rFonts w:ascii="Times New Roman" w:hAnsi="Times New Roman" w:cs="Times New Roman"/>
                <w:sz w:val="24"/>
                <w:szCs w:val="24"/>
              </w:rPr>
              <w:t>Физические  явления.</w:t>
            </w:r>
          </w:p>
          <w:p w:rsidR="00DF63F3" w:rsidRPr="00734E69" w:rsidRDefault="00DD7865" w:rsidP="00BA3B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(</w:t>
            </w:r>
            <w:r w:rsidR="00DF63F3" w:rsidRPr="00DD7865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Л.О. № 3</w:t>
            </w:r>
            <w:r w:rsidR="00DF63F3" w:rsidRPr="00DD78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Физические явления.  )</w:t>
            </w:r>
            <w:r w:rsidR="00DF63F3" w:rsidRPr="00CE7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</w:t>
            </w:r>
            <w:r w:rsidR="00DF63F3" w:rsidRPr="00CE74B3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:rsidR="00F84F7B" w:rsidRPr="00734E69" w:rsidRDefault="00CE74B3" w:rsidP="00BA3B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F75">
              <w:rPr>
                <w:rFonts w:ascii="Times New Roman" w:hAnsi="Times New Roman" w:cs="Times New Roman"/>
                <w:sz w:val="24"/>
                <w:szCs w:val="24"/>
              </w:rPr>
              <w:t>Многообразие явле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 природы ( дождь, снег, иней</w:t>
            </w:r>
            <w:r w:rsidRPr="00483F75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3F75">
              <w:rPr>
                <w:rFonts w:ascii="Times New Roman" w:hAnsi="Times New Roman" w:cs="Times New Roman"/>
                <w:sz w:val="24"/>
                <w:szCs w:val="24"/>
              </w:rPr>
              <w:t>Физические  явления. Признаки физических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явлений</w:t>
            </w:r>
            <w:r w:rsidRPr="00483F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F84F7B" w:rsidRPr="00734E69" w:rsidRDefault="00F84F7B" w:rsidP="00BA3B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F84F7B" w:rsidRPr="00734E69" w:rsidRDefault="00F84F7B" w:rsidP="00BA3B41">
            <w:pPr>
              <w:ind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84F7B" w:rsidRPr="00734E69" w:rsidRDefault="00F84F7B" w:rsidP="00BA3B41">
            <w:pPr>
              <w:ind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84F7B" w:rsidRPr="00734E69" w:rsidTr="00DD7865">
        <w:trPr>
          <w:trHeight w:val="1161"/>
        </w:trPr>
        <w:tc>
          <w:tcPr>
            <w:tcW w:w="568" w:type="dxa"/>
          </w:tcPr>
          <w:p w:rsidR="00F84F7B" w:rsidRPr="00734E69" w:rsidRDefault="00CE74B3" w:rsidP="00BA3B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2E1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2" w:type="dxa"/>
          </w:tcPr>
          <w:p w:rsidR="00F84F7B" w:rsidRDefault="00CE74B3" w:rsidP="00BA3B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2.Химические явления.</w:t>
            </w:r>
          </w:p>
          <w:p w:rsidR="00CE74B3" w:rsidRDefault="00DD7865" w:rsidP="00BA3B41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iCs/>
                <w:color w:val="000000"/>
              </w:rPr>
              <w:t>(</w:t>
            </w:r>
            <w:r w:rsidR="00CE74B3" w:rsidRPr="00DD7865">
              <w:rPr>
                <w:b/>
                <w:iCs/>
                <w:color w:val="000000"/>
              </w:rPr>
              <w:t>Л.О. № 4</w:t>
            </w:r>
            <w:r>
              <w:rPr>
                <w:color w:val="000000"/>
              </w:rPr>
              <w:t xml:space="preserve"> </w:t>
            </w:r>
            <w:r w:rsidR="00CE74B3">
              <w:rPr>
                <w:color w:val="000000"/>
              </w:rPr>
              <w:t>Х</w:t>
            </w:r>
            <w:r>
              <w:rPr>
                <w:color w:val="000000"/>
              </w:rPr>
              <w:t>имические явления)</w:t>
            </w:r>
          </w:p>
          <w:p w:rsidR="00CE74B3" w:rsidRPr="00734E69" w:rsidRDefault="00CE74B3" w:rsidP="00BA3B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CE74B3" w:rsidRDefault="00CE74B3" w:rsidP="00BA3B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Химические явления.</w:t>
            </w:r>
          </w:p>
          <w:p w:rsidR="00F84F7B" w:rsidRDefault="00CE74B3" w:rsidP="00BA3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F75">
              <w:rPr>
                <w:rFonts w:ascii="Times New Roman" w:hAnsi="Times New Roman" w:cs="Times New Roman"/>
                <w:sz w:val="24"/>
                <w:szCs w:val="24"/>
              </w:rPr>
              <w:t>Признаки химических явлений. Химические превращения веществ.</w:t>
            </w:r>
          </w:p>
          <w:p w:rsidR="001A6810" w:rsidRPr="00DD7865" w:rsidRDefault="001A6810" w:rsidP="00BA3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810">
              <w:rPr>
                <w:rFonts w:ascii="Times New Roman" w:hAnsi="Times New Roman" w:cs="Times New Roman"/>
                <w:iCs/>
                <w:color w:val="000000"/>
              </w:rPr>
              <w:t>(</w:t>
            </w:r>
            <w:r w:rsidRPr="001A6810">
              <w:rPr>
                <w:rFonts w:ascii="Times New Roman" w:hAnsi="Times New Roman" w:cs="Times New Roman"/>
                <w:b/>
                <w:iCs/>
                <w:color w:val="000000"/>
              </w:rPr>
              <w:t xml:space="preserve">Л.О. № </w:t>
            </w:r>
            <w:r w:rsidRPr="006F15AC">
              <w:rPr>
                <w:rFonts w:ascii="Times New Roman" w:hAnsi="Times New Roman" w:cs="Times New Roman"/>
                <w:b/>
                <w:iCs/>
                <w:color w:val="000000"/>
              </w:rPr>
              <w:t>4</w:t>
            </w:r>
            <w:r w:rsidRPr="006F15AC">
              <w:rPr>
                <w:rFonts w:ascii="Times New Roman" w:hAnsi="Times New Roman" w:cs="Times New Roman"/>
                <w:b/>
                <w:color w:val="000000"/>
              </w:rPr>
              <w:t xml:space="preserve"> (Реакция нейтрализации: Взаимодействие гидроксида натрия с соляной кислотой. </w:t>
            </w:r>
            <w:r w:rsidRPr="006F15AC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(Ц.Л.</w:t>
            </w:r>
            <w:r w:rsidR="00F94382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"Робиклаб</w:t>
            </w:r>
            <w:r w:rsidRPr="006F15AC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", лабораторным оборудованием центра "Точка роста"</w:t>
            </w:r>
            <w:r w:rsidRPr="006F15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 Датчик температуры, РН-метр))</w:t>
            </w:r>
          </w:p>
        </w:tc>
        <w:tc>
          <w:tcPr>
            <w:tcW w:w="1559" w:type="dxa"/>
          </w:tcPr>
          <w:p w:rsidR="00F84F7B" w:rsidRPr="00734E69" w:rsidRDefault="00F84F7B" w:rsidP="00BA3B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F84F7B" w:rsidRPr="00734E69" w:rsidRDefault="00F84F7B" w:rsidP="00BA3B41">
            <w:pPr>
              <w:ind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84F7B" w:rsidRPr="00734E69" w:rsidRDefault="00F84F7B" w:rsidP="00BA3B41">
            <w:pPr>
              <w:ind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84F7B" w:rsidRPr="00734E69" w:rsidTr="007C7FBF">
        <w:tc>
          <w:tcPr>
            <w:tcW w:w="8506" w:type="dxa"/>
            <w:gridSpan w:val="4"/>
          </w:tcPr>
          <w:p w:rsidR="00F84F7B" w:rsidRPr="00734E69" w:rsidRDefault="00FD201F" w:rsidP="00BA3B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CFE">
              <w:rPr>
                <w:rFonts w:ascii="Times New Roman" w:hAnsi="Times New Roman" w:cs="Times New Roman"/>
                <w:b/>
                <w:sz w:val="24"/>
                <w:szCs w:val="24"/>
              </w:rPr>
              <w:t>Тема 4.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C5CFE">
              <w:rPr>
                <w:rFonts w:ascii="Times New Roman" w:hAnsi="Times New Roman" w:cs="Times New Roman"/>
                <w:b/>
                <w:sz w:val="24"/>
                <w:szCs w:val="24"/>
              </w:rPr>
              <w:t>Мир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важнейших </w:t>
            </w:r>
            <w:r w:rsidRPr="00BC5C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неорганических </w:t>
            </w:r>
            <w:r w:rsidRPr="00BC5CFE">
              <w:rPr>
                <w:rFonts w:ascii="Times New Roman" w:hAnsi="Times New Roman" w:cs="Times New Roman"/>
                <w:b/>
                <w:sz w:val="24"/>
                <w:szCs w:val="24"/>
              </w:rPr>
              <w:t>веществ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(5ч.)</w:t>
            </w:r>
          </w:p>
        </w:tc>
        <w:tc>
          <w:tcPr>
            <w:tcW w:w="851" w:type="dxa"/>
          </w:tcPr>
          <w:p w:rsidR="00F84F7B" w:rsidRPr="00734E69" w:rsidRDefault="00F84F7B" w:rsidP="00BA3B41">
            <w:pPr>
              <w:ind w:right="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84F7B" w:rsidRPr="00734E69" w:rsidRDefault="00F84F7B" w:rsidP="00BA3B41">
            <w:pPr>
              <w:ind w:right="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4F7B" w:rsidRPr="00734E69" w:rsidTr="007C7FBF">
        <w:tc>
          <w:tcPr>
            <w:tcW w:w="568" w:type="dxa"/>
          </w:tcPr>
          <w:p w:rsidR="00F84F7B" w:rsidRPr="00734E69" w:rsidRDefault="00CE74B3" w:rsidP="00BA3B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2E1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2" w:type="dxa"/>
          </w:tcPr>
          <w:p w:rsidR="00074AE6" w:rsidRDefault="00FD201F" w:rsidP="00BA3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BC5CFE">
              <w:rPr>
                <w:rFonts w:ascii="Times New Roman" w:hAnsi="Times New Roman" w:cs="Times New Roman"/>
                <w:sz w:val="24"/>
                <w:szCs w:val="24"/>
              </w:rPr>
              <w:t xml:space="preserve"> Воздух. Состав </w:t>
            </w:r>
            <w:r w:rsidRPr="00BC5C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воздуха.</w:t>
            </w:r>
          </w:p>
          <w:p w:rsidR="00F84F7B" w:rsidRDefault="00074AE6" w:rsidP="00BA3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A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Д.Э.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состава воздуха</w:t>
            </w:r>
          </w:p>
          <w:p w:rsidR="004F437C" w:rsidRPr="00074AE6" w:rsidRDefault="004F437C" w:rsidP="00BA3B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37C">
              <w:rPr>
                <w:rFonts w:ascii="Times New Roman" w:hAnsi="Times New Roman" w:cs="Times New Roman"/>
                <w:b/>
                <w:sz w:val="24"/>
                <w:szCs w:val="24"/>
              </w:rPr>
              <w:t>Д.Э.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Мониторинг температуры атмосферного воздуха</w:t>
            </w:r>
          </w:p>
        </w:tc>
        <w:tc>
          <w:tcPr>
            <w:tcW w:w="3827" w:type="dxa"/>
          </w:tcPr>
          <w:p w:rsidR="00F84F7B" w:rsidRDefault="00FD201F" w:rsidP="00BA3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C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Воздух. Состав воздуха.</w:t>
            </w:r>
          </w:p>
          <w:p w:rsidR="00074AE6" w:rsidRPr="00734E69" w:rsidRDefault="00074AE6" w:rsidP="00BA3B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AE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Д.Э.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состава воздуха. </w:t>
            </w:r>
            <w:r w:rsidR="00F94382">
              <w:rPr>
                <w:rFonts w:ascii="Times New Roman" w:hAnsi="Times New Roman" w:cs="Times New Roman"/>
                <w:b/>
                <w:sz w:val="24"/>
                <w:szCs w:val="24"/>
              </w:rPr>
              <w:t>( Ц.Л. "Робиклаб</w:t>
            </w:r>
            <w:r w:rsidRPr="00074AE6">
              <w:rPr>
                <w:rFonts w:ascii="Times New Roman" w:hAnsi="Times New Roman" w:cs="Times New Roman"/>
                <w:b/>
                <w:sz w:val="24"/>
                <w:szCs w:val="24"/>
              </w:rPr>
              <w:t>", прибор для определения состава воздуха)</w:t>
            </w:r>
            <w:r w:rsidR="004F437C" w:rsidRPr="004F43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Д.Э.</w:t>
            </w:r>
            <w:r w:rsidR="004F437C">
              <w:rPr>
                <w:rFonts w:ascii="Times New Roman" w:hAnsi="Times New Roman" w:cs="Times New Roman"/>
                <w:sz w:val="24"/>
                <w:szCs w:val="24"/>
              </w:rPr>
              <w:t xml:space="preserve"> Мониторинг температуры атмосферного воздуха (</w:t>
            </w:r>
            <w:r w:rsidR="00F94382">
              <w:rPr>
                <w:rFonts w:ascii="Times New Roman" w:hAnsi="Times New Roman" w:cs="Times New Roman"/>
                <w:b/>
                <w:sz w:val="24"/>
                <w:szCs w:val="24"/>
              </w:rPr>
              <w:t>Ц.Л. "Робиклаб</w:t>
            </w:r>
            <w:r w:rsidR="004F437C" w:rsidRPr="00074AE6">
              <w:rPr>
                <w:rFonts w:ascii="Times New Roman" w:hAnsi="Times New Roman" w:cs="Times New Roman"/>
                <w:b/>
                <w:sz w:val="24"/>
                <w:szCs w:val="24"/>
              </w:rPr>
              <w:t>",</w:t>
            </w:r>
            <w:r w:rsidR="004F43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Датчик температуры)</w:t>
            </w:r>
          </w:p>
        </w:tc>
        <w:tc>
          <w:tcPr>
            <w:tcW w:w="1559" w:type="dxa"/>
          </w:tcPr>
          <w:p w:rsidR="00F84F7B" w:rsidRPr="00734E69" w:rsidRDefault="00FD201F" w:rsidP="00BA3B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1" w:type="dxa"/>
          </w:tcPr>
          <w:p w:rsidR="00F84F7B" w:rsidRPr="00734E69" w:rsidRDefault="00F84F7B" w:rsidP="00BA3B41">
            <w:pPr>
              <w:ind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84F7B" w:rsidRPr="00734E69" w:rsidRDefault="00F84F7B" w:rsidP="00BA3B41">
            <w:pPr>
              <w:ind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84F7B" w:rsidRPr="00734E69" w:rsidTr="007C7FBF">
        <w:tc>
          <w:tcPr>
            <w:tcW w:w="568" w:type="dxa"/>
          </w:tcPr>
          <w:p w:rsidR="00F84F7B" w:rsidRPr="00734E69" w:rsidRDefault="00CE74B3" w:rsidP="00BA3B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="002E1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2" w:type="dxa"/>
          </w:tcPr>
          <w:p w:rsidR="00F84F7B" w:rsidRDefault="00FD201F" w:rsidP="00BA3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BC5C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Кислород и  его</w:t>
            </w:r>
            <w:r w:rsidRPr="00BC5CFE">
              <w:rPr>
                <w:rFonts w:ascii="Times New Roman" w:hAnsi="Times New Roman" w:cs="Times New Roman"/>
                <w:sz w:val="24"/>
                <w:szCs w:val="24"/>
              </w:rPr>
              <w:t xml:space="preserve"> свойства.</w:t>
            </w:r>
          </w:p>
          <w:p w:rsidR="000B4295" w:rsidRDefault="00083376" w:rsidP="00BA3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B4295" w:rsidRPr="00083376">
              <w:rPr>
                <w:rFonts w:ascii="Times New Roman" w:hAnsi="Times New Roman" w:cs="Times New Roman"/>
                <w:b/>
                <w:sz w:val="24"/>
                <w:szCs w:val="24"/>
              </w:rPr>
              <w:t>Л.О. №5</w:t>
            </w:r>
            <w:r w:rsidR="000B4295" w:rsidRPr="000B429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B4295" w:rsidRPr="00BC5CFE">
              <w:rPr>
                <w:rFonts w:ascii="Times New Roman" w:hAnsi="Times New Roman" w:cs="Times New Roman"/>
                <w:sz w:val="24"/>
                <w:szCs w:val="24"/>
              </w:rPr>
              <w:t>Описание свойств кислорода.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F437C" w:rsidRPr="000B4295" w:rsidRDefault="004F437C" w:rsidP="00BA3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37C">
              <w:rPr>
                <w:rFonts w:ascii="Times New Roman" w:hAnsi="Times New Roman" w:cs="Times New Roman"/>
                <w:b/>
                <w:sz w:val="24"/>
                <w:szCs w:val="24"/>
              </w:rPr>
              <w:t>Д.Э.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Измерение концентрации кислорода в воздушной среде</w:t>
            </w:r>
          </w:p>
        </w:tc>
        <w:tc>
          <w:tcPr>
            <w:tcW w:w="3827" w:type="dxa"/>
          </w:tcPr>
          <w:p w:rsidR="00F84F7B" w:rsidRPr="00734E69" w:rsidRDefault="004F437C" w:rsidP="00BA3B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37C">
              <w:rPr>
                <w:rFonts w:ascii="Times New Roman" w:hAnsi="Times New Roman" w:cs="Times New Roman"/>
                <w:b/>
                <w:sz w:val="24"/>
                <w:szCs w:val="24"/>
              </w:rPr>
              <w:t>Д.Э.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Измерение концентрации кислорода в воздушной среде (</w:t>
            </w:r>
            <w:r w:rsidR="00F94382">
              <w:rPr>
                <w:rFonts w:ascii="Times New Roman" w:hAnsi="Times New Roman" w:cs="Times New Roman"/>
                <w:b/>
                <w:sz w:val="24"/>
                <w:szCs w:val="24"/>
              </w:rPr>
              <w:t>Ц.Л. "Робиклаб</w:t>
            </w:r>
            <w:r w:rsidRPr="00074AE6">
              <w:rPr>
                <w:rFonts w:ascii="Times New Roman" w:hAnsi="Times New Roman" w:cs="Times New Roman"/>
                <w:b/>
                <w:sz w:val="24"/>
                <w:szCs w:val="24"/>
              </w:rPr>
              <w:t>",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Датчик кислорода)</w:t>
            </w:r>
          </w:p>
        </w:tc>
        <w:tc>
          <w:tcPr>
            <w:tcW w:w="1559" w:type="dxa"/>
          </w:tcPr>
          <w:p w:rsidR="00F84F7B" w:rsidRPr="00734E69" w:rsidRDefault="00FD201F" w:rsidP="00BA3B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F84F7B" w:rsidRPr="00734E69" w:rsidRDefault="00F84F7B" w:rsidP="00BA3B41">
            <w:pPr>
              <w:ind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84F7B" w:rsidRPr="00734E69" w:rsidRDefault="00F84F7B" w:rsidP="00BA3B41">
            <w:pPr>
              <w:ind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84F7B" w:rsidRPr="00734E69" w:rsidTr="007C7FBF">
        <w:tc>
          <w:tcPr>
            <w:tcW w:w="568" w:type="dxa"/>
          </w:tcPr>
          <w:p w:rsidR="00F84F7B" w:rsidRPr="00734E69" w:rsidRDefault="00CE74B3" w:rsidP="00BA3B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2E1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2" w:type="dxa"/>
          </w:tcPr>
          <w:p w:rsidR="00F84F7B" w:rsidRPr="00734E69" w:rsidRDefault="00FD201F" w:rsidP="00BA3B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Водород  и его </w:t>
            </w:r>
            <w:r w:rsidRPr="00BC5CFE">
              <w:rPr>
                <w:rFonts w:ascii="Times New Roman" w:hAnsi="Times New Roman" w:cs="Times New Roman"/>
                <w:sz w:val="24"/>
                <w:szCs w:val="24"/>
              </w:rPr>
              <w:t>свойства.</w:t>
            </w:r>
          </w:p>
        </w:tc>
        <w:tc>
          <w:tcPr>
            <w:tcW w:w="3827" w:type="dxa"/>
          </w:tcPr>
          <w:p w:rsidR="00F84F7B" w:rsidRPr="00734E69" w:rsidRDefault="00F84F7B" w:rsidP="00BA3B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84F7B" w:rsidRPr="00734E69" w:rsidRDefault="00FD201F" w:rsidP="00BA3B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F84F7B" w:rsidRPr="00734E69" w:rsidRDefault="00F84F7B" w:rsidP="00BA3B41">
            <w:pPr>
              <w:ind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84F7B" w:rsidRPr="00734E69" w:rsidRDefault="00F84F7B" w:rsidP="00BA3B41">
            <w:pPr>
              <w:ind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84F7B" w:rsidRPr="00734E69" w:rsidTr="007C7FBF">
        <w:tc>
          <w:tcPr>
            <w:tcW w:w="568" w:type="dxa"/>
          </w:tcPr>
          <w:p w:rsidR="00F84F7B" w:rsidRPr="00734E69" w:rsidRDefault="00FD201F" w:rsidP="00BA3B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2E1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2" w:type="dxa"/>
          </w:tcPr>
          <w:p w:rsidR="000B4295" w:rsidRDefault="00FD201F" w:rsidP="00BA3B41">
            <w:pPr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Pr="00BC5CFE">
              <w:rPr>
                <w:rFonts w:ascii="Times New Roman" w:hAnsi="Times New Roman" w:cs="Times New Roman"/>
                <w:sz w:val="24"/>
                <w:szCs w:val="24"/>
              </w:rPr>
              <w:t xml:space="preserve"> Вода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ее состав и свойства.</w:t>
            </w:r>
            <w:r w:rsidR="000B4295" w:rsidRPr="00BC5CFE">
              <w:rPr>
                <w:b/>
              </w:rPr>
              <w:t xml:space="preserve"> </w:t>
            </w:r>
          </w:p>
          <w:p w:rsidR="00F84F7B" w:rsidRDefault="00083376" w:rsidP="00BA3B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B4295" w:rsidRPr="00083376">
              <w:rPr>
                <w:rFonts w:ascii="Times New Roman" w:hAnsi="Times New Roman" w:cs="Times New Roman"/>
                <w:b/>
                <w:sz w:val="24"/>
                <w:szCs w:val="24"/>
              </w:rPr>
              <w:t>Л.О.№6.</w:t>
            </w:r>
            <w:r w:rsidR="000B4295" w:rsidRPr="000B4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4295" w:rsidRPr="000B42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Вода – растворитель. Свойства воды.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3468A2" w:rsidRPr="000B4295" w:rsidRDefault="00C07502" w:rsidP="00BA3B41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A9680F">
              <w:rPr>
                <w:b/>
                <w:color w:val="000000"/>
              </w:rPr>
              <w:t>Д.Э.</w:t>
            </w:r>
            <w:r>
              <w:rPr>
                <w:color w:val="000000"/>
              </w:rPr>
              <w:t xml:space="preserve"> 1.Измерение температуры кипения воды с помощью лабораторного термометра и датчика температуры                        </w:t>
            </w:r>
            <w:r w:rsidRPr="00A9680F">
              <w:rPr>
                <w:b/>
                <w:color w:val="000000"/>
              </w:rPr>
              <w:t>Д.Э.</w:t>
            </w:r>
            <w:r>
              <w:rPr>
                <w:color w:val="000000"/>
              </w:rPr>
              <w:t xml:space="preserve"> 2. Разложение воды электрическим током. </w:t>
            </w:r>
            <w:r w:rsidR="003468A2">
              <w:rPr>
                <w:color w:val="000000"/>
              </w:rPr>
              <w:t xml:space="preserve">                                       </w:t>
            </w:r>
            <w:r w:rsidR="003468A2" w:rsidRPr="00A9680F">
              <w:rPr>
                <w:b/>
                <w:color w:val="000000"/>
              </w:rPr>
              <w:t>Д.Э.</w:t>
            </w:r>
            <w:r w:rsidR="003468A2">
              <w:rPr>
                <w:color w:val="000000"/>
              </w:rPr>
              <w:t xml:space="preserve"> 3. Определение РН воды.</w:t>
            </w:r>
            <w:r w:rsidR="004F437C">
              <w:rPr>
                <w:color w:val="000000"/>
              </w:rPr>
              <w:t xml:space="preserve"> </w:t>
            </w:r>
            <w:r w:rsidR="003468A2">
              <w:rPr>
                <w:color w:val="000000"/>
              </w:rPr>
              <w:t xml:space="preserve"> </w:t>
            </w:r>
          </w:p>
        </w:tc>
        <w:tc>
          <w:tcPr>
            <w:tcW w:w="3827" w:type="dxa"/>
          </w:tcPr>
          <w:p w:rsidR="00F84F7B" w:rsidRDefault="00FD201F" w:rsidP="00BA3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CFE">
              <w:rPr>
                <w:rFonts w:ascii="Times New Roman" w:hAnsi="Times New Roman" w:cs="Times New Roman"/>
                <w:sz w:val="24"/>
                <w:szCs w:val="24"/>
              </w:rPr>
              <w:t>Вода- самое распространенное вещество на Земле. Формы существования воды на Земле (океаны, моря, реки, озера, подземные воды). Состав воды (Н</w:t>
            </w:r>
            <w:r w:rsidRPr="00BC5CF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О).</w:t>
            </w:r>
            <w:r w:rsidRPr="00BC5CFE">
              <w:rPr>
                <w:rFonts w:ascii="Times New Roman" w:hAnsi="Times New Roman" w:cs="Times New Roman"/>
                <w:sz w:val="24"/>
                <w:szCs w:val="24"/>
              </w:rPr>
              <w:t xml:space="preserve"> Свойства воды. </w:t>
            </w:r>
          </w:p>
          <w:p w:rsidR="003468A2" w:rsidRPr="003468A2" w:rsidRDefault="00C07502" w:rsidP="00BA3B41">
            <w:pPr>
              <w:pStyle w:val="a4"/>
              <w:spacing w:before="0" w:beforeAutospacing="0" w:after="0" w:afterAutospacing="0"/>
              <w:rPr>
                <w:b/>
                <w:color w:val="000000"/>
              </w:rPr>
            </w:pPr>
            <w:r w:rsidRPr="00A9680F">
              <w:rPr>
                <w:b/>
                <w:color w:val="000000"/>
              </w:rPr>
              <w:t>Д.Э.</w:t>
            </w:r>
            <w:r>
              <w:rPr>
                <w:color w:val="000000"/>
              </w:rPr>
              <w:t xml:space="preserve"> 1.Измерение температуры кипения воды с помощью лабораторного термометра и датчика температуры </w:t>
            </w:r>
            <w:r w:rsidR="001C767A">
              <w:rPr>
                <w:color w:val="000000"/>
              </w:rPr>
              <w:t xml:space="preserve">                             </w:t>
            </w:r>
            <w:r w:rsidR="00F94382">
              <w:rPr>
                <w:b/>
                <w:color w:val="000000"/>
              </w:rPr>
              <w:t>(Ц.Л. "Робиклаб</w:t>
            </w:r>
            <w:r w:rsidRPr="001C767A">
              <w:rPr>
                <w:b/>
                <w:color w:val="000000"/>
              </w:rPr>
              <w:t>", датчик</w:t>
            </w:r>
            <w:r>
              <w:rPr>
                <w:color w:val="000000"/>
              </w:rPr>
              <w:t xml:space="preserve"> </w:t>
            </w:r>
            <w:r w:rsidRPr="001C767A">
              <w:rPr>
                <w:b/>
                <w:color w:val="000000"/>
              </w:rPr>
              <w:t>температуры)</w:t>
            </w:r>
            <w:r w:rsidR="001C767A">
              <w:rPr>
                <w:color w:val="000000"/>
              </w:rPr>
              <w:t xml:space="preserve">     </w:t>
            </w:r>
            <w:r w:rsidRPr="00A9680F">
              <w:rPr>
                <w:b/>
                <w:color w:val="000000"/>
              </w:rPr>
              <w:t>Д.Э.</w:t>
            </w:r>
            <w:r>
              <w:rPr>
                <w:color w:val="000000"/>
              </w:rPr>
              <w:t xml:space="preserve"> 2. Разложение воды электрическим током</w:t>
            </w:r>
            <w:r w:rsidR="001C767A">
              <w:rPr>
                <w:b/>
                <w:color w:val="000000"/>
              </w:rPr>
              <w:t xml:space="preserve"> </w:t>
            </w:r>
            <w:r w:rsidR="00DC2B69">
              <w:rPr>
                <w:b/>
                <w:color w:val="000000"/>
              </w:rPr>
              <w:t xml:space="preserve"> (Ц.Л. "Робиклаб</w:t>
            </w:r>
            <w:r w:rsidRPr="001C767A">
              <w:rPr>
                <w:b/>
                <w:color w:val="000000"/>
              </w:rPr>
              <w:t>", прибор для разложения воды)</w:t>
            </w:r>
            <w:r w:rsidR="003468A2" w:rsidRPr="00A9680F">
              <w:rPr>
                <w:b/>
                <w:color w:val="000000"/>
              </w:rPr>
              <w:t xml:space="preserve"> </w:t>
            </w:r>
            <w:r w:rsidR="003468A2">
              <w:rPr>
                <w:b/>
                <w:color w:val="000000"/>
              </w:rPr>
              <w:t xml:space="preserve">                                   </w:t>
            </w:r>
            <w:r w:rsidR="003468A2" w:rsidRPr="00A9680F">
              <w:rPr>
                <w:b/>
                <w:color w:val="000000"/>
              </w:rPr>
              <w:t>Д.Э.</w:t>
            </w:r>
            <w:r w:rsidR="003468A2">
              <w:rPr>
                <w:color w:val="000000"/>
              </w:rPr>
              <w:t xml:space="preserve"> 3. Определение РН воды</w:t>
            </w:r>
            <w:r w:rsidR="00DC2B69">
              <w:rPr>
                <w:b/>
                <w:color w:val="000000"/>
              </w:rPr>
              <w:t>.(Ц.Л. "Робиклаб</w:t>
            </w:r>
            <w:r w:rsidR="003468A2" w:rsidRPr="003468A2">
              <w:rPr>
                <w:b/>
                <w:color w:val="000000"/>
              </w:rPr>
              <w:t xml:space="preserve">", РН- метр) </w:t>
            </w:r>
          </w:p>
        </w:tc>
        <w:tc>
          <w:tcPr>
            <w:tcW w:w="1559" w:type="dxa"/>
          </w:tcPr>
          <w:p w:rsidR="00F84F7B" w:rsidRPr="00734E69" w:rsidRDefault="00F84F7B" w:rsidP="00BA3B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F84F7B" w:rsidRPr="00734E69" w:rsidRDefault="00F84F7B" w:rsidP="00BA3B41">
            <w:pPr>
              <w:ind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84F7B" w:rsidRPr="00734E69" w:rsidRDefault="00F84F7B" w:rsidP="00BA3B41">
            <w:pPr>
              <w:ind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84F7B" w:rsidRPr="00734E69" w:rsidTr="007C7FBF">
        <w:tc>
          <w:tcPr>
            <w:tcW w:w="568" w:type="dxa"/>
          </w:tcPr>
          <w:p w:rsidR="00F84F7B" w:rsidRPr="00734E69" w:rsidRDefault="00FD201F" w:rsidP="00BA3B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2E1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2" w:type="dxa"/>
          </w:tcPr>
          <w:p w:rsidR="00F84F7B" w:rsidRPr="00021E0A" w:rsidRDefault="00FD201F" w:rsidP="00BA3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3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5.П.Р.</w:t>
            </w:r>
            <w:r w:rsidRPr="0008337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2E1D4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BC5CF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BC5CFE">
              <w:rPr>
                <w:rFonts w:ascii="Times New Roman" w:hAnsi="Times New Roman" w:cs="Times New Roman"/>
                <w:sz w:val="24"/>
                <w:szCs w:val="24"/>
              </w:rPr>
              <w:t xml:space="preserve"> Растворимость веществ в воде (сахар, поваренная соль, питьевая сода, крахмал, песок)</w:t>
            </w:r>
            <w:r w:rsidR="000B4295" w:rsidRPr="000B42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Очистка воды</w:t>
            </w:r>
          </w:p>
        </w:tc>
        <w:tc>
          <w:tcPr>
            <w:tcW w:w="3827" w:type="dxa"/>
          </w:tcPr>
          <w:p w:rsidR="00FD201F" w:rsidRPr="00BC5CFE" w:rsidRDefault="00FD201F" w:rsidP="00BA3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C5CFE">
              <w:rPr>
                <w:rFonts w:ascii="Times New Roman" w:hAnsi="Times New Roman" w:cs="Times New Roman"/>
                <w:sz w:val="24"/>
                <w:szCs w:val="24"/>
              </w:rPr>
              <w:t>ода- основной растворитель. Растворимость веществ в воде (сахар, поваренная соль, питьевая сода, крахмал, песок)</w:t>
            </w:r>
          </w:p>
          <w:p w:rsidR="00FD201F" w:rsidRDefault="00FD201F" w:rsidP="00BA3B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Очистка воды.</w:t>
            </w:r>
            <w:r w:rsidRPr="00BC5C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84F7B" w:rsidRPr="00734E69" w:rsidRDefault="00F84F7B" w:rsidP="00BA3B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84F7B" w:rsidRPr="00734E69" w:rsidRDefault="00F84F7B" w:rsidP="00BA3B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F84F7B" w:rsidRPr="00734E69" w:rsidRDefault="00F84F7B" w:rsidP="00BA3B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F84F7B" w:rsidRPr="00734E69" w:rsidRDefault="00F84F7B" w:rsidP="00BA3B41">
            <w:pPr>
              <w:ind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84F7B" w:rsidRPr="00734E69" w:rsidRDefault="00F84F7B" w:rsidP="00BA3B41">
            <w:pPr>
              <w:ind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21E0A" w:rsidRPr="00734E69" w:rsidTr="00623057">
        <w:tc>
          <w:tcPr>
            <w:tcW w:w="10207" w:type="dxa"/>
            <w:gridSpan w:val="6"/>
          </w:tcPr>
          <w:p w:rsidR="00021E0A" w:rsidRPr="00021E0A" w:rsidRDefault="00021E0A" w:rsidP="00BA3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0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№ 5 </w:t>
            </w:r>
            <w:r w:rsidRPr="00A350AE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«Мир важнейших  органических веществ»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 (5</w:t>
            </w:r>
            <w:r w:rsidRPr="00A350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ч.)</w:t>
            </w:r>
          </w:p>
        </w:tc>
      </w:tr>
      <w:tr w:rsidR="00F84F7B" w:rsidRPr="00734E69" w:rsidTr="007C7FBF">
        <w:tc>
          <w:tcPr>
            <w:tcW w:w="568" w:type="dxa"/>
          </w:tcPr>
          <w:p w:rsidR="00F84F7B" w:rsidRPr="00734E69" w:rsidRDefault="00021E0A" w:rsidP="00BA3B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2E1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52" w:type="dxa"/>
          </w:tcPr>
          <w:p w:rsidR="00F84F7B" w:rsidRDefault="00021E0A" w:rsidP="00BA3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A350AE">
              <w:rPr>
                <w:rFonts w:ascii="Times New Roman" w:hAnsi="Times New Roman" w:cs="Times New Roman"/>
                <w:sz w:val="24"/>
                <w:szCs w:val="24"/>
              </w:rPr>
              <w:t xml:space="preserve"> Жиры - природные органические вещества.</w:t>
            </w:r>
          </w:p>
          <w:p w:rsidR="00021E0A" w:rsidRPr="009B4C3D" w:rsidRDefault="00083376" w:rsidP="00BA3B41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083376">
              <w:rPr>
                <w:b/>
                <w:iCs/>
                <w:color w:val="000000"/>
              </w:rPr>
              <w:t>(</w:t>
            </w:r>
            <w:r w:rsidR="00021E0A" w:rsidRPr="00083376">
              <w:rPr>
                <w:b/>
                <w:iCs/>
                <w:color w:val="000000"/>
              </w:rPr>
              <w:t>Л.О.№ 9</w:t>
            </w:r>
            <w:r w:rsidR="00021E0A" w:rsidRPr="009B4C3D">
              <w:rPr>
                <w:iCs/>
                <w:color w:val="000000"/>
              </w:rPr>
              <w:t> </w:t>
            </w:r>
            <w:r w:rsidR="00021E0A" w:rsidRPr="009B4C3D">
              <w:rPr>
                <w:color w:val="000000"/>
              </w:rPr>
              <w:t>Жиры</w:t>
            </w:r>
            <w:r w:rsidR="00021E0A">
              <w:rPr>
                <w:color w:val="000000"/>
              </w:rPr>
              <w:t xml:space="preserve"> Свойства жиров.</w:t>
            </w:r>
            <w:r>
              <w:rPr>
                <w:color w:val="000000"/>
              </w:rPr>
              <w:t>)</w:t>
            </w:r>
          </w:p>
          <w:p w:rsidR="00021E0A" w:rsidRPr="00734E69" w:rsidRDefault="00021E0A" w:rsidP="00BA3B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F84F7B" w:rsidRPr="00734E69" w:rsidRDefault="00021E0A" w:rsidP="00BA3B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0AE">
              <w:rPr>
                <w:rFonts w:ascii="Times New Roman" w:hAnsi="Times New Roman" w:cs="Times New Roman"/>
                <w:sz w:val="24"/>
                <w:szCs w:val="24"/>
              </w:rPr>
              <w:t xml:space="preserve">Жиры - природные органические вещества. Один из главных продуктов питания. Жидкие жиры - жиры растительного происхождения. Жидкие жиры называются маслами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Pr="00A350AE">
              <w:rPr>
                <w:rFonts w:ascii="Times New Roman" w:hAnsi="Times New Roman" w:cs="Times New Roman"/>
                <w:sz w:val="24"/>
                <w:szCs w:val="24"/>
              </w:rPr>
              <w:t xml:space="preserve">( подсолнечное, кукурузное, оливковое масло). Твердые жиры - жиры животного происхождения , </w:t>
            </w:r>
            <w:r w:rsidRPr="00A35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сливочное масло, свиной жир). Жиры животного происхождения могут быть жидкими (рыбий жир).                                                                                                               </w:t>
            </w:r>
          </w:p>
        </w:tc>
        <w:tc>
          <w:tcPr>
            <w:tcW w:w="1559" w:type="dxa"/>
          </w:tcPr>
          <w:p w:rsidR="00F84F7B" w:rsidRPr="00734E69" w:rsidRDefault="00F84F7B" w:rsidP="00BA3B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F84F7B" w:rsidRPr="00734E69" w:rsidRDefault="00F84F7B" w:rsidP="00BA3B41">
            <w:pPr>
              <w:ind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84F7B" w:rsidRPr="00734E69" w:rsidRDefault="00F84F7B" w:rsidP="00BA3B41">
            <w:pPr>
              <w:ind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84F7B" w:rsidRPr="00734E69" w:rsidTr="007C7FBF">
        <w:tc>
          <w:tcPr>
            <w:tcW w:w="568" w:type="dxa"/>
          </w:tcPr>
          <w:p w:rsidR="00F84F7B" w:rsidRPr="00734E69" w:rsidRDefault="002E1D47" w:rsidP="00BA3B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2552" w:type="dxa"/>
          </w:tcPr>
          <w:p w:rsidR="00F84F7B" w:rsidRDefault="00021E0A" w:rsidP="00BA3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A350AE">
              <w:rPr>
                <w:rFonts w:ascii="Times New Roman" w:hAnsi="Times New Roman" w:cs="Times New Roman"/>
                <w:sz w:val="24"/>
                <w:szCs w:val="24"/>
              </w:rPr>
              <w:t xml:space="preserve"> Углеводы - органические соединения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21E0A" w:rsidRPr="00021E0A" w:rsidRDefault="00083376" w:rsidP="00BA3B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(</w:t>
            </w:r>
            <w:r w:rsidR="00021E0A" w:rsidRPr="00083376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Л.О.№ 7</w:t>
            </w:r>
            <w:r w:rsidR="00021E0A" w:rsidRPr="00021E0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 </w:t>
            </w:r>
            <w:r w:rsidR="00021E0A" w:rsidRPr="00021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Углеводы. Опыты с крахмалом. Его обнаружение в продуктах питания и листьях растений с помощью качественной реакции на крахмал.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021E0A" w:rsidRPr="00021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</w:t>
            </w:r>
          </w:p>
        </w:tc>
        <w:tc>
          <w:tcPr>
            <w:tcW w:w="3827" w:type="dxa"/>
          </w:tcPr>
          <w:p w:rsidR="00F84F7B" w:rsidRPr="00734E69" w:rsidRDefault="00021E0A" w:rsidP="00BA3B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0AE">
              <w:rPr>
                <w:rFonts w:ascii="Times New Roman" w:hAnsi="Times New Roman" w:cs="Times New Roman"/>
                <w:sz w:val="24"/>
                <w:szCs w:val="24"/>
              </w:rPr>
              <w:t xml:space="preserve">Углеводы - органические соединения углерода, водорода и кислорода.                                            </w:t>
            </w:r>
          </w:p>
        </w:tc>
        <w:tc>
          <w:tcPr>
            <w:tcW w:w="1559" w:type="dxa"/>
          </w:tcPr>
          <w:p w:rsidR="00F84F7B" w:rsidRPr="00734E69" w:rsidRDefault="00F84F7B" w:rsidP="00BA3B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F84F7B" w:rsidRPr="00734E69" w:rsidRDefault="00F84F7B" w:rsidP="00BA3B41">
            <w:pPr>
              <w:ind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84F7B" w:rsidRPr="00734E69" w:rsidRDefault="00F84F7B" w:rsidP="00BA3B41">
            <w:pPr>
              <w:ind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84F7B" w:rsidRPr="00734E69" w:rsidTr="007C7FBF">
        <w:tc>
          <w:tcPr>
            <w:tcW w:w="568" w:type="dxa"/>
          </w:tcPr>
          <w:p w:rsidR="00F84F7B" w:rsidRPr="00734E69" w:rsidRDefault="002E1D47" w:rsidP="00BA3B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02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</w:tcPr>
          <w:p w:rsidR="00F84F7B" w:rsidRDefault="00021E0A" w:rsidP="00BA3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A350AE">
              <w:rPr>
                <w:rFonts w:ascii="Times New Roman" w:hAnsi="Times New Roman" w:cs="Times New Roman"/>
                <w:sz w:val="24"/>
                <w:szCs w:val="24"/>
              </w:rPr>
              <w:t xml:space="preserve"> Белки - органические вещества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21E0A" w:rsidRPr="009B4C3D" w:rsidRDefault="00083376" w:rsidP="00BA3B41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iCs/>
                <w:color w:val="000000"/>
              </w:rPr>
              <w:t>(</w:t>
            </w:r>
            <w:r w:rsidR="00021E0A" w:rsidRPr="00083376">
              <w:rPr>
                <w:b/>
                <w:iCs/>
                <w:color w:val="000000"/>
              </w:rPr>
              <w:t>Л.О.№ 8 </w:t>
            </w:r>
            <w:r w:rsidR="00021E0A" w:rsidRPr="009B4C3D">
              <w:rPr>
                <w:color w:val="000000"/>
              </w:rPr>
              <w:t>Белки</w:t>
            </w:r>
            <w:r w:rsidR="00021E0A">
              <w:rPr>
                <w:color w:val="000000"/>
              </w:rPr>
              <w:t>. Свойства белков. Цветные реакции на белки.</w:t>
            </w:r>
            <w:r>
              <w:rPr>
                <w:color w:val="000000"/>
              </w:rPr>
              <w:t>)</w:t>
            </w:r>
          </w:p>
          <w:p w:rsidR="00021E0A" w:rsidRPr="00734E69" w:rsidRDefault="00021E0A" w:rsidP="00BA3B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F84F7B" w:rsidRPr="00734E69" w:rsidRDefault="00021E0A" w:rsidP="00BA3B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0AE">
              <w:rPr>
                <w:rFonts w:ascii="Times New Roman" w:hAnsi="Times New Roman" w:cs="Times New Roman"/>
                <w:sz w:val="24"/>
                <w:szCs w:val="24"/>
              </w:rPr>
              <w:t>Белки - органические вещества из очень больших молекул аминокислот. Из белка состоят клетки, ткани и органы, белок - строительный материал для всего организма. В каких продуктах содержатся. Соотношение белков, жиров и углеводов в здоро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вом сбалансированном питании.</w:t>
            </w:r>
            <w:r w:rsidRPr="00A350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</w:t>
            </w:r>
          </w:p>
        </w:tc>
        <w:tc>
          <w:tcPr>
            <w:tcW w:w="1559" w:type="dxa"/>
          </w:tcPr>
          <w:p w:rsidR="00F84F7B" w:rsidRPr="00734E69" w:rsidRDefault="00F84F7B" w:rsidP="00BA3B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F84F7B" w:rsidRPr="00734E69" w:rsidRDefault="00F84F7B" w:rsidP="00BA3B41">
            <w:pPr>
              <w:ind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84F7B" w:rsidRPr="00734E69" w:rsidRDefault="00F84F7B" w:rsidP="00BA3B41">
            <w:pPr>
              <w:ind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84F7B" w:rsidRPr="00734E69" w:rsidTr="007C7FBF">
        <w:tc>
          <w:tcPr>
            <w:tcW w:w="568" w:type="dxa"/>
          </w:tcPr>
          <w:p w:rsidR="00F84F7B" w:rsidRPr="00734E69" w:rsidRDefault="00021E0A" w:rsidP="00BA3B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2E1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</w:tcPr>
          <w:p w:rsidR="00F84F7B" w:rsidRDefault="00021E0A" w:rsidP="00BA3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Pr="00A350AE">
              <w:rPr>
                <w:rFonts w:ascii="Times New Roman" w:hAnsi="Times New Roman" w:cs="Times New Roman"/>
                <w:sz w:val="24"/>
                <w:szCs w:val="24"/>
              </w:rPr>
              <w:t xml:space="preserve"> Высокомолекулярные соединения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Пластмассы.</w:t>
            </w:r>
          </w:p>
          <w:p w:rsidR="00021E0A" w:rsidRPr="009B4C3D" w:rsidRDefault="00083376" w:rsidP="00BA3B41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iCs/>
                <w:color w:val="000000"/>
              </w:rPr>
              <w:t>(</w:t>
            </w:r>
            <w:r w:rsidR="00021E0A" w:rsidRPr="00083376">
              <w:rPr>
                <w:b/>
                <w:iCs/>
                <w:color w:val="000000"/>
              </w:rPr>
              <w:t>Л.О. 10</w:t>
            </w:r>
            <w:r w:rsidRPr="00083376">
              <w:rPr>
                <w:b/>
                <w:iCs/>
                <w:color w:val="000000"/>
              </w:rPr>
              <w:t>.</w:t>
            </w:r>
            <w:r w:rsidR="00021E0A">
              <w:rPr>
                <w:iCs/>
                <w:color w:val="000000"/>
              </w:rPr>
              <w:t xml:space="preserve"> Полиэтилен.</w:t>
            </w:r>
            <w:r w:rsidR="00164F2D">
              <w:rPr>
                <w:iCs/>
                <w:color w:val="000000"/>
              </w:rPr>
              <w:t xml:space="preserve"> </w:t>
            </w:r>
            <w:r w:rsidR="00021E0A">
              <w:rPr>
                <w:iCs/>
                <w:color w:val="000000"/>
              </w:rPr>
              <w:t xml:space="preserve">Свойства. </w:t>
            </w:r>
            <w:r w:rsidR="00021E0A" w:rsidRPr="009B4C3D">
              <w:rPr>
                <w:iCs/>
                <w:color w:val="000000"/>
              </w:rPr>
              <w:t> </w:t>
            </w:r>
            <w:r w:rsidR="00021E0A" w:rsidRPr="009B4C3D">
              <w:rPr>
                <w:color w:val="000000"/>
              </w:rPr>
              <w:t>Польза и вред полиэтилена.</w:t>
            </w:r>
            <w:r>
              <w:rPr>
                <w:color w:val="000000"/>
              </w:rPr>
              <w:t>)</w:t>
            </w:r>
          </w:p>
          <w:p w:rsidR="00021E0A" w:rsidRPr="00734E69" w:rsidRDefault="00021E0A" w:rsidP="00BA3B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F84F7B" w:rsidRPr="00734E69" w:rsidRDefault="00021E0A" w:rsidP="00BA3B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0AE">
              <w:rPr>
                <w:rFonts w:ascii="Times New Roman" w:hAnsi="Times New Roman" w:cs="Times New Roman"/>
                <w:sz w:val="24"/>
                <w:szCs w:val="24"/>
              </w:rPr>
              <w:t>Высокомолекулярные соединения- органические вещества, имеющие более сложное строение, чем органические. Пластмассы- материалы, изготовленные из полимеров, которые образуются из множества одинаковых молекул исходного вещества (этилена), образуется огромная молекула (полиэтилен). Свойства, применение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F84F7B" w:rsidRPr="00734E69" w:rsidRDefault="00F84F7B" w:rsidP="00BA3B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F84F7B" w:rsidRPr="00734E69" w:rsidRDefault="00F84F7B" w:rsidP="00BA3B41">
            <w:pPr>
              <w:ind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84F7B" w:rsidRPr="00734E69" w:rsidRDefault="00F84F7B" w:rsidP="00BA3B41">
            <w:pPr>
              <w:ind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84F7B" w:rsidRPr="00734E69" w:rsidTr="007C7FBF">
        <w:tc>
          <w:tcPr>
            <w:tcW w:w="568" w:type="dxa"/>
          </w:tcPr>
          <w:p w:rsidR="00F84F7B" w:rsidRPr="00734E69" w:rsidRDefault="00021E0A" w:rsidP="00BA3B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2E1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2" w:type="dxa"/>
          </w:tcPr>
          <w:p w:rsidR="00F84F7B" w:rsidRPr="00734E69" w:rsidRDefault="00AF2415" w:rsidP="00BA3B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="0002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Волокна (синтетические и искусственные)</w:t>
            </w:r>
          </w:p>
        </w:tc>
        <w:tc>
          <w:tcPr>
            <w:tcW w:w="3827" w:type="dxa"/>
          </w:tcPr>
          <w:p w:rsidR="00F84F7B" w:rsidRPr="00734E69" w:rsidRDefault="00021E0A" w:rsidP="00BA3B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0AE">
              <w:rPr>
                <w:rFonts w:ascii="Times New Roman" w:hAnsi="Times New Roman" w:cs="Times New Roman"/>
                <w:sz w:val="24"/>
                <w:szCs w:val="24"/>
              </w:rPr>
              <w:t>Волокна синтетические- полимеры, из которых изготавливают нити, ткани. Волокна искусственные- получают из природных полимеров (целлюлоза).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50AE">
              <w:rPr>
                <w:rFonts w:ascii="Times New Roman" w:hAnsi="Times New Roman" w:cs="Times New Roman"/>
                <w:sz w:val="24"/>
                <w:szCs w:val="24"/>
              </w:rPr>
              <w:t>Ткани бывают растительного и животного происхождения (лен, хлопок, шерсть). Свойства, применение</w:t>
            </w:r>
          </w:p>
        </w:tc>
        <w:tc>
          <w:tcPr>
            <w:tcW w:w="1559" w:type="dxa"/>
          </w:tcPr>
          <w:p w:rsidR="00F84F7B" w:rsidRPr="00734E69" w:rsidRDefault="00F84F7B" w:rsidP="00BA3B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F84F7B" w:rsidRPr="00734E69" w:rsidRDefault="00F84F7B" w:rsidP="00BA3B41">
            <w:pPr>
              <w:ind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84F7B" w:rsidRPr="00734E69" w:rsidRDefault="00F84F7B" w:rsidP="00BA3B41">
            <w:pPr>
              <w:ind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4F2D" w:rsidRPr="00734E69" w:rsidTr="00623057">
        <w:tc>
          <w:tcPr>
            <w:tcW w:w="10207" w:type="dxa"/>
            <w:gridSpan w:val="6"/>
          </w:tcPr>
          <w:p w:rsidR="00164F2D" w:rsidRPr="00164F2D" w:rsidRDefault="00164F2D" w:rsidP="00BA3B41">
            <w:pPr>
              <w:ind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F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6 </w:t>
            </w:r>
            <w:r w:rsidRPr="00164F2D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«</w:t>
            </w:r>
            <w:r w:rsidRPr="00164F2D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Химия в быту»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 (</w:t>
            </w:r>
            <w:r w:rsidR="002E1D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  <w:r w:rsidRPr="00164F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ч.</w:t>
            </w:r>
            <w:r w:rsidR="007A3E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+1</w:t>
            </w:r>
            <w:r w:rsidR="00AF24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ч. повторение, </w:t>
            </w:r>
            <w:r w:rsidR="000833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обобщение +1ч.  промежуточная атт</w:t>
            </w:r>
            <w:r w:rsidR="007A3E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естация) , всего 11</w:t>
            </w:r>
            <w:r w:rsidR="000833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ч.</w:t>
            </w:r>
            <w:r w:rsidRPr="00164F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623057" w:rsidRPr="00734E69" w:rsidTr="00623057">
        <w:tc>
          <w:tcPr>
            <w:tcW w:w="10207" w:type="dxa"/>
            <w:gridSpan w:val="6"/>
          </w:tcPr>
          <w:p w:rsidR="00623057" w:rsidRPr="00164F2D" w:rsidRDefault="007A3E1B" w:rsidP="00BA3B41">
            <w:pPr>
              <w:ind w:right="5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Часть 1. Кухня (5</w:t>
            </w:r>
            <w:r w:rsidR="006230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ч.)</w:t>
            </w:r>
          </w:p>
        </w:tc>
      </w:tr>
      <w:tr w:rsidR="00164F2D" w:rsidRPr="00734E69" w:rsidTr="007C7FBF">
        <w:tc>
          <w:tcPr>
            <w:tcW w:w="568" w:type="dxa"/>
          </w:tcPr>
          <w:p w:rsidR="00164F2D" w:rsidRPr="00734E69" w:rsidRDefault="00164F2D" w:rsidP="00BA3B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2E1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2" w:type="dxa"/>
          </w:tcPr>
          <w:p w:rsidR="00164F2D" w:rsidRDefault="00623057" w:rsidP="00BA3B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6230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Поваренная соль и её свойства.</w:t>
            </w:r>
          </w:p>
          <w:p w:rsidR="00AF2415" w:rsidRPr="00623057" w:rsidRDefault="00AF2415" w:rsidP="00BA3B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0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Сода пищевая и его свойства.</w:t>
            </w:r>
          </w:p>
        </w:tc>
        <w:tc>
          <w:tcPr>
            <w:tcW w:w="3827" w:type="dxa"/>
          </w:tcPr>
          <w:p w:rsidR="00164F2D" w:rsidRDefault="00623057" w:rsidP="00BA3B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24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Поваренная соль</w:t>
            </w:r>
            <w:r w:rsidRPr="006230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её свойства. Применение хлорида натрия в хозяйственной деятельности человека. Когда соль – яд.</w:t>
            </w:r>
          </w:p>
          <w:p w:rsidR="00AF2415" w:rsidRPr="00623057" w:rsidRDefault="00AF2415" w:rsidP="00BA3B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4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Сода пищевая</w:t>
            </w:r>
            <w:r w:rsidRPr="006230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или двууглекислый натрий и его </w:t>
            </w:r>
            <w:r w:rsidRPr="006230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свойства. Опасный брат пищевой соды – сода кальцинированная. Чем полезна пищевая сода и может ли она быть опасной.</w:t>
            </w:r>
          </w:p>
        </w:tc>
        <w:tc>
          <w:tcPr>
            <w:tcW w:w="1559" w:type="dxa"/>
          </w:tcPr>
          <w:p w:rsidR="00164F2D" w:rsidRPr="00734E69" w:rsidRDefault="003B3D42" w:rsidP="00BA3B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1" w:type="dxa"/>
          </w:tcPr>
          <w:p w:rsidR="00164F2D" w:rsidRPr="00734E69" w:rsidRDefault="00164F2D" w:rsidP="00BA3B41">
            <w:pPr>
              <w:ind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164F2D" w:rsidRPr="00734E69" w:rsidRDefault="00164F2D" w:rsidP="00BA3B41">
            <w:pPr>
              <w:ind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4F2D" w:rsidRPr="00734E69" w:rsidTr="007C7FBF">
        <w:tc>
          <w:tcPr>
            <w:tcW w:w="568" w:type="dxa"/>
          </w:tcPr>
          <w:p w:rsidR="00164F2D" w:rsidRPr="00734E69" w:rsidRDefault="00164F2D" w:rsidP="00BA3B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  <w:r w:rsidR="002E1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2" w:type="dxa"/>
          </w:tcPr>
          <w:p w:rsidR="00164F2D" w:rsidRDefault="00623057" w:rsidP="00BA3B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6230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Сахар и его свойства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23057" w:rsidRPr="00623057" w:rsidRDefault="003B3D42" w:rsidP="00BA3B41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b/>
                <w:iCs/>
                <w:color w:val="000000"/>
              </w:rPr>
              <w:t>(</w:t>
            </w:r>
            <w:r w:rsidR="00623057" w:rsidRPr="008F7AD0">
              <w:rPr>
                <w:b/>
                <w:iCs/>
                <w:color w:val="000000"/>
              </w:rPr>
              <w:t>Л.О.№ 11</w:t>
            </w:r>
            <w:r w:rsidR="00623057" w:rsidRPr="000F4C2F">
              <w:rPr>
                <w:color w:val="000000"/>
              </w:rPr>
              <w:t> Химия в стакане – растворение сахара и соли в горячей и холодной вод</w:t>
            </w:r>
            <w:r w:rsidR="00623057">
              <w:rPr>
                <w:color w:val="000000"/>
              </w:rPr>
              <w:t>е.</w:t>
            </w:r>
            <w:r>
              <w:rPr>
                <w:color w:val="000000"/>
              </w:rPr>
              <w:t>)</w:t>
            </w:r>
          </w:p>
        </w:tc>
        <w:tc>
          <w:tcPr>
            <w:tcW w:w="3827" w:type="dxa"/>
          </w:tcPr>
          <w:p w:rsidR="00164F2D" w:rsidRDefault="00623057" w:rsidP="00BA3B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0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Полезные и вредные черты сахара. Необычное применение сахара.</w:t>
            </w:r>
          </w:p>
          <w:p w:rsidR="006F15AC" w:rsidRPr="00623057" w:rsidRDefault="006F15AC" w:rsidP="00BA3B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810">
              <w:rPr>
                <w:rFonts w:ascii="Times New Roman" w:hAnsi="Times New Roman" w:cs="Times New Roman"/>
                <w:iCs/>
                <w:color w:val="000000"/>
              </w:rPr>
              <w:t>(</w:t>
            </w:r>
            <w:r w:rsidRPr="001A6810">
              <w:rPr>
                <w:rFonts w:ascii="Times New Roman" w:hAnsi="Times New Roman" w:cs="Times New Roman"/>
                <w:b/>
                <w:iCs/>
                <w:color w:val="000000"/>
              </w:rPr>
              <w:t xml:space="preserve">Л.О. № </w:t>
            </w:r>
            <w:r>
              <w:rPr>
                <w:rFonts w:ascii="Times New Roman" w:hAnsi="Times New Roman" w:cs="Times New Roman"/>
                <w:b/>
                <w:iCs/>
                <w:color w:val="000000"/>
              </w:rPr>
              <w:t>11</w:t>
            </w:r>
            <w:r w:rsidRPr="006F15AC">
              <w:rPr>
                <w:rFonts w:ascii="Times New Roman" w:hAnsi="Times New Roman" w:cs="Times New Roman"/>
                <w:b/>
                <w:color w:val="000000"/>
              </w:rPr>
              <w:t>(</w:t>
            </w:r>
            <w:r>
              <w:rPr>
                <w:rFonts w:ascii="Times New Roman" w:hAnsi="Times New Roman" w:cs="Times New Roman"/>
                <w:b/>
                <w:color w:val="000000"/>
              </w:rPr>
              <w:t>Определение электропроводности растворов сахара и соли</w:t>
            </w:r>
            <w:r w:rsidR="001C767A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6F15AC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(Ц.Л.</w:t>
            </w:r>
            <w:r w:rsidR="00DC2B69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"Робиклаб</w:t>
            </w:r>
            <w:r w:rsidRPr="006F15AC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", </w:t>
            </w:r>
            <w:r w:rsidR="001C767A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 Датчик электропроводности</w:t>
            </w:r>
            <w:r w:rsidRPr="006F15A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164F2D" w:rsidRPr="00734E69" w:rsidRDefault="003B3D42" w:rsidP="00BA3B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164F2D" w:rsidRPr="00734E69" w:rsidRDefault="00164F2D" w:rsidP="00BA3B41">
            <w:pPr>
              <w:ind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164F2D" w:rsidRPr="00734E69" w:rsidRDefault="00164F2D" w:rsidP="00BA3B41">
            <w:pPr>
              <w:ind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4F2D" w:rsidRPr="00734E69" w:rsidTr="007C7FBF">
        <w:tc>
          <w:tcPr>
            <w:tcW w:w="568" w:type="dxa"/>
          </w:tcPr>
          <w:p w:rsidR="00164F2D" w:rsidRPr="00734E69" w:rsidRDefault="00164F2D" w:rsidP="00BA3B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2E1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2" w:type="dxa"/>
          </w:tcPr>
          <w:p w:rsidR="00164F2D" w:rsidRPr="00623057" w:rsidRDefault="00623057" w:rsidP="00BA3B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0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3.Растительные и другие масла</w:t>
            </w:r>
          </w:p>
        </w:tc>
        <w:tc>
          <w:tcPr>
            <w:tcW w:w="3827" w:type="dxa"/>
          </w:tcPr>
          <w:p w:rsidR="00164F2D" w:rsidRPr="00623057" w:rsidRDefault="00623057" w:rsidP="00BA3B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0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Растительные и другие масла Почему растительное масло полезнее животных жиров. Что такое «антиоксиданты».</w:t>
            </w:r>
          </w:p>
        </w:tc>
        <w:tc>
          <w:tcPr>
            <w:tcW w:w="1559" w:type="dxa"/>
          </w:tcPr>
          <w:p w:rsidR="00164F2D" w:rsidRPr="00734E69" w:rsidRDefault="003B3D42" w:rsidP="00BA3B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164F2D" w:rsidRPr="00734E69" w:rsidRDefault="00164F2D" w:rsidP="00BA3B41">
            <w:pPr>
              <w:ind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164F2D" w:rsidRPr="00734E69" w:rsidRDefault="00164F2D" w:rsidP="00BA3B41">
            <w:pPr>
              <w:ind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4F2D" w:rsidRPr="00734E69" w:rsidTr="007C7FBF">
        <w:tc>
          <w:tcPr>
            <w:tcW w:w="568" w:type="dxa"/>
          </w:tcPr>
          <w:p w:rsidR="00164F2D" w:rsidRPr="00734E69" w:rsidRDefault="00164F2D" w:rsidP="00BA3B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AF2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2" w:type="dxa"/>
          </w:tcPr>
          <w:p w:rsidR="00164F2D" w:rsidRDefault="00AF2415" w:rsidP="00BA3B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623057" w:rsidRPr="00623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623057" w:rsidRPr="006230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Столовый уксус и уксусная эссенция.</w:t>
            </w:r>
          </w:p>
          <w:p w:rsidR="00BA03B0" w:rsidRDefault="003B3D42" w:rsidP="00BA3B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(</w:t>
            </w:r>
            <w:r w:rsidRPr="003B3D42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Л.О. № 12</w:t>
            </w:r>
            <w:r w:rsidRPr="003B3D4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  <w:r w:rsidRPr="003B3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Гашение пищевой соды уксусной эссенцией.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3B3D42" w:rsidRPr="003B3D42" w:rsidRDefault="00BA03B0" w:rsidP="00BA3B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3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Д.Э.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Определение электропроводности и РН раствора столового уксуса. </w:t>
            </w:r>
            <w:r w:rsidR="003B3D42" w:rsidRPr="003B3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</w:t>
            </w:r>
          </w:p>
        </w:tc>
        <w:tc>
          <w:tcPr>
            <w:tcW w:w="3827" w:type="dxa"/>
          </w:tcPr>
          <w:p w:rsidR="00164F2D" w:rsidRDefault="00623057" w:rsidP="00BA3B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0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Столовый уксус и уксусная эссенция. Свойства уксусной кислоты и её физиологическое воздействие.</w:t>
            </w:r>
          </w:p>
          <w:p w:rsidR="00A56701" w:rsidRPr="00A56701" w:rsidRDefault="00A56701" w:rsidP="00BA3B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D42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Л.О. № 12</w:t>
            </w:r>
            <w:r w:rsidRPr="003B3D4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  <w:r w:rsidRPr="00A5670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56701">
              <w:rPr>
                <w:rFonts w:ascii="Times New Roman" w:hAnsi="Times New Roman" w:cs="Times New Roman"/>
                <w:b/>
                <w:color w:val="000000"/>
              </w:rPr>
              <w:t xml:space="preserve">(Реакция нейтрализации </w:t>
            </w:r>
            <w:r w:rsidR="00DC2B69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(Ц.Л."Робиклаб</w:t>
            </w:r>
            <w:r w:rsidRPr="00A56701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",            </w:t>
            </w:r>
            <w:r w:rsidRPr="00A56701">
              <w:rPr>
                <w:rFonts w:ascii="Times New Roman" w:hAnsi="Times New Roman" w:cs="Times New Roman"/>
                <w:b/>
                <w:sz w:val="24"/>
                <w:szCs w:val="24"/>
              </w:rPr>
              <w:t>( Датчик температуры, РН-метр))</w:t>
            </w:r>
          </w:p>
          <w:p w:rsidR="00BA03B0" w:rsidRPr="00623057" w:rsidRDefault="00BA03B0" w:rsidP="00BA3B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3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Д.Э.</w:t>
            </w:r>
            <w:r w:rsidRPr="006F15AC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(Ц.Л.</w:t>
            </w:r>
            <w:r w:rsidR="00DC2B69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"Робиклаб</w:t>
            </w:r>
            <w:r w:rsidRPr="006F15AC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",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 Датчик электропроводности, РН-метр</w:t>
            </w:r>
            <w:r w:rsidRPr="006F15A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164F2D" w:rsidRPr="00734E69" w:rsidRDefault="003B3D42" w:rsidP="00BA3B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164F2D" w:rsidRPr="00734E69" w:rsidRDefault="00164F2D" w:rsidP="00BA3B41">
            <w:pPr>
              <w:ind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164F2D" w:rsidRPr="00734E69" w:rsidRDefault="00164F2D" w:rsidP="00BA3B41">
            <w:pPr>
              <w:ind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4F2D" w:rsidRPr="00734E69" w:rsidTr="007C7FBF">
        <w:tc>
          <w:tcPr>
            <w:tcW w:w="568" w:type="dxa"/>
          </w:tcPr>
          <w:p w:rsidR="00164F2D" w:rsidRPr="00734E69" w:rsidRDefault="00164F2D" w:rsidP="00BA3B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AF2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2" w:type="dxa"/>
          </w:tcPr>
          <w:p w:rsidR="00164F2D" w:rsidRPr="00623057" w:rsidRDefault="007A3E1B" w:rsidP="00BA3B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623057" w:rsidRPr="006230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Душистые вещества и приправы.</w:t>
            </w:r>
          </w:p>
        </w:tc>
        <w:tc>
          <w:tcPr>
            <w:tcW w:w="3827" w:type="dxa"/>
          </w:tcPr>
          <w:p w:rsidR="00164F2D" w:rsidRPr="00623057" w:rsidRDefault="00623057" w:rsidP="00BA3B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0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Душистые вещества и приправы. Горчица. Перец и лавровый лист. Ванилин.</w:t>
            </w:r>
          </w:p>
        </w:tc>
        <w:tc>
          <w:tcPr>
            <w:tcW w:w="1559" w:type="dxa"/>
          </w:tcPr>
          <w:p w:rsidR="00164F2D" w:rsidRPr="00734E69" w:rsidRDefault="003B3D42" w:rsidP="00BA3B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164F2D" w:rsidRPr="00734E69" w:rsidRDefault="00164F2D" w:rsidP="00BA3B41">
            <w:pPr>
              <w:ind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164F2D" w:rsidRPr="00734E69" w:rsidRDefault="00164F2D" w:rsidP="00BA3B41">
            <w:pPr>
              <w:ind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3057" w:rsidRPr="00734E69" w:rsidTr="00623057">
        <w:tc>
          <w:tcPr>
            <w:tcW w:w="10207" w:type="dxa"/>
            <w:gridSpan w:val="6"/>
          </w:tcPr>
          <w:p w:rsidR="00623057" w:rsidRPr="00623057" w:rsidRDefault="00AF2415" w:rsidP="00BA3B41">
            <w:pPr>
              <w:ind w:right="5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Часть 2. Аптека (4</w:t>
            </w:r>
            <w:r w:rsidR="00623057" w:rsidRPr="006230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ч.)</w:t>
            </w:r>
          </w:p>
        </w:tc>
      </w:tr>
      <w:tr w:rsidR="00164F2D" w:rsidRPr="00734E69" w:rsidTr="007C7FBF">
        <w:tc>
          <w:tcPr>
            <w:tcW w:w="568" w:type="dxa"/>
          </w:tcPr>
          <w:p w:rsidR="00164F2D" w:rsidRPr="00734E69" w:rsidRDefault="00AF2415" w:rsidP="00BA3B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552" w:type="dxa"/>
          </w:tcPr>
          <w:p w:rsidR="00164F2D" w:rsidRDefault="003B3D42" w:rsidP="00BA3B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3B3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Йод и его свойства</w:t>
            </w:r>
            <w:r w:rsidR="00AF24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F2415" w:rsidRPr="003B3D42" w:rsidRDefault="00AF2415" w:rsidP="00BA3B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Раствор бриллиантового зелёного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164F2D" w:rsidRDefault="003B3D42" w:rsidP="00BA3B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68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Аптечный йод</w:t>
            </w:r>
            <w:r w:rsidRPr="003B3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его свойства. Почему йод надо держать в плотно закупоренной склянке.</w:t>
            </w:r>
          </w:p>
          <w:p w:rsidR="00AF2415" w:rsidRPr="003B3D42" w:rsidRDefault="00AF2415" w:rsidP="00BA3B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«Зелёнка»</w:t>
            </w:r>
            <w:r w:rsidRPr="003B3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или раствор бриллиантового зелёного. Необычные свойства обычной зелёнки.</w:t>
            </w:r>
          </w:p>
        </w:tc>
        <w:tc>
          <w:tcPr>
            <w:tcW w:w="1559" w:type="dxa"/>
          </w:tcPr>
          <w:p w:rsidR="00164F2D" w:rsidRPr="00734E69" w:rsidRDefault="003B3D42" w:rsidP="00BA3B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164F2D" w:rsidRPr="00734E69" w:rsidRDefault="00164F2D" w:rsidP="00BA3B41">
            <w:pPr>
              <w:ind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164F2D" w:rsidRPr="00734E69" w:rsidRDefault="00164F2D" w:rsidP="00BA3B41">
            <w:pPr>
              <w:ind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4F2D" w:rsidRPr="00734E69" w:rsidTr="007C7FBF">
        <w:tc>
          <w:tcPr>
            <w:tcW w:w="568" w:type="dxa"/>
          </w:tcPr>
          <w:p w:rsidR="00164F2D" w:rsidRDefault="00164F2D" w:rsidP="00BA3B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AF2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2" w:type="dxa"/>
          </w:tcPr>
          <w:p w:rsidR="00164F2D" w:rsidRDefault="00AF2415" w:rsidP="00BA3B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083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3B3D42" w:rsidRPr="003B3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Аспирин или ацетилсалициловая кислота и его свойства.</w:t>
            </w:r>
          </w:p>
          <w:p w:rsidR="00A9680F" w:rsidRPr="003B3D42" w:rsidRDefault="00A9680F" w:rsidP="00BA3B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Д.Э.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Определение электропроводности и РН раствора аспирина</w:t>
            </w:r>
          </w:p>
        </w:tc>
        <w:tc>
          <w:tcPr>
            <w:tcW w:w="3827" w:type="dxa"/>
          </w:tcPr>
          <w:p w:rsidR="00164F2D" w:rsidRDefault="003B3D42" w:rsidP="00BA3B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Аспирин или ацетилсалициловая кислота и его свойства. Что полезнее: аспирин или упсарин. </w:t>
            </w:r>
          </w:p>
          <w:p w:rsidR="00A9680F" w:rsidRDefault="00A9680F" w:rsidP="00BA3B4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A9680F" w:rsidRPr="003B3D42" w:rsidRDefault="00A9680F" w:rsidP="00BA3B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3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Д.Э.</w:t>
            </w:r>
            <w:r w:rsidRPr="006F15AC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(Ц.Л.</w:t>
            </w:r>
            <w:r w:rsidR="00DC2B69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"Робиклаб</w:t>
            </w:r>
            <w:r w:rsidRPr="006F15AC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",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 Датчик электропроводности, РН-метр</w:t>
            </w:r>
            <w:r w:rsidRPr="006F15A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164F2D" w:rsidRPr="00734E69" w:rsidRDefault="003B3D42" w:rsidP="00BA3B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164F2D" w:rsidRPr="00734E69" w:rsidRDefault="00164F2D" w:rsidP="00BA3B41">
            <w:pPr>
              <w:ind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164F2D" w:rsidRPr="00734E69" w:rsidRDefault="00164F2D" w:rsidP="00BA3B41">
            <w:pPr>
              <w:ind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B3D42" w:rsidRPr="00734E69" w:rsidTr="007C7FBF">
        <w:tc>
          <w:tcPr>
            <w:tcW w:w="568" w:type="dxa"/>
          </w:tcPr>
          <w:p w:rsidR="003B3D42" w:rsidRDefault="003B3D42" w:rsidP="00BA3B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AF2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</w:tcPr>
          <w:p w:rsidR="003B3D42" w:rsidRPr="003B3D42" w:rsidRDefault="00AF2415" w:rsidP="00BA3B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083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3B3D42" w:rsidRPr="003B3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Перекись водорода и перманганат калия- важнейшие антисептики</w:t>
            </w:r>
          </w:p>
        </w:tc>
        <w:tc>
          <w:tcPr>
            <w:tcW w:w="3827" w:type="dxa"/>
          </w:tcPr>
          <w:p w:rsidR="003B3D42" w:rsidRPr="003B3D42" w:rsidRDefault="003B3D42" w:rsidP="00BA3B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Перекись водорода и гидроперит. Свойства перекиси водорода.</w:t>
            </w:r>
          </w:p>
        </w:tc>
        <w:tc>
          <w:tcPr>
            <w:tcW w:w="1559" w:type="dxa"/>
          </w:tcPr>
          <w:p w:rsidR="003B3D42" w:rsidRPr="00734E69" w:rsidRDefault="003B3D42" w:rsidP="00BA3B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3B3D42" w:rsidRPr="00734E69" w:rsidRDefault="003B3D42" w:rsidP="00BA3B41">
            <w:pPr>
              <w:ind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3B3D42" w:rsidRPr="00734E69" w:rsidRDefault="003B3D42" w:rsidP="00BA3B41">
            <w:pPr>
              <w:ind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B3D42" w:rsidRPr="00734E69" w:rsidTr="007C7FBF">
        <w:tc>
          <w:tcPr>
            <w:tcW w:w="568" w:type="dxa"/>
          </w:tcPr>
          <w:p w:rsidR="003B3D42" w:rsidRDefault="003B3D42" w:rsidP="00BA3B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AF2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</w:tcPr>
          <w:p w:rsidR="003B3D42" w:rsidRPr="00734E69" w:rsidRDefault="00AF2415" w:rsidP="00BA3B41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b/>
                <w:iCs/>
                <w:color w:val="000000"/>
              </w:rPr>
              <w:t>4</w:t>
            </w:r>
            <w:r w:rsidR="00083376">
              <w:rPr>
                <w:b/>
                <w:iCs/>
                <w:color w:val="000000"/>
              </w:rPr>
              <w:t>.</w:t>
            </w:r>
            <w:r w:rsidR="002E1D47">
              <w:rPr>
                <w:b/>
                <w:iCs/>
                <w:color w:val="000000"/>
              </w:rPr>
              <w:t>П.Р.№9</w:t>
            </w:r>
            <w:r w:rsidR="003B3D42">
              <w:rPr>
                <w:b/>
                <w:iCs/>
                <w:color w:val="000000"/>
              </w:rPr>
              <w:t xml:space="preserve">. </w:t>
            </w:r>
            <w:r w:rsidR="003B3D42" w:rsidRPr="0042468E">
              <w:rPr>
                <w:i/>
                <w:iCs/>
                <w:color w:val="000000"/>
              </w:rPr>
              <w:t> </w:t>
            </w:r>
            <w:r w:rsidR="003B3D42" w:rsidRPr="0042468E">
              <w:rPr>
                <w:color w:val="000000"/>
              </w:rPr>
              <w:t xml:space="preserve">Изготовление напитков для лечения простуды (чай с лимоном или с </w:t>
            </w:r>
            <w:r w:rsidR="003B3D42" w:rsidRPr="0042468E">
              <w:rPr>
                <w:color w:val="000000"/>
              </w:rPr>
              <w:lastRenderedPageBreak/>
              <w:t>малиновым вареньем, молоко с медом, шипучий напиток из пищевой соды, лимонной кислоты, сахара и аскорбиновой кислоты</w:t>
            </w:r>
            <w:r w:rsidR="003B3D42">
              <w:rPr>
                <w:color w:val="000000"/>
              </w:rPr>
              <w:t>)</w:t>
            </w:r>
          </w:p>
        </w:tc>
        <w:tc>
          <w:tcPr>
            <w:tcW w:w="3827" w:type="dxa"/>
          </w:tcPr>
          <w:p w:rsidR="003B3D42" w:rsidRPr="00DD7865" w:rsidRDefault="00DD7865" w:rsidP="00BA3B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Технология  изготовления </w:t>
            </w:r>
            <w:r w:rsidRPr="00DD7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напитков для лечения простуды (чай с лимоном или с малиновым вареньем, молоко с медом, шипучий напиток из пищевой </w:t>
            </w:r>
            <w:r w:rsidRPr="00DD7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соды, лимонной кислоты, сахара и аскорбиновой кислоты)</w:t>
            </w:r>
          </w:p>
        </w:tc>
        <w:tc>
          <w:tcPr>
            <w:tcW w:w="1559" w:type="dxa"/>
          </w:tcPr>
          <w:p w:rsidR="003B3D42" w:rsidRPr="00734E69" w:rsidRDefault="003B3D42" w:rsidP="00BA3B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1" w:type="dxa"/>
          </w:tcPr>
          <w:p w:rsidR="003B3D42" w:rsidRPr="00734E69" w:rsidRDefault="003B3D42" w:rsidP="00BA3B41">
            <w:pPr>
              <w:ind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3B3D42" w:rsidRPr="00734E69" w:rsidRDefault="003B3D42" w:rsidP="00BA3B41">
            <w:pPr>
              <w:ind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B3D42" w:rsidRPr="00734E69" w:rsidTr="007C7FBF">
        <w:tc>
          <w:tcPr>
            <w:tcW w:w="568" w:type="dxa"/>
          </w:tcPr>
          <w:p w:rsidR="003B3D42" w:rsidRDefault="003B3D42" w:rsidP="00BA3B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  <w:r w:rsidR="00AF2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2" w:type="dxa"/>
          </w:tcPr>
          <w:p w:rsidR="003B3D42" w:rsidRPr="00734E69" w:rsidRDefault="003B3D42" w:rsidP="00BA3B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повторения, обобщения. Подготовка к промежуточной аттестации</w:t>
            </w:r>
          </w:p>
        </w:tc>
        <w:tc>
          <w:tcPr>
            <w:tcW w:w="3827" w:type="dxa"/>
          </w:tcPr>
          <w:p w:rsidR="003B3D42" w:rsidRPr="00734E69" w:rsidRDefault="003B3D42" w:rsidP="00BA3B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B3D42" w:rsidRPr="00734E69" w:rsidRDefault="003B3D42" w:rsidP="00BA3B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3B3D42" w:rsidRPr="00734E69" w:rsidRDefault="003B3D42" w:rsidP="00BA3B41">
            <w:pPr>
              <w:ind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3B3D42" w:rsidRPr="00734E69" w:rsidRDefault="003B3D42" w:rsidP="00BA3B41">
            <w:pPr>
              <w:ind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B3D42" w:rsidRPr="00734E69" w:rsidTr="007C7FBF">
        <w:tc>
          <w:tcPr>
            <w:tcW w:w="568" w:type="dxa"/>
          </w:tcPr>
          <w:p w:rsidR="003B3D42" w:rsidRPr="00734E69" w:rsidRDefault="003B3D42" w:rsidP="00BA3B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552" w:type="dxa"/>
          </w:tcPr>
          <w:p w:rsidR="003B3D42" w:rsidRPr="00A56701" w:rsidRDefault="003B3D42" w:rsidP="00BA3B4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567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Промежуточная аттестация в устной форме: « Зачёт по вопросам»</w:t>
            </w:r>
          </w:p>
        </w:tc>
        <w:tc>
          <w:tcPr>
            <w:tcW w:w="3827" w:type="dxa"/>
          </w:tcPr>
          <w:p w:rsidR="003B3D42" w:rsidRPr="00734E69" w:rsidRDefault="003B3D42" w:rsidP="00BA3B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B3D42" w:rsidRPr="00734E69" w:rsidRDefault="003B3D42" w:rsidP="00BA3B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3B3D42" w:rsidRPr="00734E69" w:rsidRDefault="003B3D42" w:rsidP="00BA3B41">
            <w:pPr>
              <w:ind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3B3D42" w:rsidRPr="00734E69" w:rsidRDefault="003B3D42" w:rsidP="00BA3B41">
            <w:pPr>
              <w:ind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D201F" w:rsidRPr="00BC5CFE" w:rsidRDefault="004B3F0D" w:rsidP="00BA3B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B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FB5CA7" w:rsidRPr="00F70AC4" w:rsidRDefault="00FB5CA7" w:rsidP="00BA3B41">
      <w:pPr>
        <w:pStyle w:val="a4"/>
        <w:spacing w:before="0" w:beforeAutospacing="0" w:after="0" w:afterAutospacing="0"/>
        <w:rPr>
          <w:iCs/>
          <w:color w:val="000000"/>
        </w:rPr>
      </w:pPr>
    </w:p>
    <w:sectPr w:rsidR="00FB5CA7" w:rsidRPr="00F70AC4" w:rsidSect="006B6BF4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5912" w:rsidRDefault="00D95912" w:rsidP="00DB22E1">
      <w:pPr>
        <w:spacing w:after="0" w:line="240" w:lineRule="auto"/>
      </w:pPr>
      <w:r>
        <w:separator/>
      </w:r>
    </w:p>
  </w:endnote>
  <w:endnote w:type="continuationSeparator" w:id="0">
    <w:p w:rsidR="00D95912" w:rsidRDefault="00D95912" w:rsidP="00DB22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5912" w:rsidRDefault="00D95912" w:rsidP="00DB22E1">
      <w:pPr>
        <w:spacing w:after="0" w:line="240" w:lineRule="auto"/>
      </w:pPr>
      <w:r>
        <w:separator/>
      </w:r>
    </w:p>
  </w:footnote>
  <w:footnote w:type="continuationSeparator" w:id="0">
    <w:p w:rsidR="00D95912" w:rsidRDefault="00D95912" w:rsidP="00DB22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3"/>
    <w:multiLevelType w:val="multilevel"/>
    <w:tmpl w:val="00000002"/>
    <w:lvl w:ilvl="0">
      <w:start w:val="6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6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6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6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6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6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6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6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6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1E1015FF"/>
    <w:multiLevelType w:val="hybridMultilevel"/>
    <w:tmpl w:val="2E04B5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7CD2"/>
    <w:rsid w:val="00002953"/>
    <w:rsid w:val="00004F9B"/>
    <w:rsid w:val="00017ADD"/>
    <w:rsid w:val="00021E0A"/>
    <w:rsid w:val="00036334"/>
    <w:rsid w:val="000424D4"/>
    <w:rsid w:val="0004360D"/>
    <w:rsid w:val="000702E2"/>
    <w:rsid w:val="00074AE6"/>
    <w:rsid w:val="00083376"/>
    <w:rsid w:val="000852C9"/>
    <w:rsid w:val="0009137C"/>
    <w:rsid w:val="00097162"/>
    <w:rsid w:val="000A38CB"/>
    <w:rsid w:val="000A6AD5"/>
    <w:rsid w:val="000B4295"/>
    <w:rsid w:val="000B680A"/>
    <w:rsid w:val="000F4C2F"/>
    <w:rsid w:val="000F7264"/>
    <w:rsid w:val="00107F1F"/>
    <w:rsid w:val="00145543"/>
    <w:rsid w:val="001472C9"/>
    <w:rsid w:val="001531C6"/>
    <w:rsid w:val="00161782"/>
    <w:rsid w:val="00164F2D"/>
    <w:rsid w:val="00194119"/>
    <w:rsid w:val="001A6810"/>
    <w:rsid w:val="001B4A9B"/>
    <w:rsid w:val="001C767A"/>
    <w:rsid w:val="00204600"/>
    <w:rsid w:val="002239D2"/>
    <w:rsid w:val="00224DCF"/>
    <w:rsid w:val="002404F9"/>
    <w:rsid w:val="0024085F"/>
    <w:rsid w:val="00256244"/>
    <w:rsid w:val="0027031E"/>
    <w:rsid w:val="00294316"/>
    <w:rsid w:val="002A1225"/>
    <w:rsid w:val="002A67BB"/>
    <w:rsid w:val="002B0E27"/>
    <w:rsid w:val="002C699C"/>
    <w:rsid w:val="002E1D47"/>
    <w:rsid w:val="003076DE"/>
    <w:rsid w:val="00324460"/>
    <w:rsid w:val="0033268F"/>
    <w:rsid w:val="0033327A"/>
    <w:rsid w:val="003468A2"/>
    <w:rsid w:val="00354D20"/>
    <w:rsid w:val="0036674D"/>
    <w:rsid w:val="00382EF2"/>
    <w:rsid w:val="003B32D6"/>
    <w:rsid w:val="003B3D42"/>
    <w:rsid w:val="003D2B73"/>
    <w:rsid w:val="003E39AA"/>
    <w:rsid w:val="003F2188"/>
    <w:rsid w:val="003F2FFD"/>
    <w:rsid w:val="00407CD2"/>
    <w:rsid w:val="0042030A"/>
    <w:rsid w:val="0044770D"/>
    <w:rsid w:val="00456D8E"/>
    <w:rsid w:val="00483F75"/>
    <w:rsid w:val="004A292C"/>
    <w:rsid w:val="004A2B0D"/>
    <w:rsid w:val="004B3F0D"/>
    <w:rsid w:val="004F437C"/>
    <w:rsid w:val="004F5229"/>
    <w:rsid w:val="005019FF"/>
    <w:rsid w:val="00524DFD"/>
    <w:rsid w:val="00560943"/>
    <w:rsid w:val="005667E4"/>
    <w:rsid w:val="005C7665"/>
    <w:rsid w:val="005D244A"/>
    <w:rsid w:val="005E6684"/>
    <w:rsid w:val="005E69A2"/>
    <w:rsid w:val="00623057"/>
    <w:rsid w:val="00641CC7"/>
    <w:rsid w:val="00644999"/>
    <w:rsid w:val="00653A81"/>
    <w:rsid w:val="00673073"/>
    <w:rsid w:val="006967F8"/>
    <w:rsid w:val="00697D52"/>
    <w:rsid w:val="006B23AE"/>
    <w:rsid w:val="006B6BF4"/>
    <w:rsid w:val="006B79B5"/>
    <w:rsid w:val="006C5509"/>
    <w:rsid w:val="006F15AC"/>
    <w:rsid w:val="006F285C"/>
    <w:rsid w:val="00710A59"/>
    <w:rsid w:val="00721508"/>
    <w:rsid w:val="00722487"/>
    <w:rsid w:val="00732E1D"/>
    <w:rsid w:val="0073490C"/>
    <w:rsid w:val="00734E69"/>
    <w:rsid w:val="00753F5D"/>
    <w:rsid w:val="00785FA6"/>
    <w:rsid w:val="007A04A3"/>
    <w:rsid w:val="007A3E1B"/>
    <w:rsid w:val="007C5A07"/>
    <w:rsid w:val="007C7FBF"/>
    <w:rsid w:val="007D7C7F"/>
    <w:rsid w:val="007E0289"/>
    <w:rsid w:val="00800736"/>
    <w:rsid w:val="00800A0A"/>
    <w:rsid w:val="00806DB8"/>
    <w:rsid w:val="008213C8"/>
    <w:rsid w:val="0083127F"/>
    <w:rsid w:val="00840CD1"/>
    <w:rsid w:val="00854E90"/>
    <w:rsid w:val="008962A3"/>
    <w:rsid w:val="008F7AD0"/>
    <w:rsid w:val="009B4C3D"/>
    <w:rsid w:val="009C0A73"/>
    <w:rsid w:val="009C6853"/>
    <w:rsid w:val="009F195C"/>
    <w:rsid w:val="00A04D46"/>
    <w:rsid w:val="00A13E40"/>
    <w:rsid w:val="00A350AE"/>
    <w:rsid w:val="00A355E7"/>
    <w:rsid w:val="00A42C99"/>
    <w:rsid w:val="00A56701"/>
    <w:rsid w:val="00A9146B"/>
    <w:rsid w:val="00A9680F"/>
    <w:rsid w:val="00AD00AA"/>
    <w:rsid w:val="00AE6C17"/>
    <w:rsid w:val="00AF2415"/>
    <w:rsid w:val="00AF5792"/>
    <w:rsid w:val="00B12256"/>
    <w:rsid w:val="00B14000"/>
    <w:rsid w:val="00B34B17"/>
    <w:rsid w:val="00B41B9E"/>
    <w:rsid w:val="00B42A22"/>
    <w:rsid w:val="00B54700"/>
    <w:rsid w:val="00B73522"/>
    <w:rsid w:val="00B778B4"/>
    <w:rsid w:val="00B8208C"/>
    <w:rsid w:val="00BA03B0"/>
    <w:rsid w:val="00BA1B7B"/>
    <w:rsid w:val="00BA3B41"/>
    <w:rsid w:val="00BB0861"/>
    <w:rsid w:val="00BC5CFE"/>
    <w:rsid w:val="00BD07BD"/>
    <w:rsid w:val="00BF1005"/>
    <w:rsid w:val="00C07502"/>
    <w:rsid w:val="00C27055"/>
    <w:rsid w:val="00C67E5A"/>
    <w:rsid w:val="00C75CD2"/>
    <w:rsid w:val="00CA74D5"/>
    <w:rsid w:val="00CC3D0B"/>
    <w:rsid w:val="00CD6E77"/>
    <w:rsid w:val="00CE1018"/>
    <w:rsid w:val="00CE74B3"/>
    <w:rsid w:val="00D43C39"/>
    <w:rsid w:val="00D95912"/>
    <w:rsid w:val="00DA6F0A"/>
    <w:rsid w:val="00DB22E1"/>
    <w:rsid w:val="00DC2B69"/>
    <w:rsid w:val="00DC475F"/>
    <w:rsid w:val="00DD7865"/>
    <w:rsid w:val="00DF63F3"/>
    <w:rsid w:val="00E75B42"/>
    <w:rsid w:val="00E8022A"/>
    <w:rsid w:val="00E953CD"/>
    <w:rsid w:val="00EA20FA"/>
    <w:rsid w:val="00ED4B63"/>
    <w:rsid w:val="00EF16C6"/>
    <w:rsid w:val="00F04426"/>
    <w:rsid w:val="00F17AAD"/>
    <w:rsid w:val="00F20B8F"/>
    <w:rsid w:val="00F3421F"/>
    <w:rsid w:val="00F429B1"/>
    <w:rsid w:val="00F70AC4"/>
    <w:rsid w:val="00F84F7B"/>
    <w:rsid w:val="00F94382"/>
    <w:rsid w:val="00FB5CA7"/>
    <w:rsid w:val="00FC0704"/>
    <w:rsid w:val="00FD201F"/>
    <w:rsid w:val="00FF7F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B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72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4203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BC5CFE"/>
    <w:pPr>
      <w:spacing w:after="0" w:line="240" w:lineRule="auto"/>
      <w:ind w:left="360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BC5CFE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E1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E10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7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18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1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2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8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9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6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1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25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9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4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1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7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5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9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5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4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0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7421</Words>
  <Characters>42303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user</cp:lastModifiedBy>
  <cp:revision>3</cp:revision>
  <cp:lastPrinted>2024-09-04T07:52:00Z</cp:lastPrinted>
  <dcterms:created xsi:type="dcterms:W3CDTF">2024-09-04T08:00:00Z</dcterms:created>
  <dcterms:modified xsi:type="dcterms:W3CDTF">2024-10-15T02:20:00Z</dcterms:modified>
</cp:coreProperties>
</file>